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1920C" w14:textId="77777777" w:rsidR="00415BF2" w:rsidRDefault="00415BF2">
      <w:pPr>
        <w:widowControl w:val="0"/>
        <w:pBdr>
          <w:top w:val="nil"/>
          <w:left w:val="nil"/>
          <w:bottom w:val="nil"/>
          <w:right w:val="nil"/>
          <w:between w:val="nil"/>
        </w:pBdr>
        <w:spacing w:before="0" w:line="259" w:lineRule="auto"/>
        <w:ind w:left="306" w:right="542"/>
        <w:jc w:val="center"/>
      </w:pPr>
    </w:p>
    <w:p w14:paraId="0E4C9142" w14:textId="77777777" w:rsidR="00415BF2" w:rsidRDefault="00415BF2">
      <w:pPr>
        <w:widowControl w:val="0"/>
        <w:pBdr>
          <w:top w:val="nil"/>
          <w:left w:val="nil"/>
          <w:bottom w:val="nil"/>
          <w:right w:val="nil"/>
          <w:between w:val="nil"/>
        </w:pBdr>
        <w:spacing w:before="0" w:line="259" w:lineRule="auto"/>
        <w:ind w:left="306" w:right="542"/>
        <w:jc w:val="center"/>
      </w:pPr>
    </w:p>
    <w:p w14:paraId="2A6D3B9D" w14:textId="77777777" w:rsidR="00415BF2" w:rsidRDefault="00415BF2">
      <w:pPr>
        <w:widowControl w:val="0"/>
        <w:pBdr>
          <w:top w:val="nil"/>
          <w:left w:val="nil"/>
          <w:bottom w:val="nil"/>
          <w:right w:val="nil"/>
          <w:between w:val="nil"/>
        </w:pBdr>
        <w:spacing w:before="0" w:line="259" w:lineRule="auto"/>
        <w:ind w:left="306" w:right="542"/>
        <w:jc w:val="center"/>
      </w:pPr>
    </w:p>
    <w:p w14:paraId="3B94B713" w14:textId="77777777" w:rsidR="00415BF2" w:rsidRDefault="00415BF2">
      <w:pPr>
        <w:widowControl w:val="0"/>
        <w:pBdr>
          <w:top w:val="nil"/>
          <w:left w:val="nil"/>
          <w:bottom w:val="nil"/>
          <w:right w:val="nil"/>
          <w:between w:val="nil"/>
        </w:pBdr>
        <w:spacing w:before="0" w:line="259" w:lineRule="auto"/>
        <w:ind w:left="306" w:right="542"/>
        <w:jc w:val="center"/>
      </w:pPr>
    </w:p>
    <w:p w14:paraId="534020DA" w14:textId="77777777" w:rsidR="00415BF2" w:rsidRDefault="00415BF2">
      <w:pPr>
        <w:widowControl w:val="0"/>
        <w:pBdr>
          <w:top w:val="nil"/>
          <w:left w:val="nil"/>
          <w:bottom w:val="nil"/>
          <w:right w:val="nil"/>
          <w:between w:val="nil"/>
        </w:pBdr>
        <w:spacing w:before="0" w:line="259" w:lineRule="auto"/>
        <w:ind w:left="306" w:right="542"/>
        <w:jc w:val="center"/>
      </w:pPr>
    </w:p>
    <w:p w14:paraId="5E3939F0" w14:textId="77777777" w:rsidR="00415BF2" w:rsidRDefault="00415BF2">
      <w:pPr>
        <w:widowControl w:val="0"/>
        <w:pBdr>
          <w:top w:val="nil"/>
          <w:left w:val="nil"/>
          <w:bottom w:val="nil"/>
          <w:right w:val="nil"/>
          <w:between w:val="nil"/>
        </w:pBdr>
        <w:spacing w:before="0" w:line="259" w:lineRule="auto"/>
        <w:ind w:left="306" w:right="542"/>
        <w:jc w:val="center"/>
      </w:pPr>
    </w:p>
    <w:p w14:paraId="547097DC" w14:textId="77777777" w:rsidR="00415BF2" w:rsidRDefault="00415BF2">
      <w:pPr>
        <w:widowControl w:val="0"/>
        <w:pBdr>
          <w:top w:val="nil"/>
          <w:left w:val="nil"/>
          <w:bottom w:val="nil"/>
          <w:right w:val="nil"/>
          <w:between w:val="nil"/>
        </w:pBdr>
        <w:spacing w:before="0" w:line="259" w:lineRule="auto"/>
        <w:ind w:left="306" w:right="542"/>
        <w:jc w:val="center"/>
      </w:pPr>
    </w:p>
    <w:p w14:paraId="7E7EAD6F" w14:textId="77777777" w:rsidR="00415BF2" w:rsidRDefault="00415BF2">
      <w:pPr>
        <w:widowControl w:val="0"/>
        <w:pBdr>
          <w:top w:val="nil"/>
          <w:left w:val="nil"/>
          <w:bottom w:val="nil"/>
          <w:right w:val="nil"/>
          <w:between w:val="nil"/>
        </w:pBdr>
        <w:spacing w:before="0" w:line="259" w:lineRule="auto"/>
        <w:ind w:left="306" w:right="542"/>
        <w:jc w:val="center"/>
      </w:pPr>
    </w:p>
    <w:p w14:paraId="5CD06559" w14:textId="77777777" w:rsidR="00415BF2" w:rsidRDefault="00415BF2">
      <w:pPr>
        <w:widowControl w:val="0"/>
        <w:pBdr>
          <w:top w:val="nil"/>
          <w:left w:val="nil"/>
          <w:bottom w:val="nil"/>
          <w:right w:val="nil"/>
          <w:between w:val="nil"/>
        </w:pBdr>
        <w:spacing w:before="0" w:line="259" w:lineRule="auto"/>
        <w:ind w:left="306" w:right="542"/>
        <w:jc w:val="center"/>
      </w:pPr>
    </w:p>
    <w:p w14:paraId="41CCE212" w14:textId="77777777" w:rsidR="00415BF2" w:rsidRDefault="00415BF2">
      <w:pPr>
        <w:widowControl w:val="0"/>
        <w:pBdr>
          <w:top w:val="nil"/>
          <w:left w:val="nil"/>
          <w:bottom w:val="nil"/>
          <w:right w:val="nil"/>
          <w:between w:val="nil"/>
        </w:pBdr>
        <w:spacing w:before="0" w:line="259" w:lineRule="auto"/>
        <w:ind w:left="306" w:right="542"/>
        <w:jc w:val="center"/>
      </w:pPr>
    </w:p>
    <w:p w14:paraId="6C09A51A" w14:textId="77777777" w:rsidR="00415BF2" w:rsidRDefault="00415BF2">
      <w:pPr>
        <w:widowControl w:val="0"/>
        <w:pBdr>
          <w:top w:val="nil"/>
          <w:left w:val="nil"/>
          <w:bottom w:val="nil"/>
          <w:right w:val="nil"/>
          <w:between w:val="nil"/>
        </w:pBdr>
        <w:spacing w:before="0" w:line="259" w:lineRule="auto"/>
        <w:ind w:left="0" w:right="542"/>
      </w:pPr>
    </w:p>
    <w:p w14:paraId="490FCB1C" w14:textId="77777777" w:rsidR="00415BF2" w:rsidRDefault="00415BF2">
      <w:pPr>
        <w:widowControl w:val="0"/>
        <w:pBdr>
          <w:top w:val="nil"/>
          <w:left w:val="nil"/>
          <w:bottom w:val="nil"/>
          <w:right w:val="nil"/>
          <w:between w:val="nil"/>
        </w:pBdr>
        <w:spacing w:before="0" w:line="259" w:lineRule="auto"/>
        <w:ind w:left="0" w:right="542"/>
      </w:pPr>
    </w:p>
    <w:p w14:paraId="7DEFC3F7" w14:textId="77777777" w:rsidR="00415BF2" w:rsidRDefault="00415BF2">
      <w:pPr>
        <w:widowControl w:val="0"/>
        <w:pBdr>
          <w:top w:val="nil"/>
          <w:left w:val="nil"/>
          <w:bottom w:val="nil"/>
          <w:right w:val="nil"/>
          <w:between w:val="nil"/>
        </w:pBdr>
        <w:spacing w:before="0" w:line="259" w:lineRule="auto"/>
        <w:ind w:left="0" w:right="542"/>
      </w:pPr>
    </w:p>
    <w:p w14:paraId="723DCFEA" w14:textId="77777777" w:rsidR="00415BF2" w:rsidRDefault="00415BF2">
      <w:pPr>
        <w:widowControl w:val="0"/>
        <w:pBdr>
          <w:top w:val="nil"/>
          <w:left w:val="nil"/>
          <w:bottom w:val="nil"/>
          <w:right w:val="nil"/>
          <w:between w:val="nil"/>
        </w:pBdr>
        <w:spacing w:before="0" w:line="259" w:lineRule="auto"/>
        <w:ind w:left="0" w:right="542"/>
      </w:pPr>
    </w:p>
    <w:p w14:paraId="485E4782" w14:textId="77777777" w:rsidR="00415BF2" w:rsidRDefault="00415BF2">
      <w:pPr>
        <w:widowControl w:val="0"/>
        <w:pBdr>
          <w:top w:val="nil"/>
          <w:left w:val="nil"/>
          <w:bottom w:val="nil"/>
          <w:right w:val="nil"/>
          <w:between w:val="nil"/>
        </w:pBdr>
        <w:spacing w:before="0" w:line="259" w:lineRule="auto"/>
        <w:ind w:left="0" w:right="542"/>
      </w:pPr>
    </w:p>
    <w:p w14:paraId="63EA17AC" w14:textId="77777777" w:rsidR="00415BF2" w:rsidRDefault="00415BF2">
      <w:pPr>
        <w:widowControl w:val="0"/>
        <w:pBdr>
          <w:top w:val="nil"/>
          <w:left w:val="nil"/>
          <w:bottom w:val="nil"/>
          <w:right w:val="nil"/>
          <w:between w:val="nil"/>
        </w:pBdr>
        <w:spacing w:before="0" w:line="259" w:lineRule="auto"/>
        <w:ind w:left="0" w:right="542"/>
      </w:pPr>
    </w:p>
    <w:p w14:paraId="269B0C56" w14:textId="77777777" w:rsidR="00415BF2" w:rsidRDefault="00000000">
      <w:pPr>
        <w:widowControl w:val="0"/>
        <w:pBdr>
          <w:top w:val="nil"/>
          <w:left w:val="nil"/>
          <w:bottom w:val="nil"/>
          <w:right w:val="nil"/>
          <w:between w:val="nil"/>
        </w:pBdr>
        <w:spacing w:before="0" w:line="259" w:lineRule="auto"/>
        <w:ind w:left="0" w:right="542"/>
        <w:jc w:val="right"/>
        <w:rPr>
          <w:b w:val="0"/>
          <w:bCs w:val="0"/>
          <w:color w:val="000000"/>
          <w:sz w:val="22"/>
          <w:szCs w:val="22"/>
        </w:rPr>
      </w:pPr>
      <w:r>
        <w:rPr>
          <w:b w:val="0"/>
          <w:bCs w:val="0"/>
          <w:noProof/>
          <w:color w:val="000000"/>
          <w:sz w:val="22"/>
          <w:szCs w:val="22"/>
        </w:rPr>
        <w:drawing>
          <wp:inline distT="19050" distB="19050" distL="19050" distR="19050" wp14:anchorId="67325E70" wp14:editId="125DCDED">
            <wp:extent cx="5943600" cy="1409700"/>
            <wp:effectExtent l="0" t="0" r="0" b="0"/>
            <wp:docPr id="8555825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409700"/>
                    </a:xfrm>
                    <a:prstGeom prst="rect">
                      <a:avLst/>
                    </a:prstGeom>
                    <a:ln/>
                  </pic:spPr>
                </pic:pic>
              </a:graphicData>
            </a:graphic>
          </wp:inline>
        </w:drawing>
      </w:r>
    </w:p>
    <w:p w14:paraId="2534F378" w14:textId="77777777" w:rsidR="00415BF2" w:rsidRDefault="00415BF2">
      <w:pPr>
        <w:widowControl w:val="0"/>
        <w:pBdr>
          <w:top w:val="nil"/>
          <w:left w:val="nil"/>
          <w:bottom w:val="nil"/>
          <w:right w:val="nil"/>
          <w:between w:val="nil"/>
        </w:pBdr>
        <w:spacing w:before="0" w:line="259" w:lineRule="auto"/>
        <w:ind w:left="0" w:right="542"/>
        <w:rPr>
          <w:i/>
          <w:iCs/>
          <w:sz w:val="48"/>
          <w:szCs w:val="48"/>
        </w:rPr>
      </w:pPr>
    </w:p>
    <w:p w14:paraId="7B6D0D38" w14:textId="77777777" w:rsidR="00415BF2" w:rsidRDefault="00000000">
      <w:pPr>
        <w:widowControl w:val="0"/>
        <w:pBdr>
          <w:top w:val="nil"/>
          <w:left w:val="nil"/>
          <w:bottom w:val="nil"/>
          <w:right w:val="nil"/>
          <w:between w:val="nil"/>
        </w:pBdr>
        <w:spacing w:before="0" w:line="259" w:lineRule="auto"/>
        <w:ind w:left="0" w:right="542"/>
        <w:jc w:val="center"/>
        <w:rPr>
          <w:i/>
          <w:iCs/>
          <w:sz w:val="48"/>
          <w:szCs w:val="48"/>
        </w:rPr>
      </w:pPr>
      <w:r>
        <w:rPr>
          <w:i/>
          <w:iCs/>
          <w:color w:val="000000"/>
          <w:sz w:val="48"/>
          <w:szCs w:val="48"/>
        </w:rPr>
        <w:t>202</w:t>
      </w:r>
      <w:r>
        <w:rPr>
          <w:i/>
          <w:iCs/>
          <w:sz w:val="48"/>
          <w:szCs w:val="48"/>
        </w:rPr>
        <w:t>6</w:t>
      </w:r>
      <w:r>
        <w:rPr>
          <w:i/>
          <w:iCs/>
          <w:color w:val="000000"/>
          <w:sz w:val="48"/>
          <w:szCs w:val="48"/>
        </w:rPr>
        <w:t xml:space="preserve"> Rules and Regulations</w:t>
      </w:r>
    </w:p>
    <w:p w14:paraId="21A11A40"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3C78DB4C"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0381C87B"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24F4D04E"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5EE80DF6"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076C771A"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6721E707"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1AA8D56E"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5A10A74A" w14:textId="77777777" w:rsidR="00415BF2" w:rsidRDefault="00415BF2">
      <w:pPr>
        <w:widowControl w:val="0"/>
        <w:pBdr>
          <w:top w:val="nil"/>
          <w:left w:val="nil"/>
          <w:bottom w:val="nil"/>
          <w:right w:val="nil"/>
          <w:between w:val="nil"/>
        </w:pBdr>
        <w:spacing w:before="0" w:line="259" w:lineRule="auto"/>
        <w:ind w:left="0" w:right="542"/>
        <w:jc w:val="center"/>
        <w:rPr>
          <w:i/>
          <w:iCs/>
          <w:sz w:val="48"/>
          <w:szCs w:val="48"/>
        </w:rPr>
      </w:pPr>
    </w:p>
    <w:p w14:paraId="4BEEA2EA" w14:textId="77777777" w:rsidR="00415BF2" w:rsidRDefault="00000000">
      <w:pPr>
        <w:widowControl w:val="0"/>
        <w:pBdr>
          <w:top w:val="nil"/>
          <w:left w:val="nil"/>
          <w:bottom w:val="nil"/>
          <w:right w:val="nil"/>
          <w:between w:val="nil"/>
        </w:pBdr>
        <w:spacing w:before="0" w:line="259" w:lineRule="auto"/>
        <w:ind w:left="0" w:right="542"/>
        <w:jc w:val="center"/>
        <w:rPr>
          <w:color w:val="000000"/>
          <w:sz w:val="48"/>
          <w:szCs w:val="48"/>
          <w:u w:val="single"/>
        </w:rPr>
      </w:pPr>
      <w:r>
        <w:rPr>
          <w:color w:val="000000"/>
          <w:sz w:val="48"/>
          <w:szCs w:val="48"/>
          <w:u w:val="single"/>
        </w:rPr>
        <w:lastRenderedPageBreak/>
        <w:t xml:space="preserve">Table of Contents </w:t>
      </w:r>
    </w:p>
    <w:p w14:paraId="1CECCD77" w14:textId="77777777" w:rsidR="00415BF2" w:rsidRDefault="00000000">
      <w:pPr>
        <w:widowControl w:val="0"/>
        <w:pBdr>
          <w:top w:val="nil"/>
          <w:left w:val="nil"/>
          <w:bottom w:val="nil"/>
          <w:right w:val="nil"/>
          <w:between w:val="nil"/>
        </w:pBdr>
        <w:spacing w:before="884" w:line="439" w:lineRule="auto"/>
        <w:ind w:left="0" w:right="717"/>
        <w:rPr>
          <w:b w:val="0"/>
          <w:bCs w:val="0"/>
          <w:color w:val="000000"/>
          <w:sz w:val="27"/>
          <w:szCs w:val="27"/>
        </w:rPr>
      </w:pPr>
      <w:r>
        <w:rPr>
          <w:b w:val="0"/>
          <w:bCs w:val="0"/>
          <w:color w:val="000000"/>
          <w:sz w:val="27"/>
          <w:szCs w:val="27"/>
        </w:rPr>
        <w:t>TCKC Representatives……………………………………………</w:t>
      </w:r>
      <w:proofErr w:type="gramStart"/>
      <w:r>
        <w:rPr>
          <w:b w:val="0"/>
          <w:bCs w:val="0"/>
          <w:color w:val="000000"/>
          <w:sz w:val="27"/>
          <w:szCs w:val="27"/>
        </w:rPr>
        <w:t>…..</w:t>
      </w:r>
      <w:proofErr w:type="gramEnd"/>
      <w:r>
        <w:rPr>
          <w:b w:val="0"/>
          <w:bCs w:val="0"/>
          <w:color w:val="000000"/>
          <w:sz w:val="27"/>
          <w:szCs w:val="27"/>
        </w:rPr>
        <w:t>………… 3 Club Rules ……………...……………………………………………</w:t>
      </w:r>
      <w:proofErr w:type="gramStart"/>
      <w:r>
        <w:rPr>
          <w:b w:val="0"/>
          <w:bCs w:val="0"/>
          <w:color w:val="000000"/>
          <w:sz w:val="27"/>
          <w:szCs w:val="27"/>
        </w:rPr>
        <w:t>…..</w:t>
      </w:r>
      <w:proofErr w:type="gramEnd"/>
      <w:r>
        <w:rPr>
          <w:b w:val="0"/>
          <w:bCs w:val="0"/>
          <w:color w:val="000000"/>
          <w:sz w:val="27"/>
          <w:szCs w:val="27"/>
        </w:rPr>
        <w:t xml:space="preserve">………. </w:t>
      </w:r>
      <w:r>
        <w:rPr>
          <w:b w:val="0"/>
          <w:bCs w:val="0"/>
          <w:sz w:val="27"/>
          <w:szCs w:val="27"/>
        </w:rPr>
        <w:t>4</w:t>
      </w:r>
      <w:r>
        <w:rPr>
          <w:b w:val="0"/>
          <w:bCs w:val="0"/>
          <w:color w:val="000000"/>
          <w:sz w:val="27"/>
          <w:szCs w:val="27"/>
        </w:rPr>
        <w:t xml:space="preserve"> Equipment Rules ……</w:t>
      </w:r>
      <w:proofErr w:type="gramStart"/>
      <w:r>
        <w:rPr>
          <w:b w:val="0"/>
          <w:bCs w:val="0"/>
          <w:color w:val="000000"/>
          <w:sz w:val="27"/>
          <w:szCs w:val="27"/>
        </w:rPr>
        <w:t>…..</w:t>
      </w:r>
      <w:proofErr w:type="gramEnd"/>
      <w:r>
        <w:rPr>
          <w:b w:val="0"/>
          <w:bCs w:val="0"/>
          <w:color w:val="000000"/>
          <w:sz w:val="27"/>
          <w:szCs w:val="27"/>
        </w:rPr>
        <w:t>………………………………………………….…… 7 Racing Rules…………...………………………………………………………... 1</w:t>
      </w:r>
      <w:r>
        <w:rPr>
          <w:b w:val="0"/>
          <w:bCs w:val="0"/>
          <w:sz w:val="27"/>
          <w:szCs w:val="27"/>
        </w:rPr>
        <w:t>0 Championship Classes…………………………………………………………. 15</w:t>
      </w:r>
    </w:p>
    <w:p w14:paraId="43931BA2" w14:textId="77777777" w:rsidR="00415BF2" w:rsidRDefault="00415BF2">
      <w:pPr>
        <w:widowControl w:val="0"/>
        <w:pBdr>
          <w:top w:val="nil"/>
          <w:left w:val="nil"/>
          <w:bottom w:val="nil"/>
          <w:right w:val="nil"/>
          <w:between w:val="nil"/>
        </w:pBdr>
        <w:spacing w:before="884" w:line="439" w:lineRule="auto"/>
        <w:ind w:left="13" w:right="717"/>
        <w:rPr>
          <w:b w:val="0"/>
          <w:bCs w:val="0"/>
          <w:sz w:val="27"/>
          <w:szCs w:val="27"/>
        </w:rPr>
      </w:pPr>
    </w:p>
    <w:p w14:paraId="7D97E1AD" w14:textId="77777777" w:rsidR="00415BF2" w:rsidRDefault="00415BF2">
      <w:pPr>
        <w:widowControl w:val="0"/>
        <w:pBdr>
          <w:top w:val="nil"/>
          <w:left w:val="nil"/>
          <w:bottom w:val="nil"/>
          <w:right w:val="nil"/>
          <w:between w:val="nil"/>
        </w:pBdr>
        <w:spacing w:before="884" w:line="439" w:lineRule="auto"/>
        <w:ind w:left="13" w:right="717"/>
        <w:rPr>
          <w:b w:val="0"/>
          <w:bCs w:val="0"/>
          <w:sz w:val="27"/>
          <w:szCs w:val="27"/>
        </w:rPr>
      </w:pPr>
    </w:p>
    <w:p w14:paraId="46B9A328" w14:textId="77777777" w:rsidR="00415BF2" w:rsidRDefault="00415BF2">
      <w:pPr>
        <w:widowControl w:val="0"/>
        <w:pBdr>
          <w:top w:val="nil"/>
          <w:left w:val="nil"/>
          <w:bottom w:val="nil"/>
          <w:right w:val="nil"/>
          <w:between w:val="nil"/>
        </w:pBdr>
        <w:spacing w:before="884" w:line="439" w:lineRule="auto"/>
        <w:ind w:left="13" w:right="717"/>
        <w:rPr>
          <w:b w:val="0"/>
          <w:bCs w:val="0"/>
          <w:sz w:val="27"/>
          <w:szCs w:val="27"/>
        </w:rPr>
      </w:pPr>
    </w:p>
    <w:p w14:paraId="5AB5125E" w14:textId="77777777" w:rsidR="00415BF2" w:rsidRDefault="00415BF2">
      <w:pPr>
        <w:widowControl w:val="0"/>
        <w:pBdr>
          <w:top w:val="nil"/>
          <w:left w:val="nil"/>
          <w:bottom w:val="nil"/>
          <w:right w:val="nil"/>
          <w:between w:val="nil"/>
        </w:pBdr>
        <w:spacing w:before="884" w:line="439" w:lineRule="auto"/>
        <w:ind w:left="13" w:right="717"/>
        <w:rPr>
          <w:b w:val="0"/>
          <w:bCs w:val="0"/>
          <w:sz w:val="27"/>
          <w:szCs w:val="27"/>
        </w:rPr>
      </w:pPr>
    </w:p>
    <w:p w14:paraId="6F8E7C02" w14:textId="77777777" w:rsidR="00415BF2" w:rsidRDefault="00415BF2">
      <w:pPr>
        <w:widowControl w:val="0"/>
        <w:pBdr>
          <w:top w:val="nil"/>
          <w:left w:val="nil"/>
          <w:bottom w:val="nil"/>
          <w:right w:val="nil"/>
          <w:between w:val="nil"/>
        </w:pBdr>
        <w:spacing w:before="884" w:line="439" w:lineRule="auto"/>
        <w:ind w:left="13" w:right="717"/>
        <w:rPr>
          <w:b w:val="0"/>
          <w:bCs w:val="0"/>
          <w:sz w:val="27"/>
          <w:szCs w:val="27"/>
        </w:rPr>
      </w:pPr>
    </w:p>
    <w:p w14:paraId="48384D17" w14:textId="77777777" w:rsidR="00415BF2" w:rsidRDefault="00415BF2">
      <w:pPr>
        <w:widowControl w:val="0"/>
        <w:pBdr>
          <w:top w:val="nil"/>
          <w:left w:val="nil"/>
          <w:bottom w:val="nil"/>
          <w:right w:val="nil"/>
          <w:between w:val="nil"/>
        </w:pBdr>
        <w:spacing w:before="884" w:line="439" w:lineRule="auto"/>
        <w:ind w:left="0" w:right="717"/>
        <w:rPr>
          <w:b w:val="0"/>
          <w:bCs w:val="0"/>
          <w:sz w:val="27"/>
          <w:szCs w:val="27"/>
        </w:rPr>
      </w:pPr>
    </w:p>
    <w:p w14:paraId="32F248A4" w14:textId="77777777" w:rsidR="00415BF2" w:rsidRDefault="00000000">
      <w:pPr>
        <w:ind w:firstLine="360"/>
        <w:jc w:val="center"/>
        <w:rPr>
          <w:sz w:val="48"/>
          <w:szCs w:val="48"/>
          <w:u w:val="single"/>
        </w:rPr>
      </w:pPr>
      <w:r>
        <w:rPr>
          <w:sz w:val="48"/>
          <w:szCs w:val="48"/>
          <w:u w:val="single"/>
        </w:rPr>
        <w:lastRenderedPageBreak/>
        <w:t>TCKC Representatives</w:t>
      </w:r>
    </w:p>
    <w:tbl>
      <w:tblPr>
        <w:tblStyle w:val="a"/>
        <w:tblW w:w="957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2891"/>
        <w:gridCol w:w="3869"/>
        <w:gridCol w:w="2816"/>
      </w:tblGrid>
      <w:tr w:rsidR="00415BF2" w14:paraId="521C9D7E" w14:textId="77777777">
        <w:tc>
          <w:tcPr>
            <w:tcW w:w="2891" w:type="dxa"/>
          </w:tcPr>
          <w:p w14:paraId="13D99AE4" w14:textId="77777777" w:rsidR="00415BF2" w:rsidRDefault="00000000">
            <w:pPr>
              <w:ind w:left="0"/>
              <w:rPr>
                <w:b w:val="0"/>
                <w:bCs w:val="0"/>
              </w:rPr>
            </w:pPr>
            <w:r>
              <w:rPr>
                <w:b w:val="0"/>
                <w:bCs w:val="0"/>
              </w:rPr>
              <w:t>Kirk Zielke</w:t>
            </w:r>
          </w:p>
        </w:tc>
        <w:tc>
          <w:tcPr>
            <w:tcW w:w="3869" w:type="dxa"/>
          </w:tcPr>
          <w:p w14:paraId="1E17D21B" w14:textId="77777777" w:rsidR="00415BF2" w:rsidRDefault="00000000">
            <w:pPr>
              <w:ind w:left="0"/>
              <w:rPr>
                <w:b w:val="0"/>
                <w:bCs w:val="0"/>
              </w:rPr>
            </w:pPr>
            <w:r>
              <w:rPr>
                <w:b w:val="0"/>
                <w:bCs w:val="0"/>
              </w:rPr>
              <w:t>President/Board Member</w:t>
            </w:r>
          </w:p>
        </w:tc>
        <w:tc>
          <w:tcPr>
            <w:tcW w:w="2816" w:type="dxa"/>
          </w:tcPr>
          <w:p w14:paraId="12E40EE8" w14:textId="77777777" w:rsidR="00415BF2" w:rsidRDefault="00000000">
            <w:pPr>
              <w:ind w:left="0"/>
              <w:jc w:val="right"/>
              <w:rPr>
                <w:b w:val="0"/>
                <w:bCs w:val="0"/>
              </w:rPr>
            </w:pPr>
            <w:r>
              <w:rPr>
                <w:b w:val="0"/>
                <w:bCs w:val="0"/>
              </w:rPr>
              <w:t>2026</w:t>
            </w:r>
          </w:p>
        </w:tc>
      </w:tr>
      <w:tr w:rsidR="00415BF2" w14:paraId="5FDDC391" w14:textId="77777777">
        <w:tc>
          <w:tcPr>
            <w:tcW w:w="2891" w:type="dxa"/>
          </w:tcPr>
          <w:p w14:paraId="2ED2C1FE" w14:textId="77777777" w:rsidR="00415BF2" w:rsidRDefault="00000000">
            <w:pPr>
              <w:ind w:left="0"/>
              <w:rPr>
                <w:b w:val="0"/>
                <w:bCs w:val="0"/>
              </w:rPr>
            </w:pPr>
            <w:r>
              <w:rPr>
                <w:b w:val="0"/>
                <w:bCs w:val="0"/>
              </w:rPr>
              <w:t>Keith Land</w:t>
            </w:r>
          </w:p>
        </w:tc>
        <w:tc>
          <w:tcPr>
            <w:tcW w:w="3869" w:type="dxa"/>
          </w:tcPr>
          <w:p w14:paraId="6668F13B" w14:textId="77777777" w:rsidR="00415BF2" w:rsidRDefault="00000000">
            <w:pPr>
              <w:ind w:left="0"/>
              <w:rPr>
                <w:b w:val="0"/>
                <w:bCs w:val="0"/>
              </w:rPr>
            </w:pPr>
            <w:r>
              <w:rPr>
                <w:b w:val="0"/>
                <w:bCs w:val="0"/>
              </w:rPr>
              <w:t>Vice President/Board Member</w:t>
            </w:r>
          </w:p>
        </w:tc>
        <w:tc>
          <w:tcPr>
            <w:tcW w:w="2816" w:type="dxa"/>
          </w:tcPr>
          <w:p w14:paraId="62FB5AF8" w14:textId="77777777" w:rsidR="00415BF2" w:rsidRDefault="00000000">
            <w:pPr>
              <w:ind w:left="0"/>
              <w:jc w:val="right"/>
              <w:rPr>
                <w:b w:val="0"/>
                <w:bCs w:val="0"/>
              </w:rPr>
            </w:pPr>
            <w:r>
              <w:rPr>
                <w:b w:val="0"/>
                <w:bCs w:val="0"/>
              </w:rPr>
              <w:t>2028</w:t>
            </w:r>
          </w:p>
        </w:tc>
      </w:tr>
      <w:tr w:rsidR="00415BF2" w14:paraId="6C421CF9" w14:textId="77777777">
        <w:tc>
          <w:tcPr>
            <w:tcW w:w="2891" w:type="dxa"/>
          </w:tcPr>
          <w:p w14:paraId="59A48BF5" w14:textId="77777777" w:rsidR="00415BF2" w:rsidRDefault="00000000">
            <w:pPr>
              <w:ind w:left="0"/>
              <w:rPr>
                <w:b w:val="0"/>
                <w:bCs w:val="0"/>
              </w:rPr>
            </w:pPr>
            <w:r>
              <w:rPr>
                <w:b w:val="0"/>
                <w:bCs w:val="0"/>
              </w:rPr>
              <w:t>Don Miller</w:t>
            </w:r>
          </w:p>
        </w:tc>
        <w:tc>
          <w:tcPr>
            <w:tcW w:w="3869" w:type="dxa"/>
          </w:tcPr>
          <w:p w14:paraId="189A20A1" w14:textId="77777777" w:rsidR="00415BF2" w:rsidRDefault="00000000">
            <w:pPr>
              <w:ind w:left="0"/>
              <w:rPr>
                <w:b w:val="0"/>
                <w:bCs w:val="0"/>
              </w:rPr>
            </w:pPr>
            <w:r>
              <w:rPr>
                <w:b w:val="0"/>
                <w:bCs w:val="0"/>
              </w:rPr>
              <w:t>Treasurer</w:t>
            </w:r>
          </w:p>
        </w:tc>
        <w:tc>
          <w:tcPr>
            <w:tcW w:w="2816" w:type="dxa"/>
          </w:tcPr>
          <w:p w14:paraId="6BE2862B" w14:textId="77777777" w:rsidR="00415BF2" w:rsidRDefault="00000000">
            <w:pPr>
              <w:ind w:left="0"/>
              <w:jc w:val="right"/>
              <w:rPr>
                <w:b w:val="0"/>
                <w:bCs w:val="0"/>
              </w:rPr>
            </w:pPr>
            <w:r>
              <w:rPr>
                <w:b w:val="0"/>
                <w:bCs w:val="0"/>
              </w:rPr>
              <w:t>2026</w:t>
            </w:r>
          </w:p>
        </w:tc>
      </w:tr>
      <w:tr w:rsidR="00415BF2" w14:paraId="3EB0F108" w14:textId="77777777">
        <w:tc>
          <w:tcPr>
            <w:tcW w:w="2891" w:type="dxa"/>
          </w:tcPr>
          <w:p w14:paraId="3F5E7850" w14:textId="77777777" w:rsidR="00415BF2" w:rsidRDefault="00000000">
            <w:pPr>
              <w:ind w:left="0"/>
              <w:rPr>
                <w:b w:val="0"/>
                <w:bCs w:val="0"/>
              </w:rPr>
            </w:pPr>
            <w:r>
              <w:rPr>
                <w:b w:val="0"/>
                <w:bCs w:val="0"/>
              </w:rPr>
              <w:t>Cherie Sonoda</w:t>
            </w:r>
          </w:p>
        </w:tc>
        <w:tc>
          <w:tcPr>
            <w:tcW w:w="3869" w:type="dxa"/>
          </w:tcPr>
          <w:p w14:paraId="263A78A5" w14:textId="77777777" w:rsidR="00415BF2" w:rsidRDefault="00000000">
            <w:pPr>
              <w:ind w:left="0"/>
              <w:rPr>
                <w:b w:val="0"/>
                <w:bCs w:val="0"/>
              </w:rPr>
            </w:pPr>
            <w:r>
              <w:rPr>
                <w:b w:val="0"/>
                <w:bCs w:val="0"/>
              </w:rPr>
              <w:t>Secretary</w:t>
            </w:r>
          </w:p>
        </w:tc>
        <w:tc>
          <w:tcPr>
            <w:tcW w:w="2816" w:type="dxa"/>
          </w:tcPr>
          <w:p w14:paraId="2C3314C7" w14:textId="77777777" w:rsidR="00415BF2" w:rsidRDefault="00000000">
            <w:pPr>
              <w:ind w:left="0"/>
              <w:jc w:val="right"/>
              <w:rPr>
                <w:b w:val="0"/>
                <w:bCs w:val="0"/>
              </w:rPr>
            </w:pPr>
            <w:r>
              <w:rPr>
                <w:b w:val="0"/>
                <w:bCs w:val="0"/>
              </w:rPr>
              <w:t>2026</w:t>
            </w:r>
          </w:p>
        </w:tc>
      </w:tr>
      <w:tr w:rsidR="00415BF2" w14:paraId="143020E3" w14:textId="77777777">
        <w:tc>
          <w:tcPr>
            <w:tcW w:w="2891" w:type="dxa"/>
          </w:tcPr>
          <w:p w14:paraId="251B9879" w14:textId="77777777" w:rsidR="00415BF2" w:rsidRDefault="00000000">
            <w:pPr>
              <w:ind w:left="0"/>
              <w:rPr>
                <w:b w:val="0"/>
                <w:bCs w:val="0"/>
              </w:rPr>
            </w:pPr>
            <w:r>
              <w:rPr>
                <w:b w:val="0"/>
                <w:bCs w:val="0"/>
              </w:rPr>
              <w:t>Caitlien Meyer</w:t>
            </w:r>
          </w:p>
        </w:tc>
        <w:tc>
          <w:tcPr>
            <w:tcW w:w="3869" w:type="dxa"/>
          </w:tcPr>
          <w:p w14:paraId="2EB52842" w14:textId="77777777" w:rsidR="00415BF2" w:rsidRDefault="00000000">
            <w:pPr>
              <w:ind w:left="0"/>
              <w:rPr>
                <w:b w:val="0"/>
                <w:bCs w:val="0"/>
              </w:rPr>
            </w:pPr>
            <w:r>
              <w:rPr>
                <w:b w:val="0"/>
                <w:bCs w:val="0"/>
              </w:rPr>
              <w:t>Board Member</w:t>
            </w:r>
          </w:p>
        </w:tc>
        <w:tc>
          <w:tcPr>
            <w:tcW w:w="2816" w:type="dxa"/>
          </w:tcPr>
          <w:p w14:paraId="76D63EB2" w14:textId="77777777" w:rsidR="00415BF2" w:rsidRDefault="00000000">
            <w:pPr>
              <w:ind w:left="0"/>
              <w:jc w:val="right"/>
              <w:rPr>
                <w:b w:val="0"/>
                <w:bCs w:val="0"/>
              </w:rPr>
            </w:pPr>
            <w:r>
              <w:rPr>
                <w:b w:val="0"/>
                <w:bCs w:val="0"/>
              </w:rPr>
              <w:t>2026</w:t>
            </w:r>
          </w:p>
        </w:tc>
      </w:tr>
      <w:tr w:rsidR="00415BF2" w14:paraId="67678F95" w14:textId="77777777">
        <w:tc>
          <w:tcPr>
            <w:tcW w:w="2891" w:type="dxa"/>
          </w:tcPr>
          <w:p w14:paraId="156A5F70" w14:textId="77777777" w:rsidR="00415BF2" w:rsidRDefault="00000000">
            <w:pPr>
              <w:ind w:left="0"/>
              <w:rPr>
                <w:b w:val="0"/>
                <w:bCs w:val="0"/>
              </w:rPr>
            </w:pPr>
            <w:r>
              <w:rPr>
                <w:b w:val="0"/>
                <w:bCs w:val="0"/>
              </w:rPr>
              <w:t>Calin Tebay</w:t>
            </w:r>
          </w:p>
        </w:tc>
        <w:tc>
          <w:tcPr>
            <w:tcW w:w="3869" w:type="dxa"/>
          </w:tcPr>
          <w:p w14:paraId="2CDBFD4B" w14:textId="77777777" w:rsidR="00415BF2" w:rsidRDefault="00000000">
            <w:pPr>
              <w:ind w:left="0"/>
              <w:rPr>
                <w:b w:val="0"/>
                <w:bCs w:val="0"/>
              </w:rPr>
            </w:pPr>
            <w:r>
              <w:rPr>
                <w:b w:val="0"/>
                <w:bCs w:val="0"/>
              </w:rPr>
              <w:t>Board Member</w:t>
            </w:r>
          </w:p>
        </w:tc>
        <w:tc>
          <w:tcPr>
            <w:tcW w:w="2816" w:type="dxa"/>
          </w:tcPr>
          <w:p w14:paraId="0E90E32B" w14:textId="77777777" w:rsidR="00415BF2" w:rsidRDefault="00000000">
            <w:pPr>
              <w:ind w:left="0"/>
              <w:jc w:val="right"/>
              <w:rPr>
                <w:b w:val="0"/>
                <w:bCs w:val="0"/>
              </w:rPr>
            </w:pPr>
            <w:r>
              <w:rPr>
                <w:b w:val="0"/>
                <w:bCs w:val="0"/>
              </w:rPr>
              <w:t>2026</w:t>
            </w:r>
          </w:p>
        </w:tc>
      </w:tr>
      <w:tr w:rsidR="00415BF2" w14:paraId="506C4F7C" w14:textId="77777777">
        <w:tc>
          <w:tcPr>
            <w:tcW w:w="2891" w:type="dxa"/>
          </w:tcPr>
          <w:p w14:paraId="0AFC325B" w14:textId="77777777" w:rsidR="00415BF2" w:rsidRDefault="00000000">
            <w:pPr>
              <w:ind w:left="0"/>
              <w:rPr>
                <w:b w:val="0"/>
                <w:bCs w:val="0"/>
              </w:rPr>
            </w:pPr>
            <w:r>
              <w:rPr>
                <w:b w:val="0"/>
                <w:bCs w:val="0"/>
              </w:rPr>
              <w:t>Brandy Strait</w:t>
            </w:r>
          </w:p>
        </w:tc>
        <w:tc>
          <w:tcPr>
            <w:tcW w:w="3869" w:type="dxa"/>
          </w:tcPr>
          <w:p w14:paraId="08247DC4" w14:textId="77777777" w:rsidR="00415BF2" w:rsidRDefault="00000000">
            <w:pPr>
              <w:ind w:left="0"/>
              <w:rPr>
                <w:b w:val="0"/>
                <w:bCs w:val="0"/>
              </w:rPr>
            </w:pPr>
            <w:r>
              <w:rPr>
                <w:b w:val="0"/>
                <w:bCs w:val="0"/>
              </w:rPr>
              <w:t>Board Member</w:t>
            </w:r>
          </w:p>
        </w:tc>
        <w:tc>
          <w:tcPr>
            <w:tcW w:w="2816" w:type="dxa"/>
          </w:tcPr>
          <w:p w14:paraId="7AF97E39" w14:textId="77777777" w:rsidR="00415BF2" w:rsidRDefault="00000000">
            <w:pPr>
              <w:ind w:left="0"/>
              <w:jc w:val="right"/>
              <w:rPr>
                <w:b w:val="0"/>
                <w:bCs w:val="0"/>
              </w:rPr>
            </w:pPr>
            <w:r>
              <w:rPr>
                <w:b w:val="0"/>
                <w:bCs w:val="0"/>
              </w:rPr>
              <w:t>2027</w:t>
            </w:r>
          </w:p>
        </w:tc>
      </w:tr>
      <w:tr w:rsidR="00415BF2" w14:paraId="49001FE9" w14:textId="77777777">
        <w:tc>
          <w:tcPr>
            <w:tcW w:w="2891" w:type="dxa"/>
          </w:tcPr>
          <w:p w14:paraId="66322EC6" w14:textId="77777777" w:rsidR="00415BF2" w:rsidRDefault="00000000">
            <w:pPr>
              <w:ind w:left="0"/>
              <w:rPr>
                <w:b w:val="0"/>
                <w:bCs w:val="0"/>
              </w:rPr>
            </w:pPr>
            <w:r>
              <w:rPr>
                <w:b w:val="0"/>
                <w:bCs w:val="0"/>
              </w:rPr>
              <w:t>Jeff Wilcox</w:t>
            </w:r>
          </w:p>
        </w:tc>
        <w:tc>
          <w:tcPr>
            <w:tcW w:w="3869" w:type="dxa"/>
          </w:tcPr>
          <w:p w14:paraId="2E393CE5" w14:textId="77777777" w:rsidR="00415BF2" w:rsidRDefault="00000000">
            <w:pPr>
              <w:ind w:left="0"/>
              <w:rPr>
                <w:b w:val="0"/>
                <w:bCs w:val="0"/>
              </w:rPr>
            </w:pPr>
            <w:r>
              <w:rPr>
                <w:b w:val="0"/>
                <w:bCs w:val="0"/>
              </w:rPr>
              <w:t>Board Member</w:t>
            </w:r>
          </w:p>
        </w:tc>
        <w:tc>
          <w:tcPr>
            <w:tcW w:w="2816" w:type="dxa"/>
          </w:tcPr>
          <w:p w14:paraId="64E1E44C" w14:textId="77777777" w:rsidR="00415BF2" w:rsidRDefault="00000000">
            <w:pPr>
              <w:ind w:left="0"/>
              <w:jc w:val="right"/>
              <w:rPr>
                <w:b w:val="0"/>
                <w:bCs w:val="0"/>
              </w:rPr>
            </w:pPr>
            <w:r>
              <w:rPr>
                <w:b w:val="0"/>
                <w:bCs w:val="0"/>
              </w:rPr>
              <w:t>2027</w:t>
            </w:r>
          </w:p>
        </w:tc>
      </w:tr>
      <w:tr w:rsidR="00415BF2" w14:paraId="17A856DF" w14:textId="77777777">
        <w:tc>
          <w:tcPr>
            <w:tcW w:w="2891" w:type="dxa"/>
          </w:tcPr>
          <w:p w14:paraId="24D5017E" w14:textId="77777777" w:rsidR="00415BF2" w:rsidRDefault="00000000">
            <w:pPr>
              <w:ind w:left="0"/>
              <w:rPr>
                <w:b w:val="0"/>
                <w:bCs w:val="0"/>
              </w:rPr>
            </w:pPr>
            <w:r>
              <w:rPr>
                <w:b w:val="0"/>
                <w:bCs w:val="0"/>
              </w:rPr>
              <w:t>Mike Ibach</w:t>
            </w:r>
          </w:p>
          <w:p w14:paraId="1AA6FC11" w14:textId="77777777" w:rsidR="00415BF2" w:rsidRDefault="00000000">
            <w:pPr>
              <w:ind w:left="0"/>
              <w:rPr>
                <w:b w:val="0"/>
                <w:bCs w:val="0"/>
              </w:rPr>
            </w:pPr>
            <w:r>
              <w:rPr>
                <w:b w:val="0"/>
                <w:bCs w:val="0"/>
              </w:rPr>
              <w:t>Spencer Dutton</w:t>
            </w:r>
          </w:p>
        </w:tc>
        <w:tc>
          <w:tcPr>
            <w:tcW w:w="3869" w:type="dxa"/>
          </w:tcPr>
          <w:p w14:paraId="1320E1FC" w14:textId="77777777" w:rsidR="00415BF2" w:rsidRDefault="00000000">
            <w:pPr>
              <w:ind w:left="0"/>
              <w:rPr>
                <w:b w:val="0"/>
                <w:bCs w:val="0"/>
              </w:rPr>
            </w:pPr>
            <w:r>
              <w:rPr>
                <w:b w:val="0"/>
                <w:bCs w:val="0"/>
              </w:rPr>
              <w:t>Board Member</w:t>
            </w:r>
          </w:p>
          <w:p w14:paraId="6F8A30CC" w14:textId="77777777" w:rsidR="00415BF2" w:rsidRDefault="00000000">
            <w:pPr>
              <w:ind w:left="0"/>
              <w:rPr>
                <w:b w:val="0"/>
                <w:bCs w:val="0"/>
              </w:rPr>
            </w:pPr>
            <w:r>
              <w:rPr>
                <w:b w:val="0"/>
                <w:bCs w:val="0"/>
              </w:rPr>
              <w:t>Board Member</w:t>
            </w:r>
          </w:p>
        </w:tc>
        <w:tc>
          <w:tcPr>
            <w:tcW w:w="2816" w:type="dxa"/>
          </w:tcPr>
          <w:p w14:paraId="237F016A" w14:textId="77777777" w:rsidR="00415BF2" w:rsidRDefault="00000000">
            <w:pPr>
              <w:ind w:left="0"/>
              <w:jc w:val="right"/>
              <w:rPr>
                <w:b w:val="0"/>
                <w:bCs w:val="0"/>
              </w:rPr>
            </w:pPr>
            <w:r>
              <w:rPr>
                <w:b w:val="0"/>
                <w:bCs w:val="0"/>
              </w:rPr>
              <w:t>2027</w:t>
            </w:r>
          </w:p>
          <w:p w14:paraId="5A660A5C" w14:textId="77777777" w:rsidR="00415BF2" w:rsidRDefault="00000000">
            <w:pPr>
              <w:ind w:left="0"/>
              <w:jc w:val="right"/>
              <w:rPr>
                <w:b w:val="0"/>
                <w:bCs w:val="0"/>
              </w:rPr>
            </w:pPr>
            <w:r>
              <w:rPr>
                <w:b w:val="0"/>
                <w:bCs w:val="0"/>
              </w:rPr>
              <w:t>2028</w:t>
            </w:r>
          </w:p>
        </w:tc>
      </w:tr>
      <w:tr w:rsidR="00415BF2" w14:paraId="4C18831C" w14:textId="77777777">
        <w:tc>
          <w:tcPr>
            <w:tcW w:w="2891" w:type="dxa"/>
          </w:tcPr>
          <w:p w14:paraId="30196E9F" w14:textId="77777777" w:rsidR="00415BF2" w:rsidRDefault="00000000">
            <w:pPr>
              <w:ind w:left="0"/>
              <w:rPr>
                <w:b w:val="0"/>
                <w:bCs w:val="0"/>
              </w:rPr>
            </w:pPr>
            <w:r>
              <w:rPr>
                <w:b w:val="0"/>
                <w:bCs w:val="0"/>
              </w:rPr>
              <w:t>Ethan Smith</w:t>
            </w:r>
          </w:p>
        </w:tc>
        <w:tc>
          <w:tcPr>
            <w:tcW w:w="3869" w:type="dxa"/>
          </w:tcPr>
          <w:p w14:paraId="5AB599C9" w14:textId="77777777" w:rsidR="00415BF2" w:rsidRDefault="00000000">
            <w:pPr>
              <w:ind w:left="0"/>
              <w:rPr>
                <w:b w:val="0"/>
                <w:bCs w:val="0"/>
              </w:rPr>
            </w:pPr>
            <w:r>
              <w:rPr>
                <w:b w:val="0"/>
                <w:bCs w:val="0"/>
              </w:rPr>
              <w:t>Board Member</w:t>
            </w:r>
          </w:p>
        </w:tc>
        <w:tc>
          <w:tcPr>
            <w:tcW w:w="2816" w:type="dxa"/>
          </w:tcPr>
          <w:p w14:paraId="03D98D90" w14:textId="77777777" w:rsidR="00415BF2" w:rsidRDefault="00000000">
            <w:pPr>
              <w:ind w:left="0"/>
              <w:jc w:val="right"/>
              <w:rPr>
                <w:b w:val="0"/>
                <w:bCs w:val="0"/>
              </w:rPr>
            </w:pPr>
            <w:r>
              <w:rPr>
                <w:b w:val="0"/>
                <w:bCs w:val="0"/>
              </w:rPr>
              <w:t>2028</w:t>
            </w:r>
          </w:p>
        </w:tc>
      </w:tr>
      <w:tr w:rsidR="00415BF2" w14:paraId="57E0CE0D" w14:textId="77777777">
        <w:tc>
          <w:tcPr>
            <w:tcW w:w="2891" w:type="dxa"/>
          </w:tcPr>
          <w:p w14:paraId="636AB30B" w14:textId="77777777" w:rsidR="00415BF2" w:rsidRDefault="00415BF2">
            <w:pPr>
              <w:ind w:left="0"/>
              <w:rPr>
                <w:b w:val="0"/>
                <w:bCs w:val="0"/>
              </w:rPr>
            </w:pPr>
          </w:p>
        </w:tc>
        <w:tc>
          <w:tcPr>
            <w:tcW w:w="3869" w:type="dxa"/>
          </w:tcPr>
          <w:p w14:paraId="0F63A017" w14:textId="77777777" w:rsidR="00415BF2" w:rsidRDefault="00415BF2">
            <w:pPr>
              <w:ind w:left="0"/>
              <w:rPr>
                <w:b w:val="0"/>
                <w:bCs w:val="0"/>
              </w:rPr>
            </w:pPr>
          </w:p>
        </w:tc>
        <w:tc>
          <w:tcPr>
            <w:tcW w:w="2816" w:type="dxa"/>
          </w:tcPr>
          <w:p w14:paraId="7C0145D4" w14:textId="77777777" w:rsidR="00415BF2" w:rsidRDefault="00415BF2">
            <w:pPr>
              <w:ind w:left="0"/>
              <w:jc w:val="right"/>
              <w:rPr>
                <w:b w:val="0"/>
                <w:bCs w:val="0"/>
              </w:rPr>
            </w:pPr>
          </w:p>
        </w:tc>
      </w:tr>
      <w:tr w:rsidR="00415BF2" w14:paraId="2C30A79A" w14:textId="77777777">
        <w:tc>
          <w:tcPr>
            <w:tcW w:w="2891" w:type="dxa"/>
          </w:tcPr>
          <w:p w14:paraId="664DA243" w14:textId="77777777" w:rsidR="00415BF2" w:rsidRDefault="00415BF2">
            <w:pPr>
              <w:ind w:left="0"/>
              <w:rPr>
                <w:b w:val="0"/>
                <w:bCs w:val="0"/>
              </w:rPr>
            </w:pPr>
          </w:p>
        </w:tc>
        <w:tc>
          <w:tcPr>
            <w:tcW w:w="3869" w:type="dxa"/>
          </w:tcPr>
          <w:p w14:paraId="4B56C080" w14:textId="77777777" w:rsidR="00415BF2" w:rsidRDefault="00415BF2">
            <w:pPr>
              <w:ind w:left="0"/>
              <w:rPr>
                <w:b w:val="0"/>
                <w:bCs w:val="0"/>
              </w:rPr>
            </w:pPr>
          </w:p>
        </w:tc>
        <w:tc>
          <w:tcPr>
            <w:tcW w:w="2816" w:type="dxa"/>
          </w:tcPr>
          <w:p w14:paraId="5A23D85F" w14:textId="77777777" w:rsidR="00415BF2" w:rsidRDefault="00415BF2">
            <w:pPr>
              <w:ind w:left="0"/>
              <w:jc w:val="right"/>
              <w:rPr>
                <w:b w:val="0"/>
                <w:bCs w:val="0"/>
              </w:rPr>
            </w:pPr>
          </w:p>
        </w:tc>
      </w:tr>
      <w:tr w:rsidR="00415BF2" w14:paraId="5F3A3F87" w14:textId="77777777">
        <w:tc>
          <w:tcPr>
            <w:tcW w:w="2891" w:type="dxa"/>
          </w:tcPr>
          <w:p w14:paraId="619A98C8" w14:textId="77777777" w:rsidR="00415BF2" w:rsidRDefault="00415BF2">
            <w:pPr>
              <w:ind w:left="0"/>
              <w:rPr>
                <w:b w:val="0"/>
                <w:bCs w:val="0"/>
              </w:rPr>
            </w:pPr>
          </w:p>
        </w:tc>
        <w:tc>
          <w:tcPr>
            <w:tcW w:w="3869" w:type="dxa"/>
          </w:tcPr>
          <w:p w14:paraId="02E428B2" w14:textId="77777777" w:rsidR="00415BF2" w:rsidRDefault="00415BF2">
            <w:pPr>
              <w:ind w:left="0"/>
              <w:rPr>
                <w:b w:val="0"/>
                <w:bCs w:val="0"/>
              </w:rPr>
            </w:pPr>
          </w:p>
        </w:tc>
        <w:tc>
          <w:tcPr>
            <w:tcW w:w="2816" w:type="dxa"/>
          </w:tcPr>
          <w:p w14:paraId="05F9E7B2" w14:textId="77777777" w:rsidR="00415BF2" w:rsidRDefault="00415BF2">
            <w:pPr>
              <w:ind w:left="0"/>
              <w:jc w:val="right"/>
              <w:rPr>
                <w:b w:val="0"/>
                <w:bCs w:val="0"/>
              </w:rPr>
            </w:pPr>
          </w:p>
        </w:tc>
      </w:tr>
    </w:tbl>
    <w:p w14:paraId="58A400CA" w14:textId="77777777" w:rsidR="00415BF2" w:rsidRDefault="00000000">
      <w:pPr>
        <w:spacing w:line="276" w:lineRule="auto"/>
        <w:ind w:firstLine="360"/>
        <w:jc w:val="center"/>
        <w:rPr>
          <w:i/>
          <w:iCs/>
        </w:rPr>
      </w:pPr>
      <w:r>
        <w:rPr>
          <w:i/>
          <w:iCs/>
        </w:rPr>
        <w:t xml:space="preserve">Terms and responsibilities of representatives listed </w:t>
      </w:r>
    </w:p>
    <w:p w14:paraId="26BF1F60" w14:textId="138E42EF" w:rsidR="00415BF2" w:rsidRDefault="00742D63">
      <w:pPr>
        <w:spacing w:line="276" w:lineRule="auto"/>
        <w:ind w:firstLine="360"/>
        <w:jc w:val="center"/>
        <w:rPr>
          <w:i/>
          <w:iCs/>
        </w:rPr>
      </w:pPr>
      <w:r>
        <w:rPr>
          <w:i/>
          <w:iCs/>
        </w:rPr>
        <w:t>expires</w:t>
      </w:r>
      <w:r w:rsidR="00000000">
        <w:rPr>
          <w:i/>
          <w:iCs/>
        </w:rPr>
        <w:t xml:space="preserve"> on November 30</w:t>
      </w:r>
      <w:r w:rsidR="00000000">
        <w:rPr>
          <w:i/>
          <w:iCs/>
          <w:vertAlign w:val="superscript"/>
        </w:rPr>
        <w:t>th</w:t>
      </w:r>
      <w:r w:rsidR="00000000">
        <w:rPr>
          <w:i/>
          <w:iCs/>
        </w:rPr>
        <w:t xml:space="preserve"> of the given year.</w:t>
      </w:r>
    </w:p>
    <w:p w14:paraId="0D235F20" w14:textId="77777777" w:rsidR="00415BF2" w:rsidRDefault="00415BF2">
      <w:pPr>
        <w:ind w:left="0"/>
        <w:rPr>
          <w:sz w:val="48"/>
          <w:szCs w:val="48"/>
          <w:u w:val="single"/>
        </w:rPr>
      </w:pPr>
    </w:p>
    <w:p w14:paraId="2104F969" w14:textId="77777777" w:rsidR="00415BF2" w:rsidRDefault="00415BF2">
      <w:pPr>
        <w:ind w:left="0"/>
        <w:rPr>
          <w:sz w:val="48"/>
          <w:szCs w:val="48"/>
          <w:u w:val="single"/>
        </w:rPr>
      </w:pPr>
    </w:p>
    <w:p w14:paraId="56E1001E" w14:textId="77777777" w:rsidR="00415BF2" w:rsidRDefault="00000000">
      <w:pPr>
        <w:ind w:firstLine="360"/>
        <w:jc w:val="center"/>
        <w:rPr>
          <w:sz w:val="48"/>
          <w:szCs w:val="48"/>
          <w:u w:val="single"/>
        </w:rPr>
      </w:pPr>
      <w:r>
        <w:rPr>
          <w:sz w:val="48"/>
          <w:szCs w:val="48"/>
          <w:u w:val="single"/>
        </w:rPr>
        <w:t>Spirit and Intent</w:t>
      </w:r>
    </w:p>
    <w:p w14:paraId="10CE69F9" w14:textId="77777777" w:rsidR="00415BF2" w:rsidRDefault="00000000">
      <w:pPr>
        <w:spacing w:line="276" w:lineRule="auto"/>
        <w:ind w:firstLine="360"/>
        <w:rPr>
          <w:b w:val="0"/>
          <w:bCs w:val="0"/>
        </w:rPr>
      </w:pPr>
      <w:r>
        <w:rPr>
          <w:b w:val="0"/>
          <w:bCs w:val="0"/>
        </w:rPr>
        <w:t>No pretense is made of having designed a fool-proof set of rules and regulations. Karting is intended to be fun and enjoyable for the entire family. These rules provide a basis for fair and fun competition.</w:t>
      </w:r>
    </w:p>
    <w:p w14:paraId="59C43E96" w14:textId="77777777" w:rsidR="00415BF2" w:rsidRDefault="00000000">
      <w:pPr>
        <w:spacing w:line="276" w:lineRule="auto"/>
        <w:ind w:firstLine="360"/>
        <w:rPr>
          <w:b w:val="0"/>
          <w:bCs w:val="0"/>
        </w:rPr>
      </w:pPr>
      <w:r>
        <w:rPr>
          <w:b w:val="0"/>
          <w:bCs w:val="0"/>
        </w:rPr>
        <w:t>There have been attempts to test the rules by deviating from this intent. The Spirit and Intent of the rules is the standard by which karting will be guided. Event officials are authorized to decide if equipment change or design is an attempt to "beat" the rules. They can and will disqualify an entry in violation of the Spirit and Intent of these rules.</w:t>
      </w:r>
    </w:p>
    <w:p w14:paraId="58A1E51F" w14:textId="77777777" w:rsidR="00415BF2" w:rsidRDefault="00000000">
      <w:pPr>
        <w:spacing w:line="276" w:lineRule="auto"/>
        <w:ind w:firstLine="360"/>
        <w:rPr>
          <w:i/>
          <w:iCs/>
          <w:sz w:val="48"/>
          <w:szCs w:val="48"/>
        </w:rPr>
      </w:pPr>
      <w:r>
        <w:rPr>
          <w:b w:val="0"/>
          <w:bCs w:val="0"/>
        </w:rPr>
        <w:t>Officials or representatives shall have the right to correct conditions not in compliance with the Spirit and Intent of these regulations.</w:t>
      </w:r>
      <w:r>
        <w:br w:type="page"/>
      </w:r>
    </w:p>
    <w:p w14:paraId="55DFADED" w14:textId="77777777" w:rsidR="00415BF2" w:rsidRDefault="00000000">
      <w:pPr>
        <w:widowControl w:val="0"/>
        <w:pBdr>
          <w:top w:val="nil"/>
          <w:left w:val="nil"/>
          <w:bottom w:val="nil"/>
          <w:right w:val="nil"/>
          <w:between w:val="nil"/>
        </w:pBdr>
        <w:spacing w:before="0"/>
        <w:ind w:left="0" w:right="717"/>
        <w:jc w:val="center"/>
        <w:rPr>
          <w:b w:val="0"/>
          <w:bCs w:val="0"/>
          <w:color w:val="000000"/>
          <w:sz w:val="48"/>
          <w:szCs w:val="48"/>
          <w:u w:val="single"/>
        </w:rPr>
      </w:pPr>
      <w:r>
        <w:rPr>
          <w:color w:val="000000"/>
          <w:sz w:val="48"/>
          <w:szCs w:val="48"/>
          <w:u w:val="single"/>
        </w:rPr>
        <w:lastRenderedPageBreak/>
        <w:t>202</w:t>
      </w:r>
      <w:r>
        <w:rPr>
          <w:sz w:val="48"/>
          <w:szCs w:val="48"/>
          <w:u w:val="single"/>
        </w:rPr>
        <w:t>6</w:t>
      </w:r>
      <w:r>
        <w:rPr>
          <w:color w:val="000000"/>
          <w:sz w:val="48"/>
          <w:szCs w:val="48"/>
          <w:u w:val="single"/>
        </w:rPr>
        <w:t xml:space="preserve"> CLUB RULES</w:t>
      </w:r>
    </w:p>
    <w:p w14:paraId="01204ADF" w14:textId="77777777" w:rsidR="00415BF2" w:rsidRDefault="00000000">
      <w:pPr>
        <w:widowControl w:val="0"/>
        <w:pBdr>
          <w:top w:val="nil"/>
          <w:left w:val="nil"/>
          <w:bottom w:val="nil"/>
          <w:right w:val="nil"/>
          <w:between w:val="nil"/>
        </w:pBdr>
        <w:spacing w:before="309" w:line="276" w:lineRule="auto"/>
        <w:ind w:right="218" w:hanging="360"/>
        <w:rPr>
          <w:b w:val="0"/>
          <w:bCs w:val="0"/>
          <w:color w:val="000000"/>
        </w:rPr>
      </w:pPr>
      <w:r>
        <w:rPr>
          <w:color w:val="000000"/>
        </w:rPr>
        <w:t>1</w:t>
      </w:r>
      <w:proofErr w:type="gramStart"/>
      <w:r>
        <w:rPr>
          <w:color w:val="000000"/>
        </w:rPr>
        <w:t xml:space="preserve">.  </w:t>
      </w:r>
      <w:r>
        <w:rPr>
          <w:b w:val="0"/>
          <w:bCs w:val="0"/>
          <w:color w:val="000000"/>
        </w:rPr>
        <w:t>It</w:t>
      </w:r>
      <w:proofErr w:type="gramEnd"/>
      <w:r>
        <w:rPr>
          <w:b w:val="0"/>
          <w:bCs w:val="0"/>
          <w:color w:val="000000"/>
        </w:rPr>
        <w:t xml:space="preserve"> is the responsibility of all participants to be knowledgeable of the following TCKC rules and the 202</w:t>
      </w:r>
      <w:r>
        <w:rPr>
          <w:b w:val="0"/>
          <w:bCs w:val="0"/>
        </w:rPr>
        <w:t>6</w:t>
      </w:r>
      <w:r>
        <w:rPr>
          <w:b w:val="0"/>
          <w:bCs w:val="0"/>
          <w:color w:val="000000"/>
        </w:rPr>
        <w:t xml:space="preserve"> </w:t>
      </w:r>
      <w:r>
        <w:t>Northwest Karting Association (NWKA)</w:t>
      </w:r>
      <w:r>
        <w:rPr>
          <w:b w:val="0"/>
          <w:bCs w:val="0"/>
          <w:color w:val="000000"/>
        </w:rPr>
        <w:t xml:space="preserve"> Rules and Regulations. Unless otherwise specified in these rules, all rules from the NWKA rule set </w:t>
      </w:r>
      <w:r>
        <w:rPr>
          <w:b w:val="0"/>
          <w:bCs w:val="0"/>
        </w:rPr>
        <w:t>apply</w:t>
      </w:r>
      <w:r>
        <w:rPr>
          <w:b w:val="0"/>
          <w:bCs w:val="0"/>
          <w:color w:val="000000"/>
        </w:rPr>
        <w:t>.  NWKA Rules can be found at NWKASupercup.com.</w:t>
      </w:r>
    </w:p>
    <w:p w14:paraId="4EE50475" w14:textId="77777777" w:rsidR="00415BF2" w:rsidRDefault="00000000">
      <w:pPr>
        <w:widowControl w:val="0"/>
        <w:pBdr>
          <w:top w:val="nil"/>
          <w:left w:val="nil"/>
          <w:bottom w:val="nil"/>
          <w:right w:val="nil"/>
          <w:between w:val="nil"/>
        </w:pBdr>
        <w:spacing w:line="276" w:lineRule="auto"/>
        <w:ind w:left="367" w:right="1218" w:hanging="367"/>
        <w:rPr>
          <w:b w:val="0"/>
          <w:bCs w:val="0"/>
          <w:color w:val="000000"/>
        </w:rPr>
      </w:pPr>
      <w:r>
        <w:rPr>
          <w:color w:val="000000"/>
        </w:rPr>
        <w:t xml:space="preserve">2.  </w:t>
      </w:r>
      <w:r>
        <w:rPr>
          <w:b w:val="0"/>
          <w:bCs w:val="0"/>
          <w:color w:val="000000"/>
        </w:rPr>
        <w:t xml:space="preserve">It is the responsibility of the participants to conduct themselves in a courteous and sportsman-like manner. </w:t>
      </w:r>
    </w:p>
    <w:p w14:paraId="42E8E63B" w14:textId="77777777" w:rsidR="00415BF2" w:rsidRDefault="00000000">
      <w:pPr>
        <w:widowControl w:val="0"/>
        <w:pBdr>
          <w:top w:val="nil"/>
          <w:left w:val="nil"/>
          <w:bottom w:val="nil"/>
          <w:right w:val="nil"/>
          <w:between w:val="nil"/>
        </w:pBdr>
        <w:spacing w:line="276" w:lineRule="auto"/>
        <w:ind w:left="368" w:right="646" w:hanging="368"/>
        <w:rPr>
          <w:b w:val="0"/>
          <w:bCs w:val="0"/>
          <w:color w:val="000000"/>
        </w:rPr>
      </w:pPr>
      <w:r>
        <w:rPr>
          <w:color w:val="000000"/>
        </w:rPr>
        <w:t>3</w:t>
      </w:r>
      <w:proofErr w:type="gramStart"/>
      <w:r>
        <w:rPr>
          <w:color w:val="000000"/>
        </w:rPr>
        <w:t xml:space="preserve">.  </w:t>
      </w:r>
      <w:r>
        <w:rPr>
          <w:b w:val="0"/>
          <w:bCs w:val="0"/>
          <w:color w:val="000000"/>
        </w:rPr>
        <w:t>It</w:t>
      </w:r>
      <w:proofErr w:type="gramEnd"/>
      <w:r>
        <w:rPr>
          <w:b w:val="0"/>
          <w:bCs w:val="0"/>
          <w:color w:val="000000"/>
        </w:rPr>
        <w:t xml:space="preserve"> is the responsibility of all participants to keep the track and facilities clean and </w:t>
      </w:r>
      <w:proofErr w:type="gramStart"/>
      <w:r>
        <w:rPr>
          <w:b w:val="0"/>
          <w:bCs w:val="0"/>
          <w:color w:val="000000"/>
        </w:rPr>
        <w:t>pick up</w:t>
      </w:r>
      <w:proofErr w:type="gramEnd"/>
      <w:r>
        <w:rPr>
          <w:b w:val="0"/>
          <w:bCs w:val="0"/>
          <w:color w:val="000000"/>
        </w:rPr>
        <w:t xml:space="preserve"> after themselves.</w:t>
      </w:r>
    </w:p>
    <w:p w14:paraId="7BD52FAF" w14:textId="77777777" w:rsidR="00415BF2" w:rsidRDefault="00000000">
      <w:pPr>
        <w:widowControl w:val="0"/>
        <w:pBdr>
          <w:top w:val="nil"/>
          <w:left w:val="nil"/>
          <w:bottom w:val="nil"/>
          <w:right w:val="nil"/>
          <w:between w:val="nil"/>
        </w:pBdr>
        <w:spacing w:line="276" w:lineRule="auto"/>
        <w:ind w:left="368" w:right="646" w:hanging="368"/>
        <w:rPr>
          <w:b w:val="0"/>
          <w:bCs w:val="0"/>
          <w:color w:val="000000"/>
        </w:rPr>
      </w:pPr>
      <w:r>
        <w:rPr>
          <w:color w:val="000000"/>
        </w:rPr>
        <w:t>4</w:t>
      </w:r>
      <w:proofErr w:type="gramStart"/>
      <w:r>
        <w:rPr>
          <w:color w:val="000000"/>
        </w:rPr>
        <w:t xml:space="preserve">.  </w:t>
      </w:r>
      <w:r>
        <w:rPr>
          <w:b w:val="0"/>
          <w:bCs w:val="0"/>
          <w:color w:val="000000"/>
        </w:rPr>
        <w:t>It</w:t>
      </w:r>
      <w:proofErr w:type="gramEnd"/>
      <w:r>
        <w:rPr>
          <w:b w:val="0"/>
          <w:bCs w:val="0"/>
          <w:color w:val="000000"/>
        </w:rPr>
        <w:t xml:space="preserve"> is the responsibility of </w:t>
      </w:r>
      <w:r>
        <w:rPr>
          <w:color w:val="000000"/>
        </w:rPr>
        <w:t xml:space="preserve">ALL CLUB MEMBERS </w:t>
      </w:r>
      <w:r>
        <w:rPr>
          <w:b w:val="0"/>
          <w:bCs w:val="0"/>
          <w:color w:val="000000"/>
        </w:rPr>
        <w:t xml:space="preserve">to actively attend club meetings and work parties. </w:t>
      </w:r>
    </w:p>
    <w:p w14:paraId="3C934D00" w14:textId="77777777" w:rsidR="00415BF2" w:rsidRDefault="00000000">
      <w:pPr>
        <w:widowControl w:val="0"/>
        <w:pBdr>
          <w:top w:val="nil"/>
          <w:left w:val="nil"/>
          <w:bottom w:val="nil"/>
          <w:right w:val="nil"/>
          <w:between w:val="nil"/>
        </w:pBdr>
        <w:spacing w:line="276" w:lineRule="auto"/>
        <w:ind w:left="369" w:right="362" w:hanging="369"/>
        <w:rPr>
          <w:b w:val="0"/>
          <w:bCs w:val="0"/>
          <w:color w:val="000000"/>
        </w:rPr>
      </w:pPr>
      <w:r>
        <w:rPr>
          <w:color w:val="000000"/>
        </w:rPr>
        <w:t>5</w:t>
      </w:r>
      <w:proofErr w:type="gramStart"/>
      <w:r>
        <w:rPr>
          <w:color w:val="000000"/>
        </w:rPr>
        <w:t xml:space="preserve">.  </w:t>
      </w:r>
      <w:r>
        <w:rPr>
          <w:b w:val="0"/>
          <w:bCs w:val="0"/>
          <w:color w:val="000000"/>
        </w:rPr>
        <w:t>It</w:t>
      </w:r>
      <w:proofErr w:type="gramEnd"/>
      <w:r>
        <w:rPr>
          <w:b w:val="0"/>
          <w:bCs w:val="0"/>
          <w:color w:val="000000"/>
        </w:rPr>
        <w:t xml:space="preserve"> is the responsibility of all participants to treat all TCKC personnel with respect. This includes but is not limited to: Registration, Scale worker, Corner Workers, Flagger, Grid Steward. </w:t>
      </w:r>
      <w:r>
        <w:rPr>
          <w:color w:val="000000"/>
        </w:rPr>
        <w:t xml:space="preserve">Any harassment of these individuals may result in disqualification for the day as determined by the race director, and potential further action by the Board of Directors. </w:t>
      </w:r>
      <w:r>
        <w:rPr>
          <w:b w:val="0"/>
          <w:bCs w:val="0"/>
          <w:color w:val="000000"/>
        </w:rPr>
        <w:t xml:space="preserve">See penalties in section 16. </w:t>
      </w:r>
    </w:p>
    <w:p w14:paraId="79FDDFB9" w14:textId="77777777" w:rsidR="00415BF2" w:rsidRDefault="00000000">
      <w:pPr>
        <w:widowControl w:val="0"/>
        <w:pBdr>
          <w:top w:val="nil"/>
          <w:left w:val="nil"/>
          <w:bottom w:val="nil"/>
          <w:right w:val="nil"/>
          <w:between w:val="nil"/>
        </w:pBdr>
        <w:spacing w:line="276" w:lineRule="auto"/>
        <w:ind w:right="397" w:hanging="360"/>
        <w:rPr>
          <w:b w:val="0"/>
          <w:bCs w:val="0"/>
          <w:color w:val="000000"/>
        </w:rPr>
      </w:pPr>
      <w:r>
        <w:rPr>
          <w:color w:val="000000"/>
        </w:rPr>
        <w:t>6</w:t>
      </w:r>
      <w:proofErr w:type="gramStart"/>
      <w:r>
        <w:rPr>
          <w:color w:val="000000"/>
        </w:rPr>
        <w:t xml:space="preserve">.  </w:t>
      </w:r>
      <w:r>
        <w:rPr>
          <w:b w:val="0"/>
          <w:bCs w:val="0"/>
          <w:color w:val="000000"/>
        </w:rPr>
        <w:t>Events</w:t>
      </w:r>
      <w:proofErr w:type="gramEnd"/>
      <w:r>
        <w:rPr>
          <w:b w:val="0"/>
          <w:bCs w:val="0"/>
          <w:color w:val="000000"/>
        </w:rPr>
        <w:t xml:space="preserve"> will be </w:t>
      </w:r>
      <w:proofErr w:type="gramStart"/>
      <w:r>
        <w:rPr>
          <w:b w:val="0"/>
          <w:bCs w:val="0"/>
          <w:color w:val="000000"/>
        </w:rPr>
        <w:t>rain</w:t>
      </w:r>
      <w:proofErr w:type="gramEnd"/>
      <w:r>
        <w:rPr>
          <w:b w:val="0"/>
          <w:bCs w:val="0"/>
          <w:color w:val="000000"/>
        </w:rPr>
        <w:t xml:space="preserve"> or </w:t>
      </w:r>
      <w:proofErr w:type="gramStart"/>
      <w:r>
        <w:rPr>
          <w:b w:val="0"/>
          <w:bCs w:val="0"/>
          <w:color w:val="000000"/>
        </w:rPr>
        <w:t>shine</w:t>
      </w:r>
      <w:proofErr w:type="gramEnd"/>
      <w:r>
        <w:rPr>
          <w:b w:val="0"/>
          <w:bCs w:val="0"/>
          <w:color w:val="000000"/>
        </w:rPr>
        <w:t xml:space="preserve">. The Race Director will not declare a Rain Race, but if a sudden downpour occurs the competitors will have 15 minutes to change their tires and setups for rain. Per Race Directors discretion, if the next group that is scheduled to run is ready, they will run while the previous group is changing their setups. </w:t>
      </w:r>
    </w:p>
    <w:p w14:paraId="1B7CBD89" w14:textId="77777777" w:rsidR="00415BF2" w:rsidRDefault="00000000">
      <w:pPr>
        <w:widowControl w:val="0"/>
        <w:pBdr>
          <w:top w:val="nil"/>
          <w:left w:val="nil"/>
          <w:bottom w:val="nil"/>
          <w:right w:val="nil"/>
          <w:between w:val="nil"/>
        </w:pBdr>
        <w:spacing w:line="276" w:lineRule="auto"/>
        <w:ind w:right="0" w:hanging="360"/>
        <w:rPr>
          <w:b w:val="0"/>
          <w:bCs w:val="0"/>
          <w:color w:val="000000"/>
        </w:rPr>
      </w:pPr>
      <w:r>
        <w:rPr>
          <w:color w:val="000000"/>
        </w:rPr>
        <w:t>7</w:t>
      </w:r>
      <w:proofErr w:type="gramStart"/>
      <w:r>
        <w:rPr>
          <w:color w:val="000000"/>
        </w:rPr>
        <w:t xml:space="preserve">.  </w:t>
      </w:r>
      <w:r>
        <w:rPr>
          <w:b w:val="0"/>
          <w:bCs w:val="0"/>
          <w:color w:val="000000"/>
        </w:rPr>
        <w:t>Karts</w:t>
      </w:r>
      <w:proofErr w:type="gramEnd"/>
      <w:r>
        <w:rPr>
          <w:b w:val="0"/>
          <w:bCs w:val="0"/>
          <w:color w:val="000000"/>
        </w:rPr>
        <w:t xml:space="preserve"> must have an operating transponder attached to be scored at TCKC (see page 7). </w:t>
      </w:r>
    </w:p>
    <w:p w14:paraId="1B7FF807" w14:textId="77777777" w:rsidR="00415BF2" w:rsidRDefault="00000000">
      <w:pPr>
        <w:widowControl w:val="0"/>
        <w:pBdr>
          <w:top w:val="nil"/>
          <w:left w:val="nil"/>
          <w:bottom w:val="nil"/>
          <w:right w:val="nil"/>
          <w:between w:val="nil"/>
        </w:pBdr>
        <w:spacing w:before="274" w:line="276" w:lineRule="auto"/>
        <w:ind w:right="325" w:hanging="360"/>
      </w:pPr>
      <w:r>
        <w:rPr>
          <w:color w:val="000000"/>
        </w:rPr>
        <w:t>8</w:t>
      </w:r>
      <w:proofErr w:type="gramStart"/>
      <w:r>
        <w:rPr>
          <w:color w:val="000000"/>
        </w:rPr>
        <w:t xml:space="preserve">.  </w:t>
      </w:r>
      <w:r>
        <w:rPr>
          <w:b w:val="0"/>
          <w:bCs w:val="0"/>
          <w:color w:val="000000"/>
        </w:rPr>
        <w:t>Individual</w:t>
      </w:r>
      <w:proofErr w:type="gramEnd"/>
      <w:r>
        <w:rPr>
          <w:b w:val="0"/>
          <w:bCs w:val="0"/>
          <w:color w:val="000000"/>
        </w:rPr>
        <w:t xml:space="preserve"> club race awards will be provided to top three in each championship division. All Kid Karts will receive an award. Non-members may race but will receive trophies only if they conform to all rules. </w:t>
      </w:r>
    </w:p>
    <w:p w14:paraId="175AF46B" w14:textId="77777777" w:rsidR="00415BF2" w:rsidRDefault="00000000">
      <w:pPr>
        <w:widowControl w:val="0"/>
        <w:pBdr>
          <w:top w:val="nil"/>
          <w:left w:val="nil"/>
          <w:bottom w:val="nil"/>
          <w:right w:val="nil"/>
          <w:between w:val="nil"/>
        </w:pBdr>
        <w:spacing w:line="276" w:lineRule="auto"/>
        <w:ind w:right="832" w:hanging="360"/>
        <w:rPr>
          <w:b w:val="0"/>
          <w:bCs w:val="0"/>
          <w:color w:val="000000"/>
        </w:rPr>
      </w:pPr>
      <w:r>
        <w:rPr>
          <w:color w:val="000000"/>
        </w:rPr>
        <w:t>9</w:t>
      </w:r>
      <w:proofErr w:type="gramStart"/>
      <w:r>
        <w:rPr>
          <w:color w:val="000000"/>
        </w:rPr>
        <w:t xml:space="preserve">. </w:t>
      </w:r>
      <w:r>
        <w:rPr>
          <w:b w:val="0"/>
          <w:bCs w:val="0"/>
          <w:color w:val="000000"/>
        </w:rPr>
        <w:tab/>
      </w:r>
      <w:r>
        <w:rPr>
          <w:b w:val="0"/>
          <w:bCs w:val="0"/>
        </w:rPr>
        <w:t>A</w:t>
      </w:r>
      <w:proofErr w:type="gramEnd"/>
      <w:r>
        <w:rPr>
          <w:b w:val="0"/>
          <w:bCs w:val="0"/>
        </w:rPr>
        <w:t xml:space="preserve"> Championship Class must have 3 drivers that qualify as eligible to receive season ending trophies. A driver is considered eligible by racing a minimum of 6 races in that class, drivers must be club members and conform to all the class rules.</w:t>
      </w:r>
    </w:p>
    <w:p w14:paraId="175F787A" w14:textId="77777777" w:rsidR="00415BF2" w:rsidRDefault="00000000">
      <w:pPr>
        <w:widowControl w:val="0"/>
        <w:pBdr>
          <w:top w:val="nil"/>
          <w:left w:val="nil"/>
          <w:bottom w:val="nil"/>
          <w:right w:val="nil"/>
          <w:between w:val="nil"/>
        </w:pBdr>
        <w:spacing w:line="276" w:lineRule="auto"/>
        <w:ind w:right="36" w:hanging="360"/>
      </w:pPr>
      <w:r>
        <w:rPr>
          <w:color w:val="000000"/>
        </w:rPr>
        <w:t>10</w:t>
      </w:r>
      <w:proofErr w:type="gramStart"/>
      <w:r>
        <w:rPr>
          <w:color w:val="000000"/>
        </w:rPr>
        <w:t xml:space="preserve">.  </w:t>
      </w:r>
      <w:r>
        <w:rPr>
          <w:b w:val="0"/>
          <w:bCs w:val="0"/>
          <w:color w:val="000000"/>
        </w:rPr>
        <w:t>There</w:t>
      </w:r>
      <w:proofErr w:type="gramEnd"/>
      <w:r>
        <w:rPr>
          <w:b w:val="0"/>
          <w:bCs w:val="0"/>
          <w:color w:val="000000"/>
        </w:rPr>
        <w:t xml:space="preserve"> will be nine (9) scheduled club point races for the 2026 race season with two (2)</w:t>
      </w:r>
      <w:r>
        <w:t xml:space="preserve"> </w:t>
      </w:r>
      <w:r>
        <w:rPr>
          <w:b w:val="0"/>
          <w:bCs w:val="0"/>
        </w:rPr>
        <w:t xml:space="preserve">throwaways. Any disqualification cannot be used as one of the racer’s throwaways. </w:t>
      </w:r>
    </w:p>
    <w:p w14:paraId="449D9E5C" w14:textId="77777777" w:rsidR="00415BF2" w:rsidRDefault="00000000">
      <w:pPr>
        <w:widowControl w:val="0"/>
        <w:pBdr>
          <w:top w:val="nil"/>
          <w:left w:val="nil"/>
          <w:bottom w:val="nil"/>
          <w:right w:val="nil"/>
          <w:between w:val="nil"/>
        </w:pBdr>
        <w:spacing w:line="276" w:lineRule="auto"/>
        <w:ind w:right="369" w:hanging="360"/>
      </w:pPr>
      <w:r>
        <w:rPr>
          <w:color w:val="000000"/>
        </w:rPr>
        <w:t>11</w:t>
      </w:r>
      <w:proofErr w:type="gramStart"/>
      <w:r>
        <w:rPr>
          <w:rFonts w:ascii="Times New Roman" w:eastAsia="Times New Roman" w:hAnsi="Times New Roman" w:cs="Times New Roman"/>
          <w:color w:val="000000"/>
        </w:rPr>
        <w:t xml:space="preserve">.  </w:t>
      </w:r>
      <w:r>
        <w:rPr>
          <w:color w:val="000000"/>
        </w:rPr>
        <w:t>Scoring</w:t>
      </w:r>
      <w:proofErr w:type="gramEnd"/>
      <w:r>
        <w:rPr>
          <w:color w:val="000000"/>
        </w:rPr>
        <w:t xml:space="preserve"> Tower and Flag stand Access:</w:t>
      </w:r>
      <w:r>
        <w:rPr>
          <w:b w:val="0"/>
          <w:bCs w:val="0"/>
          <w:color w:val="000000"/>
        </w:rPr>
        <w:t xml:space="preserve"> </w:t>
      </w:r>
      <w:r>
        <w:rPr>
          <w:color w:val="FF0000"/>
          <w:u w:val="single"/>
        </w:rPr>
        <w:t>DO NOT ENTER SCORING TOWER OR</w:t>
      </w:r>
      <w:r>
        <w:rPr>
          <w:color w:val="FF0000"/>
        </w:rPr>
        <w:t xml:space="preserve"> </w:t>
      </w:r>
      <w:r>
        <w:rPr>
          <w:color w:val="FF0000"/>
          <w:u w:val="single"/>
        </w:rPr>
        <w:t>FLAGSTAND AREA.</w:t>
      </w:r>
      <w:r>
        <w:t xml:space="preserve"> </w:t>
      </w:r>
      <w:r>
        <w:rPr>
          <w:b w:val="0"/>
          <w:bCs w:val="0"/>
          <w:color w:val="000000"/>
        </w:rPr>
        <w:t xml:space="preserve">No one may enter the scoring tower or flag stand area during a race except the </w:t>
      </w:r>
      <w:r>
        <w:rPr>
          <w:b w:val="0"/>
          <w:bCs w:val="0"/>
        </w:rPr>
        <w:t>race officials and personnel</w:t>
      </w:r>
      <w:r>
        <w:rPr>
          <w:b w:val="0"/>
          <w:bCs w:val="0"/>
          <w:color w:val="000000"/>
        </w:rPr>
        <w:t>. Violation of this rule by a driver or assoc</w:t>
      </w:r>
      <w:r>
        <w:rPr>
          <w:b w:val="0"/>
          <w:bCs w:val="0"/>
        </w:rPr>
        <w:t xml:space="preserve">iate </w:t>
      </w:r>
      <w:r>
        <w:rPr>
          <w:color w:val="000000"/>
        </w:rPr>
        <w:t>WILL</w:t>
      </w:r>
      <w:r>
        <w:rPr>
          <w:b w:val="0"/>
          <w:bCs w:val="0"/>
          <w:color w:val="000000"/>
        </w:rPr>
        <w:t xml:space="preserve"> result in the disqualification of the driver. </w:t>
      </w:r>
      <w:r>
        <w:rPr>
          <w:color w:val="000000"/>
          <w:u w:val="single"/>
        </w:rPr>
        <w:t>THIS RULE WILL BE STRICTLY ENFORCED.</w:t>
      </w:r>
      <w:r>
        <w:t xml:space="preserve"> </w:t>
      </w:r>
      <w:r>
        <w:rPr>
          <w:b w:val="0"/>
          <w:bCs w:val="0"/>
          <w:color w:val="000000"/>
        </w:rPr>
        <w:t xml:space="preserve">Race results and points will be posted as quickly as </w:t>
      </w:r>
      <w:r>
        <w:rPr>
          <w:b w:val="0"/>
          <w:bCs w:val="0"/>
          <w:color w:val="000000"/>
        </w:rPr>
        <w:lastRenderedPageBreak/>
        <w:t xml:space="preserve">practical. </w:t>
      </w:r>
    </w:p>
    <w:p w14:paraId="6DD1188B" w14:textId="77777777" w:rsidR="00415BF2" w:rsidRDefault="00000000">
      <w:pPr>
        <w:widowControl w:val="0"/>
        <w:pBdr>
          <w:top w:val="nil"/>
          <w:left w:val="nil"/>
          <w:bottom w:val="nil"/>
          <w:right w:val="nil"/>
          <w:between w:val="nil"/>
        </w:pBdr>
        <w:spacing w:line="276" w:lineRule="auto"/>
        <w:ind w:right="-360" w:hanging="450"/>
        <w:rPr>
          <w:b w:val="0"/>
          <w:bCs w:val="0"/>
          <w:color w:val="000000"/>
        </w:rPr>
      </w:pPr>
      <w:r>
        <w:rPr>
          <w:color w:val="000000"/>
        </w:rPr>
        <w:t>12</w:t>
      </w:r>
      <w:proofErr w:type="gramStart"/>
      <w:r>
        <w:rPr>
          <w:color w:val="000000"/>
        </w:rPr>
        <w:t>.</w:t>
      </w:r>
      <w:r>
        <w:t xml:space="preserve">  </w:t>
      </w:r>
      <w:r>
        <w:rPr>
          <w:b w:val="0"/>
          <w:bCs w:val="0"/>
          <w:color w:val="000000"/>
        </w:rPr>
        <w:t>Race</w:t>
      </w:r>
      <w:proofErr w:type="gramEnd"/>
      <w:r>
        <w:rPr>
          <w:b w:val="0"/>
          <w:bCs w:val="0"/>
        </w:rPr>
        <w:t>/</w:t>
      </w:r>
      <w:proofErr w:type="gramStart"/>
      <w:r>
        <w:rPr>
          <w:b w:val="0"/>
          <w:bCs w:val="0"/>
        </w:rPr>
        <w:t>Practice</w:t>
      </w:r>
      <w:r>
        <w:rPr>
          <w:b w:val="0"/>
          <w:bCs w:val="0"/>
          <w:color w:val="000000"/>
        </w:rPr>
        <w:t xml:space="preserve"> day</w:t>
      </w:r>
      <w:proofErr w:type="gramEnd"/>
      <w:r>
        <w:rPr>
          <w:b w:val="0"/>
          <w:bCs w:val="0"/>
          <w:color w:val="000000"/>
        </w:rPr>
        <w:t xml:space="preserve"> and pit pass fees will be as follows, participants are encouraged to register via Motorsportsreg.com, race day registrations are subject to a $20 late fee.</w:t>
      </w:r>
    </w:p>
    <w:p w14:paraId="09A786A2" w14:textId="77777777" w:rsidR="00415BF2" w:rsidRDefault="00000000">
      <w:pPr>
        <w:widowControl w:val="0"/>
        <w:pBdr>
          <w:top w:val="nil"/>
          <w:left w:val="nil"/>
          <w:bottom w:val="nil"/>
          <w:right w:val="nil"/>
          <w:between w:val="nil"/>
        </w:pBdr>
        <w:tabs>
          <w:tab w:val="left" w:pos="1503"/>
        </w:tabs>
        <w:spacing w:line="276" w:lineRule="auto"/>
        <w:ind w:left="18" w:right="-360"/>
        <w:rPr>
          <w:color w:val="000000"/>
          <w:u w:val="single"/>
        </w:rPr>
      </w:pPr>
      <w:r>
        <w:rPr>
          <w:color w:val="000000"/>
          <w:u w:val="single"/>
        </w:rPr>
        <w:t>a</w:t>
      </w:r>
      <w:proofErr w:type="gramStart"/>
      <w:r>
        <w:rPr>
          <w:color w:val="000000"/>
          <w:u w:val="single"/>
        </w:rPr>
        <w:t>)  Race</w:t>
      </w:r>
      <w:proofErr w:type="gramEnd"/>
      <w:r>
        <w:rPr>
          <w:color w:val="000000"/>
          <w:u w:val="single"/>
        </w:rPr>
        <w:t xml:space="preserve"> Event Fees: </w:t>
      </w:r>
    </w:p>
    <w:p w14:paraId="7AE4AB52" w14:textId="77777777" w:rsidR="00415BF2" w:rsidRDefault="00000000">
      <w:pPr>
        <w:widowControl w:val="0"/>
        <w:pBdr>
          <w:top w:val="nil"/>
          <w:left w:val="nil"/>
          <w:bottom w:val="nil"/>
          <w:right w:val="nil"/>
          <w:between w:val="nil"/>
        </w:pBdr>
        <w:spacing w:before="274" w:line="240" w:lineRule="auto"/>
        <w:ind w:left="720" w:right="0"/>
      </w:pPr>
      <w:r>
        <w:rPr>
          <w:b w:val="0"/>
          <w:bCs w:val="0"/>
          <w:color w:val="000000"/>
        </w:rPr>
        <w:t>I</w:t>
      </w:r>
      <w:proofErr w:type="gramStart"/>
      <w:r>
        <w:rPr>
          <w:b w:val="0"/>
          <w:bCs w:val="0"/>
          <w:color w:val="000000"/>
        </w:rPr>
        <w:t>)  1</w:t>
      </w:r>
      <w:r>
        <w:rPr>
          <w:b w:val="0"/>
          <w:bCs w:val="0"/>
          <w:color w:val="000000"/>
          <w:vertAlign w:val="superscript"/>
        </w:rPr>
        <w:t>st</w:t>
      </w:r>
      <w:proofErr w:type="gramEnd"/>
      <w:r>
        <w:rPr>
          <w:b w:val="0"/>
          <w:bCs w:val="0"/>
          <w:color w:val="000000"/>
          <w:sz w:val="14"/>
          <w:szCs w:val="14"/>
        </w:rPr>
        <w:t xml:space="preserve"> </w:t>
      </w:r>
      <w:r>
        <w:rPr>
          <w:b w:val="0"/>
          <w:bCs w:val="0"/>
          <w:color w:val="000000"/>
        </w:rPr>
        <w:t xml:space="preserve">Entry Fee </w:t>
      </w:r>
    </w:p>
    <w:p w14:paraId="318D6B04" w14:textId="77777777" w:rsidR="00415BF2" w:rsidRDefault="00000000">
      <w:pPr>
        <w:widowControl w:val="0"/>
        <w:numPr>
          <w:ilvl w:val="0"/>
          <w:numId w:val="1"/>
        </w:numPr>
        <w:pBdr>
          <w:top w:val="nil"/>
          <w:left w:val="nil"/>
          <w:bottom w:val="nil"/>
          <w:right w:val="nil"/>
          <w:between w:val="nil"/>
        </w:pBdr>
        <w:spacing w:before="274" w:line="240" w:lineRule="auto"/>
        <w:ind w:left="1440" w:right="0"/>
        <w:rPr>
          <w:b w:val="0"/>
          <w:bCs w:val="0"/>
        </w:rPr>
      </w:pPr>
      <w:r>
        <w:rPr>
          <w:b w:val="0"/>
          <w:bCs w:val="0"/>
          <w:color w:val="000000"/>
        </w:rPr>
        <w:t>$</w:t>
      </w:r>
      <w:r>
        <w:rPr>
          <w:b w:val="0"/>
          <w:bCs w:val="0"/>
        </w:rPr>
        <w:t>80</w:t>
      </w:r>
      <w:r>
        <w:rPr>
          <w:b w:val="0"/>
          <w:bCs w:val="0"/>
          <w:color w:val="000000"/>
        </w:rPr>
        <w:t>.00 for TCKC members - $</w:t>
      </w:r>
      <w:r>
        <w:rPr>
          <w:b w:val="0"/>
          <w:bCs w:val="0"/>
        </w:rPr>
        <w:t>120</w:t>
      </w:r>
      <w:r>
        <w:rPr>
          <w:b w:val="0"/>
          <w:bCs w:val="0"/>
          <w:color w:val="000000"/>
        </w:rPr>
        <w:t>.00 for Non-members</w:t>
      </w:r>
    </w:p>
    <w:p w14:paraId="194F469B" w14:textId="77777777" w:rsidR="00415BF2" w:rsidRDefault="00000000">
      <w:pPr>
        <w:widowControl w:val="0"/>
        <w:pBdr>
          <w:top w:val="nil"/>
          <w:left w:val="nil"/>
          <w:bottom w:val="nil"/>
          <w:right w:val="nil"/>
          <w:between w:val="nil"/>
        </w:pBdr>
        <w:spacing w:before="274" w:line="240" w:lineRule="auto"/>
        <w:ind w:left="720" w:right="0"/>
        <w:rPr>
          <w:b w:val="0"/>
          <w:bCs w:val="0"/>
          <w:color w:val="000000"/>
        </w:rPr>
      </w:pPr>
      <w:r>
        <w:rPr>
          <w:b w:val="0"/>
          <w:bCs w:val="0"/>
          <w:color w:val="000000"/>
        </w:rPr>
        <w:t>II</w:t>
      </w:r>
      <w:proofErr w:type="gramStart"/>
      <w:r>
        <w:rPr>
          <w:b w:val="0"/>
          <w:bCs w:val="0"/>
          <w:color w:val="000000"/>
        </w:rPr>
        <w:t>)  Additional</w:t>
      </w:r>
      <w:proofErr w:type="gramEnd"/>
      <w:r>
        <w:rPr>
          <w:b w:val="0"/>
          <w:bCs w:val="0"/>
          <w:color w:val="000000"/>
        </w:rPr>
        <w:t xml:space="preserve"> entries </w:t>
      </w:r>
    </w:p>
    <w:p w14:paraId="11546D19" w14:textId="77777777" w:rsidR="00415BF2" w:rsidRDefault="00000000">
      <w:pPr>
        <w:widowControl w:val="0"/>
        <w:numPr>
          <w:ilvl w:val="0"/>
          <w:numId w:val="7"/>
        </w:numPr>
        <w:pBdr>
          <w:top w:val="nil"/>
          <w:left w:val="nil"/>
          <w:bottom w:val="nil"/>
          <w:right w:val="nil"/>
          <w:between w:val="nil"/>
        </w:pBdr>
        <w:spacing w:before="274" w:line="240" w:lineRule="auto"/>
        <w:ind w:left="1440" w:right="0"/>
        <w:rPr>
          <w:b w:val="0"/>
          <w:bCs w:val="0"/>
        </w:rPr>
      </w:pPr>
      <w:r>
        <w:rPr>
          <w:b w:val="0"/>
          <w:bCs w:val="0"/>
          <w:color w:val="000000"/>
        </w:rPr>
        <w:t>$</w:t>
      </w:r>
      <w:r>
        <w:rPr>
          <w:b w:val="0"/>
          <w:bCs w:val="0"/>
        </w:rPr>
        <w:t>50</w:t>
      </w:r>
      <w:r>
        <w:rPr>
          <w:b w:val="0"/>
          <w:bCs w:val="0"/>
          <w:color w:val="000000"/>
        </w:rPr>
        <w:t>.00 for TCKC member</w:t>
      </w:r>
      <w:r>
        <w:rPr>
          <w:b w:val="0"/>
          <w:bCs w:val="0"/>
        </w:rPr>
        <w:t>s</w:t>
      </w:r>
      <w:r>
        <w:rPr>
          <w:b w:val="0"/>
          <w:bCs w:val="0"/>
          <w:color w:val="000000"/>
        </w:rPr>
        <w:t xml:space="preserve"> - $</w:t>
      </w:r>
      <w:r>
        <w:rPr>
          <w:b w:val="0"/>
          <w:bCs w:val="0"/>
        </w:rPr>
        <w:t>100</w:t>
      </w:r>
      <w:r>
        <w:rPr>
          <w:b w:val="0"/>
          <w:bCs w:val="0"/>
          <w:color w:val="000000"/>
        </w:rPr>
        <w:t xml:space="preserve">.00 for Non-members </w:t>
      </w:r>
    </w:p>
    <w:p w14:paraId="6EEA01D1" w14:textId="77777777" w:rsidR="00415BF2" w:rsidRDefault="00000000">
      <w:pPr>
        <w:widowControl w:val="0"/>
        <w:pBdr>
          <w:top w:val="nil"/>
          <w:left w:val="nil"/>
          <w:bottom w:val="nil"/>
          <w:right w:val="nil"/>
          <w:between w:val="nil"/>
        </w:pBdr>
        <w:spacing w:before="274" w:line="240" w:lineRule="auto"/>
        <w:ind w:left="720" w:right="0"/>
        <w:rPr>
          <w:b w:val="0"/>
          <w:bCs w:val="0"/>
          <w:color w:val="000000"/>
        </w:rPr>
      </w:pPr>
      <w:r>
        <w:rPr>
          <w:b w:val="0"/>
          <w:bCs w:val="0"/>
          <w:color w:val="000000"/>
        </w:rPr>
        <w:t>III</w:t>
      </w:r>
      <w:proofErr w:type="gramStart"/>
      <w:r>
        <w:rPr>
          <w:b w:val="0"/>
          <w:bCs w:val="0"/>
          <w:color w:val="000000"/>
        </w:rPr>
        <w:t>)  Pit</w:t>
      </w:r>
      <w:proofErr w:type="gramEnd"/>
      <w:r>
        <w:rPr>
          <w:b w:val="0"/>
          <w:bCs w:val="0"/>
          <w:color w:val="000000"/>
        </w:rPr>
        <w:t xml:space="preserve"> Pass Armband </w:t>
      </w:r>
    </w:p>
    <w:p w14:paraId="22548F70" w14:textId="77777777" w:rsidR="00415BF2" w:rsidRDefault="00000000">
      <w:pPr>
        <w:widowControl w:val="0"/>
        <w:numPr>
          <w:ilvl w:val="0"/>
          <w:numId w:val="8"/>
        </w:numPr>
        <w:pBdr>
          <w:top w:val="nil"/>
          <w:left w:val="nil"/>
          <w:bottom w:val="nil"/>
          <w:right w:val="nil"/>
          <w:between w:val="nil"/>
        </w:pBdr>
        <w:spacing w:before="274" w:line="240" w:lineRule="auto"/>
        <w:ind w:left="1440" w:right="0"/>
        <w:rPr>
          <w:b w:val="0"/>
          <w:bCs w:val="0"/>
          <w:color w:val="000000"/>
        </w:rPr>
      </w:pPr>
      <w:r>
        <w:rPr>
          <w:b w:val="0"/>
          <w:bCs w:val="0"/>
          <w:color w:val="000000"/>
        </w:rPr>
        <w:t>$10.00 Event Pass</w:t>
      </w:r>
      <w:r>
        <w:rPr>
          <w:b w:val="0"/>
          <w:bCs w:val="0"/>
        </w:rPr>
        <w:t xml:space="preserve"> Both Saturday &amp; Sunday </w:t>
      </w:r>
      <w:r>
        <w:rPr>
          <w:b w:val="0"/>
          <w:bCs w:val="0"/>
          <w:color w:val="000000"/>
        </w:rPr>
        <w:t xml:space="preserve">(Everyone/Non-Driver) </w:t>
      </w:r>
    </w:p>
    <w:p w14:paraId="210F6D5E" w14:textId="77777777" w:rsidR="00415BF2" w:rsidRDefault="00000000">
      <w:pPr>
        <w:widowControl w:val="0"/>
        <w:pBdr>
          <w:top w:val="nil"/>
          <w:left w:val="nil"/>
          <w:bottom w:val="nil"/>
          <w:right w:val="nil"/>
          <w:between w:val="nil"/>
        </w:pBdr>
        <w:spacing w:before="274" w:line="240" w:lineRule="auto"/>
        <w:ind w:right="0" w:firstLine="360"/>
        <w:rPr>
          <w:color w:val="000000"/>
          <w:u w:val="single"/>
        </w:rPr>
      </w:pPr>
      <w:r>
        <w:rPr>
          <w:color w:val="000000"/>
          <w:u w:val="single"/>
        </w:rPr>
        <w:t>b</w:t>
      </w:r>
      <w:proofErr w:type="gramStart"/>
      <w:r>
        <w:rPr>
          <w:color w:val="000000"/>
          <w:u w:val="single"/>
        </w:rPr>
        <w:t>)  Practice</w:t>
      </w:r>
      <w:proofErr w:type="gramEnd"/>
      <w:r>
        <w:rPr>
          <w:color w:val="000000"/>
          <w:u w:val="single"/>
        </w:rPr>
        <w:t xml:space="preserve"> Day Fees </w:t>
      </w:r>
    </w:p>
    <w:p w14:paraId="67E37308" w14:textId="77777777" w:rsidR="00415BF2" w:rsidRDefault="00000000">
      <w:pPr>
        <w:widowControl w:val="0"/>
        <w:pBdr>
          <w:top w:val="nil"/>
          <w:left w:val="nil"/>
          <w:bottom w:val="nil"/>
          <w:right w:val="nil"/>
          <w:between w:val="nil"/>
        </w:pBdr>
        <w:spacing w:before="274" w:line="240" w:lineRule="auto"/>
        <w:ind w:left="720" w:right="0"/>
        <w:rPr>
          <w:b w:val="0"/>
          <w:bCs w:val="0"/>
          <w:color w:val="000000"/>
        </w:rPr>
      </w:pPr>
      <w:r>
        <w:rPr>
          <w:b w:val="0"/>
          <w:bCs w:val="0"/>
          <w:color w:val="000000"/>
        </w:rPr>
        <w:t xml:space="preserve">I) Drivers Pass </w:t>
      </w:r>
    </w:p>
    <w:p w14:paraId="1BC0E97A" w14:textId="77777777" w:rsidR="00415BF2" w:rsidRDefault="00000000">
      <w:pPr>
        <w:widowControl w:val="0"/>
        <w:numPr>
          <w:ilvl w:val="0"/>
          <w:numId w:val="2"/>
        </w:numPr>
        <w:pBdr>
          <w:top w:val="nil"/>
          <w:left w:val="nil"/>
          <w:bottom w:val="nil"/>
          <w:right w:val="nil"/>
          <w:between w:val="nil"/>
        </w:pBdr>
        <w:spacing w:before="274" w:line="240" w:lineRule="auto"/>
        <w:ind w:left="1440" w:right="259"/>
        <w:rPr>
          <w:color w:val="000000"/>
        </w:rPr>
      </w:pPr>
      <w:r>
        <w:rPr>
          <w:b w:val="0"/>
          <w:bCs w:val="0"/>
          <w:color w:val="000000"/>
        </w:rPr>
        <w:t>$</w:t>
      </w:r>
      <w:r>
        <w:rPr>
          <w:b w:val="0"/>
          <w:bCs w:val="0"/>
        </w:rPr>
        <w:t>40</w:t>
      </w:r>
      <w:r>
        <w:rPr>
          <w:b w:val="0"/>
          <w:bCs w:val="0"/>
          <w:color w:val="000000"/>
        </w:rPr>
        <w:t xml:space="preserve">.00 </w:t>
      </w:r>
      <w:r>
        <w:rPr>
          <w:color w:val="000000"/>
        </w:rPr>
        <w:t xml:space="preserve">Per Day </w:t>
      </w:r>
      <w:r>
        <w:rPr>
          <w:b w:val="0"/>
          <w:bCs w:val="0"/>
          <w:color w:val="000000"/>
        </w:rPr>
        <w:t>for TCKC members - $</w:t>
      </w:r>
      <w:r>
        <w:rPr>
          <w:b w:val="0"/>
          <w:bCs w:val="0"/>
        </w:rPr>
        <w:t>60</w:t>
      </w:r>
      <w:r>
        <w:rPr>
          <w:b w:val="0"/>
          <w:bCs w:val="0"/>
          <w:color w:val="000000"/>
        </w:rPr>
        <w:t xml:space="preserve">.00 </w:t>
      </w:r>
      <w:r>
        <w:rPr>
          <w:color w:val="000000"/>
        </w:rPr>
        <w:t xml:space="preserve">Per Day </w:t>
      </w:r>
      <w:r>
        <w:rPr>
          <w:b w:val="0"/>
          <w:bCs w:val="0"/>
          <w:color w:val="000000"/>
        </w:rPr>
        <w:t xml:space="preserve">for Non-members </w:t>
      </w:r>
    </w:p>
    <w:p w14:paraId="52C9B28E" w14:textId="77777777" w:rsidR="00415BF2" w:rsidRDefault="00000000">
      <w:pPr>
        <w:widowControl w:val="0"/>
        <w:pBdr>
          <w:top w:val="nil"/>
          <w:left w:val="nil"/>
          <w:bottom w:val="nil"/>
          <w:right w:val="nil"/>
          <w:between w:val="nil"/>
        </w:pBdr>
        <w:spacing w:before="274" w:line="240" w:lineRule="auto"/>
        <w:ind w:left="720" w:right="259"/>
      </w:pPr>
      <w:r>
        <w:rPr>
          <w:b w:val="0"/>
          <w:bCs w:val="0"/>
          <w:color w:val="000000"/>
        </w:rPr>
        <w:t xml:space="preserve">II) Pit Pass </w:t>
      </w:r>
    </w:p>
    <w:p w14:paraId="1ED3C522" w14:textId="77777777" w:rsidR="00415BF2" w:rsidRDefault="00000000">
      <w:pPr>
        <w:widowControl w:val="0"/>
        <w:numPr>
          <w:ilvl w:val="0"/>
          <w:numId w:val="5"/>
        </w:numPr>
        <w:pBdr>
          <w:top w:val="nil"/>
          <w:left w:val="nil"/>
          <w:bottom w:val="nil"/>
          <w:right w:val="nil"/>
          <w:between w:val="nil"/>
        </w:pBdr>
        <w:spacing w:before="274" w:line="240" w:lineRule="auto"/>
        <w:ind w:left="1440" w:right="259"/>
        <w:rPr>
          <w:color w:val="000000"/>
        </w:rPr>
      </w:pPr>
      <w:r>
        <w:rPr>
          <w:b w:val="0"/>
          <w:bCs w:val="0"/>
          <w:color w:val="000000"/>
        </w:rPr>
        <w:t xml:space="preserve">$ </w:t>
      </w:r>
      <w:r>
        <w:rPr>
          <w:b w:val="0"/>
          <w:bCs w:val="0"/>
        </w:rPr>
        <w:t>10</w:t>
      </w:r>
      <w:r>
        <w:rPr>
          <w:b w:val="0"/>
          <w:bCs w:val="0"/>
          <w:color w:val="000000"/>
        </w:rPr>
        <w:t xml:space="preserve">.00 </w:t>
      </w:r>
      <w:r>
        <w:rPr>
          <w:color w:val="000000"/>
        </w:rPr>
        <w:t xml:space="preserve">Per </w:t>
      </w:r>
      <w:r>
        <w:t>Weekend</w:t>
      </w:r>
      <w:r>
        <w:rPr>
          <w:color w:val="000000"/>
        </w:rPr>
        <w:t xml:space="preserve"> </w:t>
      </w:r>
      <w:r>
        <w:rPr>
          <w:b w:val="0"/>
          <w:bCs w:val="0"/>
          <w:color w:val="000000"/>
        </w:rPr>
        <w:t xml:space="preserve">(Everyone/Non-Driver) </w:t>
      </w:r>
    </w:p>
    <w:p w14:paraId="3D3E7122" w14:textId="77777777" w:rsidR="00415BF2" w:rsidRDefault="00000000">
      <w:pPr>
        <w:widowControl w:val="0"/>
        <w:pBdr>
          <w:top w:val="nil"/>
          <w:left w:val="nil"/>
          <w:bottom w:val="nil"/>
          <w:right w:val="nil"/>
          <w:between w:val="nil"/>
        </w:pBdr>
        <w:spacing w:before="274" w:line="276" w:lineRule="auto"/>
        <w:ind w:left="727" w:right="290" w:hanging="367"/>
        <w:rPr>
          <w:b w:val="0"/>
          <w:bCs w:val="0"/>
          <w:color w:val="FF0000"/>
        </w:rPr>
      </w:pPr>
      <w:r>
        <w:rPr>
          <w:color w:val="000000"/>
        </w:rPr>
        <w:t>c</w:t>
      </w:r>
      <w:proofErr w:type="gramStart"/>
      <w:r>
        <w:rPr>
          <w:color w:val="000000"/>
        </w:rPr>
        <w:t xml:space="preserve">)  </w:t>
      </w:r>
      <w:r>
        <w:rPr>
          <w:b w:val="0"/>
          <w:bCs w:val="0"/>
          <w:color w:val="000000"/>
        </w:rPr>
        <w:t>Single</w:t>
      </w:r>
      <w:proofErr w:type="gramEnd"/>
      <w:r>
        <w:rPr>
          <w:b w:val="0"/>
          <w:bCs w:val="0"/>
          <w:color w:val="000000"/>
        </w:rPr>
        <w:t xml:space="preserve"> day practice track rental is $</w:t>
      </w:r>
      <w:r>
        <w:rPr>
          <w:b w:val="0"/>
          <w:bCs w:val="0"/>
        </w:rPr>
        <w:t>400.00</w:t>
      </w:r>
      <w:r>
        <w:rPr>
          <w:b w:val="0"/>
          <w:bCs w:val="0"/>
          <w:color w:val="000000"/>
        </w:rPr>
        <w:t xml:space="preserve"> per day (</w:t>
      </w:r>
      <w:proofErr w:type="gramStart"/>
      <w:r>
        <w:rPr>
          <w:b w:val="0"/>
          <w:bCs w:val="0"/>
          <w:color w:val="000000"/>
        </w:rPr>
        <w:t>includes</w:t>
      </w:r>
      <w:proofErr w:type="gramEnd"/>
      <w:r>
        <w:rPr>
          <w:b w:val="0"/>
          <w:bCs w:val="0"/>
          <w:color w:val="000000"/>
        </w:rPr>
        <w:t xml:space="preserve"> 2 drivers</w:t>
      </w:r>
      <w:r>
        <w:rPr>
          <w:b w:val="0"/>
          <w:bCs w:val="0"/>
        </w:rPr>
        <w:t>)</w:t>
      </w:r>
      <w:r>
        <w:rPr>
          <w:b w:val="0"/>
          <w:bCs w:val="0"/>
          <w:color w:val="000000"/>
        </w:rPr>
        <w:t>, plus $</w:t>
      </w:r>
      <w:r>
        <w:rPr>
          <w:b w:val="0"/>
          <w:bCs w:val="0"/>
        </w:rPr>
        <w:t>125.00</w:t>
      </w:r>
      <w:r>
        <w:rPr>
          <w:b w:val="0"/>
          <w:bCs w:val="0"/>
          <w:color w:val="000000"/>
        </w:rPr>
        <w:t xml:space="preserve"> for each additional driver (Max</w:t>
      </w:r>
      <w:r>
        <w:rPr>
          <w:b w:val="0"/>
          <w:bCs w:val="0"/>
        </w:rPr>
        <w:t>imum of 10 drivers total)</w:t>
      </w:r>
      <w:r>
        <w:rPr>
          <w:b w:val="0"/>
          <w:bCs w:val="0"/>
          <w:color w:val="000000"/>
        </w:rPr>
        <w:t xml:space="preserve">. A day is considered from 8:00am to 5:00pm. There is no partial day pricing. Track rental is only on scheduled closed </w:t>
      </w:r>
      <w:r>
        <w:rPr>
          <w:b w:val="0"/>
          <w:bCs w:val="0"/>
        </w:rPr>
        <w:t xml:space="preserve">days (when a board member is available). Requests for track </w:t>
      </w:r>
      <w:proofErr w:type="gramStart"/>
      <w:r>
        <w:rPr>
          <w:b w:val="0"/>
          <w:bCs w:val="0"/>
        </w:rPr>
        <w:t>rentals</w:t>
      </w:r>
      <w:proofErr w:type="gramEnd"/>
      <w:r>
        <w:rPr>
          <w:b w:val="0"/>
          <w:bCs w:val="0"/>
        </w:rPr>
        <w:t xml:space="preserve"> </w:t>
      </w:r>
      <w:proofErr w:type="gramStart"/>
      <w:r>
        <w:rPr>
          <w:b w:val="0"/>
          <w:bCs w:val="0"/>
        </w:rPr>
        <w:t>greater</w:t>
      </w:r>
      <w:proofErr w:type="gramEnd"/>
      <w:r>
        <w:rPr>
          <w:b w:val="0"/>
          <w:bCs w:val="0"/>
        </w:rPr>
        <w:t xml:space="preserve"> than 10 drivers need to be a formal request to the board with 30 days advanced notice of the rental date.</w:t>
      </w:r>
    </w:p>
    <w:p w14:paraId="1F86FFA4" w14:textId="77777777" w:rsidR="00415BF2" w:rsidRDefault="00000000">
      <w:pPr>
        <w:widowControl w:val="0"/>
        <w:pBdr>
          <w:top w:val="nil"/>
          <w:left w:val="nil"/>
          <w:bottom w:val="nil"/>
          <w:right w:val="nil"/>
          <w:between w:val="nil"/>
        </w:pBdr>
        <w:spacing w:before="274" w:line="276" w:lineRule="auto"/>
        <w:ind w:left="727" w:right="290" w:hanging="367"/>
        <w:rPr>
          <w:b w:val="0"/>
          <w:bCs w:val="0"/>
          <w:color w:val="000000"/>
        </w:rPr>
      </w:pPr>
      <w:r>
        <w:rPr>
          <w:color w:val="000000"/>
        </w:rPr>
        <w:t>d</w:t>
      </w:r>
      <w:proofErr w:type="gramStart"/>
      <w:r>
        <w:rPr>
          <w:color w:val="000000"/>
        </w:rPr>
        <w:t xml:space="preserve">)  </w:t>
      </w:r>
      <w:r>
        <w:rPr>
          <w:b w:val="0"/>
          <w:bCs w:val="0"/>
          <w:color w:val="000000"/>
        </w:rPr>
        <w:t>Facility</w:t>
      </w:r>
      <w:proofErr w:type="gramEnd"/>
      <w:r>
        <w:rPr>
          <w:b w:val="0"/>
          <w:bCs w:val="0"/>
          <w:color w:val="000000"/>
        </w:rPr>
        <w:t xml:space="preserve"> lease for an Event is $10,000 per day with an additional $5,000 deposit. </w:t>
      </w:r>
      <w:proofErr w:type="gramStart"/>
      <w:r>
        <w:rPr>
          <w:b w:val="0"/>
          <w:bCs w:val="0"/>
          <w:color w:val="000000"/>
        </w:rPr>
        <w:t>The</w:t>
      </w:r>
      <w:proofErr w:type="gramEnd"/>
      <w:r>
        <w:rPr>
          <w:b w:val="0"/>
          <w:bCs w:val="0"/>
          <w:color w:val="000000"/>
        </w:rPr>
        <w:t xml:space="preserve"> additional $5,000 deposit will be returned after the facility is verified to be in equal/better condition than when received </w:t>
      </w:r>
      <w:r>
        <w:rPr>
          <w:b w:val="0"/>
          <w:bCs w:val="0"/>
        </w:rPr>
        <w:t>by the lessee</w:t>
      </w:r>
      <w:r>
        <w:rPr>
          <w:b w:val="0"/>
          <w:bCs w:val="0"/>
          <w:color w:val="000000"/>
        </w:rPr>
        <w:t xml:space="preserve">, any damages will be deducted from this amount. Alternate pricing must be approved by TCKC BOD. </w:t>
      </w:r>
    </w:p>
    <w:p w14:paraId="190A0BB3" w14:textId="77777777" w:rsidR="00415BF2" w:rsidRDefault="00000000">
      <w:pPr>
        <w:widowControl w:val="0"/>
        <w:pBdr>
          <w:top w:val="nil"/>
          <w:left w:val="nil"/>
          <w:bottom w:val="nil"/>
          <w:right w:val="nil"/>
          <w:between w:val="nil"/>
        </w:pBdr>
        <w:spacing w:line="276" w:lineRule="auto"/>
        <w:ind w:right="509" w:hanging="375"/>
        <w:rPr>
          <w:b w:val="0"/>
          <w:bCs w:val="0"/>
          <w:color w:val="000000"/>
        </w:rPr>
      </w:pPr>
      <w:r>
        <w:rPr>
          <w:color w:val="000000"/>
        </w:rPr>
        <w:t xml:space="preserve">13. </w:t>
      </w:r>
      <w:r>
        <w:rPr>
          <w:b w:val="0"/>
          <w:bCs w:val="0"/>
          <w:color w:val="000000"/>
        </w:rPr>
        <w:t xml:space="preserve">Annual Tri City Kart Club membership dues will be as follows for Karts and Supermoto: </w:t>
      </w:r>
    </w:p>
    <w:p w14:paraId="316F92B1" w14:textId="77777777" w:rsidR="00415BF2" w:rsidRDefault="00000000">
      <w:pPr>
        <w:widowControl w:val="0"/>
        <w:pBdr>
          <w:top w:val="nil"/>
          <w:left w:val="nil"/>
          <w:bottom w:val="nil"/>
          <w:right w:val="nil"/>
          <w:between w:val="nil"/>
        </w:pBdr>
        <w:spacing w:line="276" w:lineRule="auto"/>
        <w:ind w:right="509" w:firstLine="360"/>
        <w:rPr>
          <w:b w:val="0"/>
          <w:bCs w:val="0"/>
          <w:color w:val="000000"/>
        </w:rPr>
      </w:pPr>
      <w:r>
        <w:rPr>
          <w:color w:val="000000"/>
        </w:rPr>
        <w:t xml:space="preserve">a) Family membership dues (Same Household) </w:t>
      </w:r>
      <w:r>
        <w:rPr>
          <w:b w:val="0"/>
          <w:bCs w:val="0"/>
          <w:color w:val="000000"/>
        </w:rPr>
        <w:t>- $</w:t>
      </w:r>
      <w:r>
        <w:rPr>
          <w:b w:val="0"/>
          <w:bCs w:val="0"/>
        </w:rPr>
        <w:t>200</w:t>
      </w:r>
      <w:r>
        <w:rPr>
          <w:b w:val="0"/>
          <w:bCs w:val="0"/>
          <w:color w:val="000000"/>
        </w:rPr>
        <w:t xml:space="preserve">.00 </w:t>
      </w:r>
    </w:p>
    <w:p w14:paraId="205B60C7" w14:textId="77777777" w:rsidR="00415BF2" w:rsidRDefault="00000000">
      <w:pPr>
        <w:widowControl w:val="0"/>
        <w:pBdr>
          <w:top w:val="nil"/>
          <w:left w:val="nil"/>
          <w:bottom w:val="nil"/>
          <w:right w:val="nil"/>
          <w:between w:val="nil"/>
        </w:pBdr>
        <w:spacing w:before="52" w:line="276" w:lineRule="auto"/>
        <w:ind w:right="0" w:firstLine="360"/>
        <w:rPr>
          <w:b w:val="0"/>
          <w:bCs w:val="0"/>
          <w:color w:val="000000"/>
        </w:rPr>
      </w:pPr>
      <w:r>
        <w:rPr>
          <w:color w:val="000000"/>
        </w:rPr>
        <w:t xml:space="preserve">b) Single membership dues </w:t>
      </w:r>
      <w:r>
        <w:rPr>
          <w:b w:val="0"/>
          <w:bCs w:val="0"/>
          <w:color w:val="000000"/>
        </w:rPr>
        <w:t>- $1</w:t>
      </w:r>
      <w:r>
        <w:rPr>
          <w:b w:val="0"/>
          <w:bCs w:val="0"/>
        </w:rPr>
        <w:t>50</w:t>
      </w:r>
      <w:r>
        <w:rPr>
          <w:b w:val="0"/>
          <w:bCs w:val="0"/>
          <w:color w:val="000000"/>
        </w:rPr>
        <w:t>.00</w:t>
      </w:r>
    </w:p>
    <w:p w14:paraId="6C9C68EA" w14:textId="77777777" w:rsidR="00415BF2" w:rsidRDefault="00000000">
      <w:pPr>
        <w:widowControl w:val="0"/>
        <w:pBdr>
          <w:top w:val="nil"/>
          <w:left w:val="nil"/>
          <w:bottom w:val="nil"/>
          <w:right w:val="nil"/>
          <w:between w:val="nil"/>
        </w:pBdr>
        <w:spacing w:before="52" w:line="276" w:lineRule="auto"/>
        <w:ind w:right="0" w:firstLine="360"/>
        <w:rPr>
          <w:b w:val="0"/>
          <w:bCs w:val="0"/>
          <w:color w:val="000000"/>
        </w:rPr>
      </w:pPr>
      <w:r>
        <w:rPr>
          <w:color w:val="000000"/>
        </w:rPr>
        <w:t>c</w:t>
      </w:r>
      <w:proofErr w:type="gramStart"/>
      <w:r>
        <w:rPr>
          <w:color w:val="000000"/>
        </w:rPr>
        <w:t xml:space="preserve">)  </w:t>
      </w:r>
      <w:r>
        <w:rPr>
          <w:b w:val="0"/>
          <w:bCs w:val="0"/>
          <w:color w:val="000000"/>
        </w:rPr>
        <w:t>Memberships</w:t>
      </w:r>
      <w:proofErr w:type="gramEnd"/>
      <w:r>
        <w:rPr>
          <w:b w:val="0"/>
          <w:bCs w:val="0"/>
          <w:color w:val="000000"/>
        </w:rPr>
        <w:t xml:space="preserve"> and Premium Pit Reservations must be </w:t>
      </w:r>
      <w:proofErr w:type="gramStart"/>
      <w:r>
        <w:rPr>
          <w:b w:val="0"/>
          <w:bCs w:val="0"/>
          <w:color w:val="000000"/>
        </w:rPr>
        <w:t>purchased  via</w:t>
      </w:r>
      <w:proofErr w:type="gramEnd"/>
      <w:r>
        <w:rPr>
          <w:b w:val="0"/>
          <w:bCs w:val="0"/>
          <w:color w:val="000000"/>
        </w:rPr>
        <w:t xml:space="preserve"> Motorsportsreg.com.</w:t>
      </w:r>
    </w:p>
    <w:p w14:paraId="4771C2CE" w14:textId="77777777" w:rsidR="00415BF2" w:rsidRDefault="00415BF2">
      <w:pPr>
        <w:widowControl w:val="0"/>
        <w:pBdr>
          <w:top w:val="nil"/>
          <w:left w:val="nil"/>
          <w:bottom w:val="nil"/>
          <w:right w:val="nil"/>
          <w:between w:val="nil"/>
        </w:pBdr>
        <w:spacing w:before="52" w:line="276" w:lineRule="auto"/>
        <w:ind w:right="0" w:firstLine="360"/>
        <w:rPr>
          <w:b w:val="0"/>
          <w:bCs w:val="0"/>
          <w:color w:val="000000"/>
        </w:rPr>
      </w:pPr>
    </w:p>
    <w:p w14:paraId="724B44F4" w14:textId="77777777" w:rsidR="00415BF2" w:rsidRDefault="00415BF2">
      <w:pPr>
        <w:widowControl w:val="0"/>
        <w:spacing w:before="0" w:line="276" w:lineRule="auto"/>
        <w:ind w:right="0" w:hanging="360"/>
      </w:pPr>
    </w:p>
    <w:p w14:paraId="4CA148F7" w14:textId="77777777" w:rsidR="00415BF2" w:rsidRDefault="00415BF2">
      <w:pPr>
        <w:widowControl w:val="0"/>
        <w:spacing w:before="0" w:line="276" w:lineRule="auto"/>
        <w:ind w:right="0" w:hanging="360"/>
      </w:pPr>
    </w:p>
    <w:p w14:paraId="6278FD2D" w14:textId="77777777" w:rsidR="00415BF2" w:rsidRDefault="00000000">
      <w:pPr>
        <w:widowControl w:val="0"/>
        <w:spacing w:before="0" w:line="276" w:lineRule="auto"/>
        <w:ind w:right="0" w:hanging="360"/>
        <w:rPr>
          <w:b w:val="0"/>
          <w:bCs w:val="0"/>
        </w:rPr>
      </w:pPr>
      <w:r>
        <w:t>14.</w:t>
      </w:r>
      <w:r>
        <w:rPr>
          <w:b w:val="0"/>
          <w:bCs w:val="0"/>
        </w:rPr>
        <w:t xml:space="preserve"> </w:t>
      </w:r>
      <w:r>
        <w:t>Premium Pit Reservations:</w:t>
      </w:r>
      <w:r>
        <w:rPr>
          <w:b w:val="0"/>
          <w:bCs w:val="0"/>
        </w:rPr>
        <w:t xml:space="preserve"> Fees $200 for inside spaces (Spots 5-30 and any preferred gravel spot) and $350 for any oversized spaces (Spots 1-4, 31-34). Reservation holders cannot sublease their space, TCKC reserves the right to rent any premium pit spot if not being utilized by the reservation holder on a given club race weekend. (TCKC reps will use preregistration from Motorsportsreg.com and/or direct contact with the holder to confirm pit spot is unused.) Single event rates for premium spots are $40 &amp; $50 accordingly. (Double header weekends will be charged as two events.) </w:t>
      </w:r>
    </w:p>
    <w:p w14:paraId="56959232" w14:textId="77777777" w:rsidR="00415BF2" w:rsidRDefault="00000000">
      <w:pPr>
        <w:widowControl w:val="0"/>
        <w:spacing w:before="0" w:line="276" w:lineRule="auto"/>
        <w:ind w:right="0" w:firstLine="360"/>
        <w:rPr>
          <w:b w:val="0"/>
          <w:bCs w:val="0"/>
        </w:rPr>
      </w:pPr>
      <w:r>
        <w:rPr>
          <w:b w:val="0"/>
          <w:bCs w:val="0"/>
        </w:rPr>
        <w:t xml:space="preserve">Reservation holders from 2025 will have until 7 days before the first club race to purchase their spot for 2026. 6 days prior to the first club race TCKC reps will begin to assign spots for new holders starting with the waiting list. Reservation holders are responsible for reporting any damage or dangerous situations to a TCKC Representative. Pit areas must be cleared for non-club events; NWKA, SNS, </w:t>
      </w:r>
      <w:proofErr w:type="spellStart"/>
      <w:r>
        <w:rPr>
          <w:b w:val="0"/>
          <w:bCs w:val="0"/>
        </w:rPr>
        <w:t>SuperMoto</w:t>
      </w:r>
      <w:proofErr w:type="spellEnd"/>
      <w:r>
        <w:rPr>
          <w:b w:val="0"/>
          <w:bCs w:val="0"/>
        </w:rPr>
        <w:t>, etc.</w:t>
      </w:r>
    </w:p>
    <w:p w14:paraId="431662C1" w14:textId="77777777" w:rsidR="00415BF2" w:rsidRDefault="00000000">
      <w:pPr>
        <w:widowControl w:val="0"/>
        <w:pBdr>
          <w:top w:val="nil"/>
          <w:left w:val="nil"/>
          <w:bottom w:val="nil"/>
          <w:right w:val="nil"/>
          <w:between w:val="nil"/>
        </w:pBdr>
        <w:spacing w:line="276" w:lineRule="auto"/>
        <w:ind w:left="375" w:right="204" w:hanging="356"/>
        <w:rPr>
          <w:b w:val="0"/>
          <w:bCs w:val="0"/>
          <w:color w:val="000000"/>
        </w:rPr>
      </w:pPr>
      <w:r>
        <w:rPr>
          <w:color w:val="000000"/>
        </w:rPr>
        <w:t>15</w:t>
      </w:r>
      <w:proofErr w:type="gramStart"/>
      <w:r>
        <w:rPr>
          <w:color w:val="000000"/>
        </w:rPr>
        <w:t xml:space="preserve">.  </w:t>
      </w:r>
      <w:r>
        <w:rPr>
          <w:b w:val="0"/>
          <w:bCs w:val="0"/>
          <w:color w:val="000000"/>
        </w:rPr>
        <w:t>The</w:t>
      </w:r>
      <w:proofErr w:type="gramEnd"/>
      <w:r>
        <w:rPr>
          <w:b w:val="0"/>
          <w:bCs w:val="0"/>
          <w:color w:val="000000"/>
        </w:rPr>
        <w:t xml:space="preserve"> practice of running engines at high rpm for extended periods will not be allowed in the pits, pre-grid or grid areas. </w:t>
      </w:r>
    </w:p>
    <w:p w14:paraId="4CD750BE" w14:textId="77777777" w:rsidR="00415BF2" w:rsidRDefault="00000000">
      <w:pPr>
        <w:widowControl w:val="0"/>
        <w:pBdr>
          <w:top w:val="nil"/>
          <w:left w:val="nil"/>
          <w:bottom w:val="nil"/>
          <w:right w:val="nil"/>
          <w:between w:val="nil"/>
        </w:pBdr>
        <w:spacing w:line="276" w:lineRule="auto"/>
        <w:ind w:left="720" w:right="418" w:hanging="360"/>
        <w:rPr>
          <w:b w:val="0"/>
          <w:bCs w:val="0"/>
          <w:color w:val="000000"/>
        </w:rPr>
      </w:pPr>
      <w:r>
        <w:rPr>
          <w:color w:val="000000"/>
        </w:rPr>
        <w:t>a</w:t>
      </w:r>
      <w:proofErr w:type="gramStart"/>
      <w:r>
        <w:rPr>
          <w:color w:val="000000"/>
        </w:rPr>
        <w:t xml:space="preserve">)  </w:t>
      </w:r>
      <w:r>
        <w:rPr>
          <w:b w:val="0"/>
          <w:bCs w:val="0"/>
        </w:rPr>
        <w:t>N</w:t>
      </w:r>
      <w:r>
        <w:rPr>
          <w:b w:val="0"/>
          <w:bCs w:val="0"/>
          <w:color w:val="000000"/>
        </w:rPr>
        <w:t>o</w:t>
      </w:r>
      <w:proofErr w:type="gramEnd"/>
      <w:r>
        <w:rPr>
          <w:b w:val="0"/>
          <w:bCs w:val="0"/>
          <w:color w:val="000000"/>
        </w:rPr>
        <w:t xml:space="preserve"> running on the stand is allowed outside of your pit, </w:t>
      </w:r>
      <w:proofErr w:type="gramStart"/>
      <w:r>
        <w:rPr>
          <w:b w:val="0"/>
          <w:bCs w:val="0"/>
          <w:color w:val="000000"/>
        </w:rPr>
        <w:t>with the exception of</w:t>
      </w:r>
      <w:proofErr w:type="gramEnd"/>
      <w:r>
        <w:rPr>
          <w:b w:val="0"/>
          <w:bCs w:val="0"/>
          <w:color w:val="000000"/>
        </w:rPr>
        <w:t xml:space="preserve"> shifters provided the </w:t>
      </w:r>
      <w:r>
        <w:rPr>
          <w:color w:val="000000"/>
        </w:rPr>
        <w:t>wheels are not in motion.</w:t>
      </w:r>
      <w:r>
        <w:rPr>
          <w:b w:val="0"/>
          <w:bCs w:val="0"/>
          <w:color w:val="000000"/>
        </w:rPr>
        <w:t xml:space="preserve"> </w:t>
      </w:r>
    </w:p>
    <w:p w14:paraId="7B415F90" w14:textId="77777777" w:rsidR="00415BF2" w:rsidRDefault="00000000">
      <w:pPr>
        <w:widowControl w:val="0"/>
        <w:pBdr>
          <w:top w:val="nil"/>
          <w:left w:val="nil"/>
          <w:bottom w:val="nil"/>
          <w:right w:val="nil"/>
          <w:between w:val="nil"/>
        </w:pBdr>
        <w:spacing w:line="276" w:lineRule="auto"/>
        <w:ind w:left="720" w:right="520" w:hanging="360"/>
      </w:pPr>
      <w:r>
        <w:rPr>
          <w:color w:val="000000"/>
        </w:rPr>
        <w:t>b</w:t>
      </w:r>
      <w:proofErr w:type="gramStart"/>
      <w:r>
        <w:rPr>
          <w:color w:val="000000"/>
        </w:rPr>
        <w:t xml:space="preserve">)  </w:t>
      </w:r>
      <w:r>
        <w:rPr>
          <w:b w:val="0"/>
          <w:bCs w:val="0"/>
          <w:color w:val="000000"/>
        </w:rPr>
        <w:t>Running</w:t>
      </w:r>
      <w:proofErr w:type="gramEnd"/>
      <w:r>
        <w:rPr>
          <w:b w:val="0"/>
          <w:bCs w:val="0"/>
          <w:color w:val="000000"/>
        </w:rPr>
        <w:t xml:space="preserve"> the engine in the pit area for maintenance purposes will only be permitted at modest rpm levels for limited periods of time. </w:t>
      </w:r>
    </w:p>
    <w:p w14:paraId="15FC0FA6" w14:textId="77777777" w:rsidR="00415BF2" w:rsidRDefault="00000000">
      <w:pPr>
        <w:widowControl w:val="0"/>
        <w:pBdr>
          <w:top w:val="nil"/>
          <w:left w:val="nil"/>
          <w:bottom w:val="nil"/>
          <w:right w:val="nil"/>
          <w:between w:val="nil"/>
        </w:pBdr>
        <w:spacing w:line="240" w:lineRule="auto"/>
        <w:ind w:left="0" w:right="0"/>
      </w:pPr>
      <w:r>
        <w:rPr>
          <w:color w:val="000000"/>
        </w:rPr>
        <w:t>16</w:t>
      </w:r>
      <w:proofErr w:type="gramStart"/>
      <w:r>
        <w:rPr>
          <w:color w:val="000000"/>
        </w:rPr>
        <w:t>.  Penalties</w:t>
      </w:r>
      <w:proofErr w:type="gramEnd"/>
      <w:r>
        <w:rPr>
          <w:color w:val="000000"/>
        </w:rPr>
        <w:t xml:space="preserve"> for Off Track Misconduct:</w:t>
      </w:r>
      <w:r>
        <w:rPr>
          <w:b w:val="0"/>
          <w:bCs w:val="0"/>
          <w:color w:val="000000"/>
        </w:rPr>
        <w:t xml:space="preserve"> </w:t>
      </w:r>
    </w:p>
    <w:p w14:paraId="01F1225C" w14:textId="77777777" w:rsidR="00415BF2" w:rsidRDefault="00000000">
      <w:pPr>
        <w:widowControl w:val="0"/>
        <w:pBdr>
          <w:top w:val="nil"/>
          <w:left w:val="nil"/>
          <w:bottom w:val="nil"/>
          <w:right w:val="nil"/>
          <w:between w:val="nil"/>
        </w:pBdr>
        <w:spacing w:line="240" w:lineRule="auto"/>
        <w:ind w:right="0" w:firstLine="360"/>
        <w:rPr>
          <w:color w:val="000000"/>
        </w:rPr>
      </w:pPr>
      <w:r>
        <w:rPr>
          <w:color w:val="000000"/>
        </w:rPr>
        <w:t xml:space="preserve">No consumption of alcohol on property </w:t>
      </w:r>
      <w:r>
        <w:t>when the track</w:t>
      </w:r>
      <w:r>
        <w:rPr>
          <w:color w:val="000000"/>
        </w:rPr>
        <w:t xml:space="preserve"> is hot (practice and races). TCKC is a drug free zone, no illicit drugs are allowed on the property. Offenders are subject to disciplinary </w:t>
      </w:r>
      <w:proofErr w:type="gramStart"/>
      <w:r>
        <w:rPr>
          <w:color w:val="000000"/>
        </w:rPr>
        <w:t>actions  up</w:t>
      </w:r>
      <w:proofErr w:type="gramEnd"/>
      <w:r>
        <w:rPr>
          <w:color w:val="000000"/>
        </w:rPr>
        <w:t xml:space="preserve"> to and including suspension.</w:t>
      </w:r>
    </w:p>
    <w:p w14:paraId="1ABFC8BD" w14:textId="77777777" w:rsidR="00415BF2" w:rsidRDefault="00000000">
      <w:pPr>
        <w:widowControl w:val="0"/>
        <w:pBdr>
          <w:top w:val="nil"/>
          <w:left w:val="nil"/>
          <w:bottom w:val="nil"/>
          <w:right w:val="nil"/>
          <w:between w:val="nil"/>
        </w:pBdr>
        <w:spacing w:line="240" w:lineRule="auto"/>
        <w:ind w:right="0" w:firstLine="360"/>
        <w:rPr>
          <w:color w:val="000000"/>
        </w:rPr>
      </w:pPr>
      <w:r>
        <w:rPr>
          <w:color w:val="000000"/>
        </w:rPr>
        <w:t xml:space="preserve">No fireworks are allowed to be discharged on the premises. </w:t>
      </w:r>
    </w:p>
    <w:p w14:paraId="4A84BFAC" w14:textId="77777777" w:rsidR="00415BF2" w:rsidRDefault="00000000">
      <w:pPr>
        <w:widowControl w:val="0"/>
        <w:pBdr>
          <w:top w:val="nil"/>
          <w:left w:val="nil"/>
          <w:bottom w:val="nil"/>
          <w:right w:val="nil"/>
          <w:between w:val="nil"/>
        </w:pBdr>
        <w:spacing w:before="289" w:line="240" w:lineRule="auto"/>
        <w:ind w:right="1108" w:firstLine="360"/>
      </w:pPr>
      <w:r>
        <w:rPr>
          <w:color w:val="000000"/>
        </w:rPr>
        <w:t xml:space="preserve">Actions detrimental to TCKC - Including extreme language, creating a hostile atmosphere, or anything else that could be considered taking away from a “family” environment. </w:t>
      </w:r>
    </w:p>
    <w:p w14:paraId="61B9FF20" w14:textId="77777777" w:rsidR="00415BF2" w:rsidRDefault="00000000">
      <w:pPr>
        <w:widowControl w:val="0"/>
        <w:numPr>
          <w:ilvl w:val="0"/>
          <w:numId w:val="12"/>
        </w:numPr>
        <w:pBdr>
          <w:top w:val="nil"/>
          <w:left w:val="nil"/>
          <w:bottom w:val="nil"/>
          <w:right w:val="nil"/>
          <w:between w:val="nil"/>
        </w:pBdr>
        <w:spacing w:before="289" w:line="240" w:lineRule="auto"/>
        <w:ind w:left="1080" w:right="1108"/>
        <w:rPr>
          <w:b w:val="0"/>
          <w:bCs w:val="0"/>
          <w:color w:val="000000"/>
        </w:rPr>
      </w:pPr>
      <w:r>
        <w:rPr>
          <w:b w:val="0"/>
          <w:bCs w:val="0"/>
          <w:color w:val="000000"/>
        </w:rPr>
        <w:t xml:space="preserve">1st Offense: 6 Month Probation </w:t>
      </w:r>
    </w:p>
    <w:p w14:paraId="377D6011" w14:textId="77777777" w:rsidR="00415BF2" w:rsidRDefault="00000000">
      <w:pPr>
        <w:widowControl w:val="0"/>
        <w:numPr>
          <w:ilvl w:val="0"/>
          <w:numId w:val="12"/>
        </w:numPr>
        <w:pBdr>
          <w:top w:val="nil"/>
          <w:left w:val="nil"/>
          <w:bottom w:val="nil"/>
          <w:right w:val="nil"/>
          <w:between w:val="nil"/>
        </w:pBdr>
        <w:spacing w:before="0" w:line="240" w:lineRule="auto"/>
        <w:ind w:left="1080" w:right="1108"/>
        <w:rPr>
          <w:b w:val="0"/>
          <w:bCs w:val="0"/>
          <w:color w:val="000000"/>
        </w:rPr>
      </w:pPr>
      <w:r>
        <w:rPr>
          <w:b w:val="0"/>
          <w:bCs w:val="0"/>
          <w:color w:val="000000"/>
        </w:rPr>
        <w:t xml:space="preserve">2nd Offense: 1 Race Suspension, 1 Year Probation </w:t>
      </w:r>
    </w:p>
    <w:p w14:paraId="5FDB462A" w14:textId="77777777" w:rsidR="00415BF2" w:rsidRDefault="00000000">
      <w:pPr>
        <w:widowControl w:val="0"/>
        <w:numPr>
          <w:ilvl w:val="0"/>
          <w:numId w:val="12"/>
        </w:numPr>
        <w:pBdr>
          <w:top w:val="nil"/>
          <w:left w:val="nil"/>
          <w:bottom w:val="nil"/>
          <w:right w:val="nil"/>
          <w:between w:val="nil"/>
        </w:pBdr>
        <w:spacing w:before="0" w:line="240" w:lineRule="auto"/>
        <w:ind w:left="1080" w:right="1108"/>
        <w:rPr>
          <w:b w:val="0"/>
          <w:bCs w:val="0"/>
          <w:color w:val="000000"/>
        </w:rPr>
      </w:pPr>
      <w:r>
        <w:rPr>
          <w:b w:val="0"/>
          <w:bCs w:val="0"/>
          <w:color w:val="000000"/>
        </w:rPr>
        <w:t xml:space="preserve">3rd Offense: 1 Year Suspension, 1 Year Probation </w:t>
      </w:r>
    </w:p>
    <w:p w14:paraId="7A1F98DD" w14:textId="77777777" w:rsidR="00415BF2" w:rsidRDefault="00000000">
      <w:pPr>
        <w:widowControl w:val="0"/>
        <w:numPr>
          <w:ilvl w:val="0"/>
          <w:numId w:val="12"/>
        </w:numPr>
        <w:pBdr>
          <w:top w:val="nil"/>
          <w:left w:val="nil"/>
          <w:bottom w:val="nil"/>
          <w:right w:val="nil"/>
          <w:between w:val="nil"/>
        </w:pBdr>
        <w:spacing w:before="0" w:line="240" w:lineRule="auto"/>
        <w:ind w:left="1080" w:right="1108"/>
        <w:rPr>
          <w:b w:val="0"/>
          <w:bCs w:val="0"/>
          <w:color w:val="000000"/>
        </w:rPr>
      </w:pPr>
      <w:r>
        <w:rPr>
          <w:b w:val="0"/>
          <w:bCs w:val="0"/>
          <w:color w:val="000000"/>
        </w:rPr>
        <w:t xml:space="preserve">4th Offense: Lifetime Suspension </w:t>
      </w:r>
    </w:p>
    <w:p w14:paraId="29384DCC" w14:textId="77777777" w:rsidR="00415BF2" w:rsidRDefault="00000000">
      <w:pPr>
        <w:widowControl w:val="0"/>
        <w:pBdr>
          <w:top w:val="nil"/>
          <w:left w:val="nil"/>
          <w:bottom w:val="nil"/>
          <w:right w:val="nil"/>
          <w:between w:val="nil"/>
        </w:pBdr>
        <w:spacing w:line="240" w:lineRule="auto"/>
        <w:ind w:right="0" w:firstLine="360"/>
      </w:pPr>
      <w:r>
        <w:rPr>
          <w:color w:val="000000"/>
        </w:rPr>
        <w:t xml:space="preserve">Major Penalties - Including Underage Drinking/Drugs, Contributing to Underage Drinking/Drugs, Theft of less than $200.00 </w:t>
      </w:r>
    </w:p>
    <w:p w14:paraId="700D5A28" w14:textId="77777777" w:rsidR="00415BF2" w:rsidRDefault="00000000">
      <w:pPr>
        <w:widowControl w:val="0"/>
        <w:numPr>
          <w:ilvl w:val="0"/>
          <w:numId w:val="9"/>
        </w:numPr>
        <w:pBdr>
          <w:top w:val="nil"/>
          <w:left w:val="nil"/>
          <w:bottom w:val="nil"/>
          <w:right w:val="nil"/>
          <w:between w:val="nil"/>
        </w:pBdr>
        <w:spacing w:line="240" w:lineRule="auto"/>
        <w:ind w:left="1080" w:right="0"/>
        <w:rPr>
          <w:b w:val="0"/>
          <w:bCs w:val="0"/>
          <w:color w:val="000000"/>
        </w:rPr>
      </w:pPr>
      <w:r>
        <w:rPr>
          <w:b w:val="0"/>
          <w:bCs w:val="0"/>
          <w:color w:val="000000"/>
        </w:rPr>
        <w:t xml:space="preserve">1st Offense: 1 Race Suspension, 1 Year Probation </w:t>
      </w:r>
    </w:p>
    <w:p w14:paraId="4B48A292" w14:textId="77777777" w:rsidR="00415BF2" w:rsidRDefault="00000000">
      <w:pPr>
        <w:widowControl w:val="0"/>
        <w:numPr>
          <w:ilvl w:val="0"/>
          <w:numId w:val="9"/>
        </w:numPr>
        <w:pBdr>
          <w:top w:val="nil"/>
          <w:left w:val="nil"/>
          <w:bottom w:val="nil"/>
          <w:right w:val="nil"/>
          <w:between w:val="nil"/>
        </w:pBdr>
        <w:spacing w:before="0" w:line="240" w:lineRule="auto"/>
        <w:ind w:left="1080" w:right="0"/>
        <w:rPr>
          <w:b w:val="0"/>
          <w:bCs w:val="0"/>
          <w:color w:val="000000"/>
        </w:rPr>
      </w:pPr>
      <w:r>
        <w:rPr>
          <w:b w:val="0"/>
          <w:bCs w:val="0"/>
          <w:color w:val="000000"/>
        </w:rPr>
        <w:t xml:space="preserve">2nd Offense: 1 Year Suspension, 1 Year Probation </w:t>
      </w:r>
    </w:p>
    <w:p w14:paraId="3C91A690" w14:textId="77777777" w:rsidR="00415BF2" w:rsidRDefault="00000000">
      <w:pPr>
        <w:widowControl w:val="0"/>
        <w:numPr>
          <w:ilvl w:val="0"/>
          <w:numId w:val="9"/>
        </w:numPr>
        <w:pBdr>
          <w:top w:val="nil"/>
          <w:left w:val="nil"/>
          <w:bottom w:val="nil"/>
          <w:right w:val="nil"/>
          <w:between w:val="nil"/>
        </w:pBdr>
        <w:spacing w:before="0" w:line="240" w:lineRule="auto"/>
        <w:ind w:left="1080" w:right="0"/>
        <w:rPr>
          <w:b w:val="0"/>
          <w:bCs w:val="0"/>
          <w:color w:val="000000"/>
        </w:rPr>
      </w:pPr>
      <w:r>
        <w:rPr>
          <w:b w:val="0"/>
          <w:bCs w:val="0"/>
          <w:color w:val="000000"/>
        </w:rPr>
        <w:t xml:space="preserve">3rd Offense: Lifetime Suspension </w:t>
      </w:r>
    </w:p>
    <w:p w14:paraId="3AAFAEE4" w14:textId="77777777" w:rsidR="00415BF2" w:rsidRDefault="00000000">
      <w:pPr>
        <w:widowControl w:val="0"/>
        <w:pBdr>
          <w:top w:val="nil"/>
          <w:left w:val="nil"/>
          <w:bottom w:val="nil"/>
          <w:right w:val="nil"/>
          <w:between w:val="nil"/>
        </w:pBdr>
        <w:spacing w:line="240" w:lineRule="auto"/>
        <w:ind w:right="0" w:firstLine="360"/>
      </w:pPr>
      <w:r>
        <w:rPr>
          <w:color w:val="000000"/>
        </w:rPr>
        <w:t xml:space="preserve">Severe Penalties - Including theft of $200.00 or more, fighting, vandalism to </w:t>
      </w:r>
      <w:r>
        <w:rPr>
          <w:color w:val="000000"/>
        </w:rPr>
        <w:lastRenderedPageBreak/>
        <w:t>TCKC or</w:t>
      </w:r>
      <w:r>
        <w:t xml:space="preserve"> Racer’s Property, any form of Intoxication while Racing/Practicing </w:t>
      </w:r>
    </w:p>
    <w:p w14:paraId="00D52CBC" w14:textId="77777777" w:rsidR="00415BF2" w:rsidRDefault="00000000">
      <w:pPr>
        <w:widowControl w:val="0"/>
        <w:numPr>
          <w:ilvl w:val="0"/>
          <w:numId w:val="11"/>
        </w:numPr>
        <w:pBdr>
          <w:top w:val="nil"/>
          <w:left w:val="nil"/>
          <w:bottom w:val="nil"/>
          <w:right w:val="nil"/>
          <w:between w:val="nil"/>
        </w:pBdr>
        <w:spacing w:line="240" w:lineRule="auto"/>
        <w:ind w:left="1080" w:right="0"/>
        <w:rPr>
          <w:b w:val="0"/>
          <w:bCs w:val="0"/>
          <w:color w:val="000000"/>
        </w:rPr>
      </w:pPr>
      <w:r>
        <w:rPr>
          <w:b w:val="0"/>
          <w:bCs w:val="0"/>
          <w:color w:val="000000"/>
        </w:rPr>
        <w:t xml:space="preserve">1st Offense: 1 Year suspension, 1 Year Probation </w:t>
      </w:r>
    </w:p>
    <w:p w14:paraId="0D21DBDA" w14:textId="77777777" w:rsidR="00415BF2" w:rsidRDefault="00000000">
      <w:pPr>
        <w:widowControl w:val="0"/>
        <w:numPr>
          <w:ilvl w:val="0"/>
          <w:numId w:val="11"/>
        </w:numPr>
        <w:pBdr>
          <w:top w:val="nil"/>
          <w:left w:val="nil"/>
          <w:bottom w:val="nil"/>
          <w:right w:val="nil"/>
          <w:between w:val="nil"/>
        </w:pBdr>
        <w:spacing w:before="0" w:line="240" w:lineRule="auto"/>
        <w:ind w:left="1080" w:right="0"/>
        <w:rPr>
          <w:b w:val="0"/>
          <w:bCs w:val="0"/>
          <w:color w:val="000000"/>
        </w:rPr>
      </w:pPr>
      <w:r>
        <w:rPr>
          <w:b w:val="0"/>
          <w:bCs w:val="0"/>
          <w:color w:val="000000"/>
        </w:rPr>
        <w:t xml:space="preserve">2nd Offense: Lifetime Suspension </w:t>
      </w:r>
    </w:p>
    <w:p w14:paraId="66FBEC79" w14:textId="77777777" w:rsidR="00415BF2" w:rsidRDefault="00000000">
      <w:pPr>
        <w:spacing w:line="240" w:lineRule="auto"/>
        <w:ind w:firstLine="360"/>
      </w:pPr>
      <w:r>
        <w:t xml:space="preserve">Probation: Probation will be considered that anytime you are at the TCKC facility, you will conduct yourself in an orderly manner any time you are on and off </w:t>
      </w:r>
      <w:proofErr w:type="gramStart"/>
      <w:r>
        <w:t>the track</w:t>
      </w:r>
      <w:proofErr w:type="gramEnd"/>
      <w:r>
        <w:t xml:space="preserve">. Any </w:t>
      </w:r>
      <w:proofErr w:type="gramStart"/>
      <w:r>
        <w:t>actions</w:t>
      </w:r>
      <w:proofErr w:type="gramEnd"/>
      <w:r>
        <w:t xml:space="preserve"> can be considered a violation of Probation with a minimum of a one race suspension up to a Lifetime Suspension.</w:t>
      </w:r>
    </w:p>
    <w:p w14:paraId="69ABBEBA" w14:textId="77777777" w:rsidR="00415BF2" w:rsidRDefault="00415BF2">
      <w:pPr>
        <w:spacing w:line="240" w:lineRule="auto"/>
        <w:ind w:firstLine="360"/>
      </w:pPr>
    </w:p>
    <w:p w14:paraId="7CC0C2C7" w14:textId="77777777" w:rsidR="00415BF2" w:rsidRDefault="00000000">
      <w:pPr>
        <w:spacing w:before="0" w:line="276" w:lineRule="auto"/>
        <w:ind w:left="0"/>
        <w:jc w:val="center"/>
        <w:rPr>
          <w:sz w:val="28"/>
          <w:szCs w:val="28"/>
          <w:u w:val="single"/>
        </w:rPr>
      </w:pPr>
      <w:r>
        <w:rPr>
          <w:color w:val="000000"/>
          <w:sz w:val="48"/>
          <w:szCs w:val="48"/>
          <w:u w:val="single"/>
        </w:rPr>
        <w:t>202</w:t>
      </w:r>
      <w:r>
        <w:rPr>
          <w:sz w:val="48"/>
          <w:szCs w:val="48"/>
          <w:u w:val="single"/>
        </w:rPr>
        <w:t xml:space="preserve">6 </w:t>
      </w:r>
      <w:r>
        <w:rPr>
          <w:color w:val="000000"/>
          <w:sz w:val="48"/>
          <w:szCs w:val="48"/>
          <w:u w:val="single"/>
        </w:rPr>
        <w:t>EQUIPMENT RULES</w:t>
      </w:r>
    </w:p>
    <w:p w14:paraId="09FD4B00" w14:textId="77777777" w:rsidR="00415BF2" w:rsidRDefault="00000000">
      <w:pPr>
        <w:widowControl w:val="0"/>
        <w:pBdr>
          <w:top w:val="nil"/>
          <w:left w:val="nil"/>
          <w:bottom w:val="nil"/>
          <w:right w:val="nil"/>
          <w:between w:val="nil"/>
        </w:pBdr>
        <w:spacing w:before="283" w:line="276" w:lineRule="auto"/>
        <w:ind w:left="364" w:right="229" w:hanging="345"/>
        <w:rPr>
          <w:b w:val="0"/>
          <w:bCs w:val="0"/>
          <w:color w:val="000000"/>
        </w:rPr>
      </w:pPr>
      <w:r>
        <w:rPr>
          <w:color w:val="000000"/>
        </w:rPr>
        <w:t>1</w:t>
      </w:r>
      <w:proofErr w:type="gramStart"/>
      <w:r>
        <w:rPr>
          <w:color w:val="000000"/>
        </w:rPr>
        <w:t xml:space="preserve">.  </w:t>
      </w:r>
      <w:r>
        <w:rPr>
          <w:b w:val="0"/>
          <w:bCs w:val="0"/>
          <w:color w:val="000000"/>
        </w:rPr>
        <w:t>Numbers</w:t>
      </w:r>
      <w:proofErr w:type="gramEnd"/>
      <w:r>
        <w:rPr>
          <w:b w:val="0"/>
          <w:bCs w:val="0"/>
          <w:color w:val="000000"/>
        </w:rPr>
        <w:t xml:space="preserve">: Racing numbers will be issued at registration, if previously not assigned. Once assigned a number you will hold that number for the racing season. Numbers and plain background number panels must be clean, readable and acceptable to the Chief Scorer. The Chief Scorer and/or the pit steward will inform you if your numbers are not readable. Four sets of numbers are required (front, back, and both sides). </w:t>
      </w:r>
    </w:p>
    <w:p w14:paraId="5532F878" w14:textId="77777777" w:rsidR="00415BF2" w:rsidRDefault="00000000">
      <w:pPr>
        <w:widowControl w:val="0"/>
        <w:pBdr>
          <w:top w:val="nil"/>
          <w:left w:val="nil"/>
          <w:bottom w:val="nil"/>
          <w:right w:val="nil"/>
          <w:between w:val="nil"/>
        </w:pBdr>
        <w:spacing w:line="276" w:lineRule="auto"/>
        <w:ind w:right="330" w:hanging="360"/>
        <w:rPr>
          <w:b w:val="0"/>
          <w:bCs w:val="0"/>
          <w:color w:val="000000"/>
        </w:rPr>
      </w:pPr>
      <w:r>
        <w:rPr>
          <w:color w:val="000000"/>
        </w:rPr>
        <w:t>2</w:t>
      </w:r>
      <w:proofErr w:type="gramStart"/>
      <w:r>
        <w:rPr>
          <w:color w:val="000000"/>
        </w:rPr>
        <w:t xml:space="preserve">.  </w:t>
      </w:r>
      <w:r>
        <w:rPr>
          <w:b w:val="0"/>
          <w:bCs w:val="0"/>
          <w:color w:val="000000"/>
        </w:rPr>
        <w:t>The</w:t>
      </w:r>
      <w:proofErr w:type="gramEnd"/>
      <w:r>
        <w:rPr>
          <w:b w:val="0"/>
          <w:bCs w:val="0"/>
          <w:color w:val="000000"/>
        </w:rPr>
        <w:t xml:space="preserve"> TCKC track is equipped with the AMB </w:t>
      </w:r>
      <w:proofErr w:type="spellStart"/>
      <w:r>
        <w:rPr>
          <w:b w:val="0"/>
          <w:bCs w:val="0"/>
          <w:color w:val="000000"/>
        </w:rPr>
        <w:t>Mylaps</w:t>
      </w:r>
      <w:proofErr w:type="spellEnd"/>
      <w:r>
        <w:rPr>
          <w:b w:val="0"/>
          <w:bCs w:val="0"/>
          <w:color w:val="000000"/>
        </w:rPr>
        <w:t xml:space="preserve"> electronic timing system. All drivers must have an AMB transponder (</w:t>
      </w:r>
      <w:proofErr w:type="spellStart"/>
      <w:r>
        <w:rPr>
          <w:b w:val="0"/>
          <w:bCs w:val="0"/>
          <w:color w:val="000000"/>
        </w:rPr>
        <w:t>TranX</w:t>
      </w:r>
      <w:proofErr w:type="spellEnd"/>
      <w:r>
        <w:rPr>
          <w:b w:val="0"/>
          <w:bCs w:val="0"/>
          <w:color w:val="000000"/>
        </w:rPr>
        <w:t xml:space="preserve"> 160, </w:t>
      </w:r>
      <w:proofErr w:type="spellStart"/>
      <w:r>
        <w:rPr>
          <w:b w:val="0"/>
          <w:bCs w:val="0"/>
          <w:color w:val="000000"/>
        </w:rPr>
        <w:t>TranX</w:t>
      </w:r>
      <w:proofErr w:type="spellEnd"/>
      <w:r>
        <w:rPr>
          <w:b w:val="0"/>
          <w:bCs w:val="0"/>
          <w:color w:val="000000"/>
        </w:rPr>
        <w:t xml:space="preserve"> 260, X2) to compete. </w:t>
      </w:r>
      <w:r>
        <w:rPr>
          <w:color w:val="000000"/>
        </w:rPr>
        <w:t xml:space="preserve">No allowance </w:t>
      </w:r>
      <w:r>
        <w:t>will be made for manual scoring</w:t>
      </w:r>
      <w:r>
        <w:rPr>
          <w:b w:val="0"/>
          <w:bCs w:val="0"/>
        </w:rPr>
        <w:t xml:space="preserve">. It is the driver’s responsibility to ensure proper charging and mounting of the transponder. Mounting of the transponder as per NWKA rule </w:t>
      </w:r>
      <w:r>
        <w:t>20.6.7.12</w:t>
      </w:r>
    </w:p>
    <w:p w14:paraId="1F72F9A6" w14:textId="77777777" w:rsidR="00415BF2" w:rsidRDefault="00000000">
      <w:pPr>
        <w:widowControl w:val="0"/>
        <w:pBdr>
          <w:top w:val="nil"/>
          <w:left w:val="nil"/>
          <w:bottom w:val="nil"/>
          <w:right w:val="nil"/>
          <w:between w:val="nil"/>
        </w:pBdr>
        <w:spacing w:line="276" w:lineRule="auto"/>
        <w:ind w:right="380" w:hanging="360"/>
        <w:rPr>
          <w:b w:val="0"/>
          <w:bCs w:val="0"/>
          <w:color w:val="FF0000"/>
        </w:rPr>
      </w:pPr>
      <w:r>
        <w:rPr>
          <w:color w:val="000000"/>
        </w:rPr>
        <w:t>3</w:t>
      </w:r>
      <w:proofErr w:type="gramStart"/>
      <w:r>
        <w:rPr>
          <w:color w:val="000000"/>
        </w:rPr>
        <w:t xml:space="preserve">.  </w:t>
      </w:r>
      <w:r>
        <w:rPr>
          <w:b w:val="0"/>
          <w:bCs w:val="0"/>
          <w:color w:val="000000"/>
        </w:rPr>
        <w:t>Only</w:t>
      </w:r>
      <w:proofErr w:type="gramEnd"/>
      <w:r>
        <w:rPr>
          <w:b w:val="0"/>
          <w:bCs w:val="0"/>
          <w:color w:val="000000"/>
        </w:rPr>
        <w:t xml:space="preserve"> engines sanctioned by</w:t>
      </w:r>
      <w:r>
        <w:rPr>
          <w:b w:val="0"/>
          <w:bCs w:val="0"/>
          <w:color w:val="000000"/>
          <w:u w:val="single"/>
        </w:rPr>
        <w:t xml:space="preserve"> </w:t>
      </w:r>
      <w:r>
        <w:rPr>
          <w:u w:val="single"/>
        </w:rPr>
        <w:t>NWKA</w:t>
      </w:r>
      <w:r>
        <w:rPr>
          <w:b w:val="0"/>
          <w:bCs w:val="0"/>
          <w:color w:val="000000"/>
          <w:u w:val="single"/>
        </w:rPr>
        <w:t xml:space="preserve"> </w:t>
      </w:r>
      <w:r>
        <w:rPr>
          <w:b w:val="0"/>
          <w:bCs w:val="0"/>
          <w:color w:val="000000"/>
        </w:rPr>
        <w:t xml:space="preserve">and/or local rules may compete for awards. The officials of the Tri City Kart Club will maintain a list of approved engines. Weights shall be as per the approved club </w:t>
      </w:r>
      <w:r>
        <w:rPr>
          <w:b w:val="0"/>
          <w:bCs w:val="0"/>
        </w:rPr>
        <w:t xml:space="preserve">class listing. </w:t>
      </w:r>
    </w:p>
    <w:p w14:paraId="18E017EB" w14:textId="77777777" w:rsidR="00415BF2" w:rsidRDefault="00000000">
      <w:pPr>
        <w:widowControl w:val="0"/>
        <w:pBdr>
          <w:top w:val="nil"/>
          <w:left w:val="nil"/>
          <w:bottom w:val="nil"/>
          <w:right w:val="nil"/>
          <w:between w:val="nil"/>
        </w:pBdr>
        <w:spacing w:line="276" w:lineRule="auto"/>
        <w:ind w:right="36" w:hanging="360"/>
        <w:rPr>
          <w:b w:val="0"/>
          <w:bCs w:val="0"/>
        </w:rPr>
      </w:pPr>
      <w:r>
        <w:rPr>
          <w:color w:val="000000"/>
        </w:rPr>
        <w:t>4</w:t>
      </w:r>
      <w:proofErr w:type="gramStart"/>
      <w:r>
        <w:rPr>
          <w:color w:val="000000"/>
        </w:rPr>
        <w:t>.  A</w:t>
      </w:r>
      <w:r>
        <w:t>ll</w:t>
      </w:r>
      <w:proofErr w:type="gramEnd"/>
      <w:r>
        <w:t xml:space="preserve"> karts will be required to run </w:t>
      </w:r>
      <w:proofErr w:type="spellStart"/>
      <w:r>
        <w:t>LeCont</w:t>
      </w:r>
      <w:proofErr w:type="spellEnd"/>
      <w:r>
        <w:t xml:space="preserve"> tires</w:t>
      </w:r>
      <w:r>
        <w:rPr>
          <w:b w:val="0"/>
          <w:bCs w:val="0"/>
        </w:rPr>
        <w:t xml:space="preserve">. </w:t>
      </w:r>
    </w:p>
    <w:tbl>
      <w:tblPr>
        <w:tblStyle w:val="a0"/>
        <w:tblW w:w="95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970"/>
        <w:gridCol w:w="1800"/>
        <w:gridCol w:w="1741"/>
      </w:tblGrid>
      <w:tr w:rsidR="00415BF2" w14:paraId="4BD7C143" w14:textId="77777777">
        <w:tc>
          <w:tcPr>
            <w:tcW w:w="3055" w:type="dxa"/>
          </w:tcPr>
          <w:p w14:paraId="68025834" w14:textId="77777777" w:rsidR="00415BF2" w:rsidRDefault="00000000">
            <w:pPr>
              <w:widowControl w:val="0"/>
              <w:spacing w:line="276" w:lineRule="auto"/>
              <w:ind w:left="0" w:right="36"/>
              <w:jc w:val="center"/>
            </w:pPr>
            <w:r>
              <w:t>CLASS</w:t>
            </w:r>
          </w:p>
        </w:tc>
        <w:tc>
          <w:tcPr>
            <w:tcW w:w="2970" w:type="dxa"/>
          </w:tcPr>
          <w:p w14:paraId="3CFEA7D2" w14:textId="77777777" w:rsidR="00415BF2" w:rsidRDefault="00000000">
            <w:pPr>
              <w:widowControl w:val="0"/>
              <w:spacing w:line="276" w:lineRule="auto"/>
              <w:ind w:left="0" w:right="36"/>
              <w:jc w:val="center"/>
            </w:pPr>
            <w:r>
              <w:t>TIRE</w:t>
            </w:r>
          </w:p>
        </w:tc>
        <w:tc>
          <w:tcPr>
            <w:tcW w:w="1800" w:type="dxa"/>
          </w:tcPr>
          <w:p w14:paraId="1078F078" w14:textId="77777777" w:rsidR="00415BF2" w:rsidRDefault="00000000">
            <w:pPr>
              <w:widowControl w:val="0"/>
              <w:spacing w:line="276" w:lineRule="auto"/>
              <w:ind w:left="0" w:right="36"/>
              <w:jc w:val="center"/>
            </w:pPr>
            <w:r>
              <w:t>FRONT</w:t>
            </w:r>
          </w:p>
        </w:tc>
        <w:tc>
          <w:tcPr>
            <w:tcW w:w="1741" w:type="dxa"/>
          </w:tcPr>
          <w:p w14:paraId="0AADE285" w14:textId="77777777" w:rsidR="00415BF2" w:rsidRDefault="00000000">
            <w:pPr>
              <w:widowControl w:val="0"/>
              <w:spacing w:line="276" w:lineRule="auto"/>
              <w:ind w:left="0" w:right="36"/>
              <w:jc w:val="center"/>
            </w:pPr>
            <w:r>
              <w:t>REAR</w:t>
            </w:r>
          </w:p>
        </w:tc>
      </w:tr>
      <w:tr w:rsidR="00415BF2" w14:paraId="5620F81B" w14:textId="77777777">
        <w:tc>
          <w:tcPr>
            <w:tcW w:w="3055" w:type="dxa"/>
          </w:tcPr>
          <w:p w14:paraId="2F1E02FA" w14:textId="77777777" w:rsidR="00415BF2" w:rsidRDefault="00000000">
            <w:pPr>
              <w:widowControl w:val="0"/>
              <w:spacing w:line="276" w:lineRule="auto"/>
              <w:ind w:left="0" w:right="36"/>
              <w:jc w:val="center"/>
              <w:rPr>
                <w:b w:val="0"/>
                <w:bCs w:val="0"/>
              </w:rPr>
            </w:pPr>
            <w:r>
              <w:rPr>
                <w:b w:val="0"/>
                <w:bCs w:val="0"/>
              </w:rPr>
              <w:t>KID KART</w:t>
            </w:r>
          </w:p>
        </w:tc>
        <w:tc>
          <w:tcPr>
            <w:tcW w:w="2970" w:type="dxa"/>
          </w:tcPr>
          <w:p w14:paraId="2D651048" w14:textId="77777777" w:rsidR="00415BF2" w:rsidRDefault="00000000">
            <w:pPr>
              <w:widowControl w:val="0"/>
              <w:spacing w:line="276" w:lineRule="auto"/>
              <w:ind w:left="0" w:right="36"/>
              <w:jc w:val="center"/>
              <w:rPr>
                <w:b w:val="0"/>
                <w:bCs w:val="0"/>
              </w:rPr>
            </w:pPr>
            <w:r>
              <w:rPr>
                <w:b w:val="0"/>
                <w:bCs w:val="0"/>
              </w:rPr>
              <w:t>LECONT RED</w:t>
            </w:r>
          </w:p>
        </w:tc>
        <w:tc>
          <w:tcPr>
            <w:tcW w:w="1800" w:type="dxa"/>
          </w:tcPr>
          <w:p w14:paraId="192E5D5F" w14:textId="77777777" w:rsidR="00415BF2" w:rsidRDefault="00000000">
            <w:pPr>
              <w:widowControl w:val="0"/>
              <w:spacing w:line="276" w:lineRule="auto"/>
              <w:ind w:left="0" w:right="36"/>
              <w:jc w:val="center"/>
              <w:rPr>
                <w:b w:val="0"/>
                <w:bCs w:val="0"/>
              </w:rPr>
            </w:pPr>
            <w:r>
              <w:rPr>
                <w:b w:val="0"/>
                <w:bCs w:val="0"/>
              </w:rPr>
              <w:t>4.5/10-5</w:t>
            </w:r>
          </w:p>
        </w:tc>
        <w:tc>
          <w:tcPr>
            <w:tcW w:w="1741" w:type="dxa"/>
          </w:tcPr>
          <w:p w14:paraId="22C0B65E" w14:textId="77777777" w:rsidR="00415BF2" w:rsidRDefault="00000000">
            <w:pPr>
              <w:widowControl w:val="0"/>
              <w:spacing w:line="276" w:lineRule="auto"/>
              <w:ind w:left="0" w:right="36"/>
              <w:jc w:val="center"/>
              <w:rPr>
                <w:b w:val="0"/>
                <w:bCs w:val="0"/>
              </w:rPr>
            </w:pPr>
            <w:r>
              <w:rPr>
                <w:b w:val="0"/>
                <w:bCs w:val="0"/>
              </w:rPr>
              <w:t>4.5/10-5</w:t>
            </w:r>
          </w:p>
        </w:tc>
      </w:tr>
      <w:tr w:rsidR="00415BF2" w14:paraId="0A8D63A0" w14:textId="77777777">
        <w:tc>
          <w:tcPr>
            <w:tcW w:w="3055" w:type="dxa"/>
          </w:tcPr>
          <w:p w14:paraId="49DB1A58" w14:textId="77777777" w:rsidR="00415BF2" w:rsidRDefault="00000000">
            <w:pPr>
              <w:widowControl w:val="0"/>
              <w:spacing w:line="276" w:lineRule="auto"/>
              <w:ind w:left="0" w:right="36"/>
              <w:jc w:val="center"/>
              <w:rPr>
                <w:b w:val="0"/>
                <w:bCs w:val="0"/>
              </w:rPr>
            </w:pPr>
            <w:r>
              <w:rPr>
                <w:b w:val="0"/>
                <w:bCs w:val="0"/>
              </w:rPr>
              <w:t>ALL CADET CLASSES</w:t>
            </w:r>
          </w:p>
        </w:tc>
        <w:tc>
          <w:tcPr>
            <w:tcW w:w="2970" w:type="dxa"/>
          </w:tcPr>
          <w:p w14:paraId="758E8971" w14:textId="77777777" w:rsidR="00415BF2" w:rsidRDefault="00000000">
            <w:pPr>
              <w:widowControl w:val="0"/>
              <w:spacing w:line="276" w:lineRule="auto"/>
              <w:ind w:left="0" w:right="36"/>
              <w:jc w:val="center"/>
              <w:rPr>
                <w:b w:val="0"/>
                <w:bCs w:val="0"/>
              </w:rPr>
            </w:pPr>
            <w:r>
              <w:rPr>
                <w:b w:val="0"/>
                <w:bCs w:val="0"/>
              </w:rPr>
              <w:t>LECONT RED</w:t>
            </w:r>
          </w:p>
        </w:tc>
        <w:tc>
          <w:tcPr>
            <w:tcW w:w="1800" w:type="dxa"/>
          </w:tcPr>
          <w:p w14:paraId="783BAE55" w14:textId="77777777" w:rsidR="00415BF2" w:rsidRDefault="00000000">
            <w:pPr>
              <w:widowControl w:val="0"/>
              <w:spacing w:line="276" w:lineRule="auto"/>
              <w:ind w:left="0" w:right="36"/>
              <w:jc w:val="center"/>
              <w:rPr>
                <w:b w:val="0"/>
                <w:bCs w:val="0"/>
              </w:rPr>
            </w:pPr>
            <w:r>
              <w:rPr>
                <w:b w:val="0"/>
                <w:bCs w:val="0"/>
              </w:rPr>
              <w:t>4.5/10-5</w:t>
            </w:r>
          </w:p>
        </w:tc>
        <w:tc>
          <w:tcPr>
            <w:tcW w:w="1741" w:type="dxa"/>
          </w:tcPr>
          <w:p w14:paraId="249BDD81" w14:textId="77777777" w:rsidR="00415BF2" w:rsidRDefault="00000000">
            <w:pPr>
              <w:widowControl w:val="0"/>
              <w:spacing w:line="276" w:lineRule="auto"/>
              <w:ind w:left="0" w:right="36"/>
              <w:jc w:val="center"/>
              <w:rPr>
                <w:b w:val="0"/>
                <w:bCs w:val="0"/>
              </w:rPr>
            </w:pPr>
            <w:r>
              <w:rPr>
                <w:b w:val="0"/>
                <w:bCs w:val="0"/>
              </w:rPr>
              <w:t>4.5/10-5</w:t>
            </w:r>
          </w:p>
        </w:tc>
      </w:tr>
      <w:tr w:rsidR="00415BF2" w14:paraId="39CF357B" w14:textId="77777777">
        <w:tc>
          <w:tcPr>
            <w:tcW w:w="3055" w:type="dxa"/>
          </w:tcPr>
          <w:p w14:paraId="6D33A8B8" w14:textId="77777777" w:rsidR="00415BF2" w:rsidRDefault="00000000">
            <w:pPr>
              <w:widowControl w:val="0"/>
              <w:spacing w:line="276" w:lineRule="auto"/>
              <w:ind w:left="0" w:right="36"/>
              <w:jc w:val="center"/>
              <w:rPr>
                <w:b w:val="0"/>
                <w:bCs w:val="0"/>
              </w:rPr>
            </w:pPr>
            <w:r>
              <w:rPr>
                <w:b w:val="0"/>
                <w:bCs w:val="0"/>
              </w:rPr>
              <w:t>JR, SR, MASTERS 206</w:t>
            </w:r>
          </w:p>
        </w:tc>
        <w:tc>
          <w:tcPr>
            <w:tcW w:w="2970" w:type="dxa"/>
          </w:tcPr>
          <w:p w14:paraId="71DC9280" w14:textId="77777777" w:rsidR="00415BF2" w:rsidRDefault="00000000">
            <w:pPr>
              <w:widowControl w:val="0"/>
              <w:spacing w:line="276" w:lineRule="auto"/>
              <w:ind w:left="0" w:right="36"/>
              <w:jc w:val="center"/>
              <w:rPr>
                <w:b w:val="0"/>
                <w:bCs w:val="0"/>
              </w:rPr>
            </w:pPr>
            <w:r>
              <w:rPr>
                <w:b w:val="0"/>
                <w:bCs w:val="0"/>
              </w:rPr>
              <w:t>LECONT RED</w:t>
            </w:r>
          </w:p>
        </w:tc>
        <w:tc>
          <w:tcPr>
            <w:tcW w:w="1800" w:type="dxa"/>
          </w:tcPr>
          <w:p w14:paraId="35ED3BDA" w14:textId="77777777" w:rsidR="00415BF2" w:rsidRDefault="00000000">
            <w:pPr>
              <w:widowControl w:val="0"/>
              <w:spacing w:line="276" w:lineRule="auto"/>
              <w:ind w:left="0" w:right="36"/>
              <w:jc w:val="center"/>
              <w:rPr>
                <w:b w:val="0"/>
                <w:bCs w:val="0"/>
              </w:rPr>
            </w:pPr>
            <w:r>
              <w:rPr>
                <w:b w:val="0"/>
                <w:bCs w:val="0"/>
              </w:rPr>
              <w:t>4.5/10-5</w:t>
            </w:r>
          </w:p>
        </w:tc>
        <w:tc>
          <w:tcPr>
            <w:tcW w:w="1741" w:type="dxa"/>
          </w:tcPr>
          <w:p w14:paraId="691DDDB4" w14:textId="77777777" w:rsidR="00415BF2" w:rsidRDefault="00000000">
            <w:pPr>
              <w:widowControl w:val="0"/>
              <w:spacing w:line="276" w:lineRule="auto"/>
              <w:ind w:left="0" w:right="36"/>
              <w:jc w:val="center"/>
              <w:rPr>
                <w:b w:val="0"/>
                <w:bCs w:val="0"/>
              </w:rPr>
            </w:pPr>
            <w:r>
              <w:rPr>
                <w:b w:val="0"/>
                <w:bCs w:val="0"/>
              </w:rPr>
              <w:t>6.0/11-5</w:t>
            </w:r>
          </w:p>
        </w:tc>
      </w:tr>
      <w:tr w:rsidR="00415BF2" w14:paraId="748C9619" w14:textId="77777777">
        <w:tc>
          <w:tcPr>
            <w:tcW w:w="3055" w:type="dxa"/>
          </w:tcPr>
          <w:p w14:paraId="5D438985" w14:textId="77777777" w:rsidR="00415BF2" w:rsidRDefault="00000000">
            <w:pPr>
              <w:widowControl w:val="0"/>
              <w:spacing w:line="276" w:lineRule="auto"/>
              <w:ind w:left="0" w:right="36"/>
              <w:jc w:val="center"/>
              <w:rPr>
                <w:b w:val="0"/>
                <w:bCs w:val="0"/>
              </w:rPr>
            </w:pPr>
            <w:r>
              <w:rPr>
                <w:b w:val="0"/>
                <w:bCs w:val="0"/>
              </w:rPr>
              <w:t>100CC and ROTAX</w:t>
            </w:r>
          </w:p>
        </w:tc>
        <w:tc>
          <w:tcPr>
            <w:tcW w:w="2970" w:type="dxa"/>
          </w:tcPr>
          <w:p w14:paraId="02FFAB5B" w14:textId="77777777" w:rsidR="00415BF2" w:rsidRDefault="00000000">
            <w:pPr>
              <w:widowControl w:val="0"/>
              <w:spacing w:line="276" w:lineRule="auto"/>
              <w:ind w:left="0" w:right="36"/>
              <w:jc w:val="center"/>
              <w:rPr>
                <w:b w:val="0"/>
                <w:bCs w:val="0"/>
              </w:rPr>
            </w:pPr>
            <w:r>
              <w:rPr>
                <w:b w:val="0"/>
                <w:bCs w:val="0"/>
              </w:rPr>
              <w:t>LECONT RED</w:t>
            </w:r>
          </w:p>
        </w:tc>
        <w:tc>
          <w:tcPr>
            <w:tcW w:w="1800" w:type="dxa"/>
          </w:tcPr>
          <w:p w14:paraId="255D7516" w14:textId="77777777" w:rsidR="00415BF2" w:rsidRDefault="00000000">
            <w:pPr>
              <w:widowControl w:val="0"/>
              <w:spacing w:line="276" w:lineRule="auto"/>
              <w:ind w:left="0" w:right="36"/>
              <w:jc w:val="center"/>
              <w:rPr>
                <w:b w:val="0"/>
                <w:bCs w:val="0"/>
              </w:rPr>
            </w:pPr>
            <w:r>
              <w:rPr>
                <w:b w:val="0"/>
                <w:bCs w:val="0"/>
              </w:rPr>
              <w:t>4.5/10-5</w:t>
            </w:r>
          </w:p>
        </w:tc>
        <w:tc>
          <w:tcPr>
            <w:tcW w:w="1741" w:type="dxa"/>
          </w:tcPr>
          <w:p w14:paraId="0D619B39" w14:textId="77777777" w:rsidR="00415BF2" w:rsidRDefault="00000000">
            <w:pPr>
              <w:widowControl w:val="0"/>
              <w:spacing w:line="276" w:lineRule="auto"/>
              <w:ind w:left="0" w:right="36"/>
              <w:jc w:val="center"/>
              <w:rPr>
                <w:b w:val="0"/>
                <w:bCs w:val="0"/>
              </w:rPr>
            </w:pPr>
            <w:r>
              <w:rPr>
                <w:b w:val="0"/>
                <w:bCs w:val="0"/>
              </w:rPr>
              <w:t>7.10/11-5</w:t>
            </w:r>
          </w:p>
        </w:tc>
      </w:tr>
      <w:tr w:rsidR="00415BF2" w14:paraId="0AF09797" w14:textId="77777777">
        <w:tc>
          <w:tcPr>
            <w:tcW w:w="3055" w:type="dxa"/>
          </w:tcPr>
          <w:p w14:paraId="5067265B" w14:textId="77777777" w:rsidR="00415BF2" w:rsidRDefault="00000000">
            <w:pPr>
              <w:widowControl w:val="0"/>
              <w:spacing w:line="276" w:lineRule="auto"/>
              <w:ind w:left="0" w:right="36"/>
              <w:jc w:val="center"/>
              <w:rPr>
                <w:b w:val="0"/>
                <w:bCs w:val="0"/>
              </w:rPr>
            </w:pPr>
            <w:r>
              <w:rPr>
                <w:b w:val="0"/>
                <w:bCs w:val="0"/>
              </w:rPr>
              <w:t>SHIFTER</w:t>
            </w:r>
          </w:p>
        </w:tc>
        <w:tc>
          <w:tcPr>
            <w:tcW w:w="2970" w:type="dxa"/>
          </w:tcPr>
          <w:p w14:paraId="203752D8" w14:textId="77777777" w:rsidR="00415BF2" w:rsidRDefault="00000000">
            <w:pPr>
              <w:widowControl w:val="0"/>
              <w:spacing w:line="276" w:lineRule="auto"/>
              <w:ind w:left="0" w:right="36"/>
              <w:jc w:val="center"/>
              <w:rPr>
                <w:b w:val="0"/>
                <w:bCs w:val="0"/>
              </w:rPr>
            </w:pPr>
            <w:r>
              <w:rPr>
                <w:b w:val="0"/>
                <w:bCs w:val="0"/>
              </w:rPr>
              <w:t>LECONT WHITE or RED</w:t>
            </w:r>
          </w:p>
        </w:tc>
        <w:tc>
          <w:tcPr>
            <w:tcW w:w="1800" w:type="dxa"/>
          </w:tcPr>
          <w:p w14:paraId="0571DD86" w14:textId="77777777" w:rsidR="00415BF2" w:rsidRDefault="00000000">
            <w:pPr>
              <w:widowControl w:val="0"/>
              <w:spacing w:line="276" w:lineRule="auto"/>
              <w:ind w:left="0" w:right="36"/>
              <w:jc w:val="center"/>
              <w:rPr>
                <w:b w:val="0"/>
                <w:bCs w:val="0"/>
              </w:rPr>
            </w:pPr>
            <w:r>
              <w:rPr>
                <w:b w:val="0"/>
                <w:bCs w:val="0"/>
              </w:rPr>
              <w:t>4.5/10-5</w:t>
            </w:r>
          </w:p>
        </w:tc>
        <w:tc>
          <w:tcPr>
            <w:tcW w:w="1741" w:type="dxa"/>
          </w:tcPr>
          <w:p w14:paraId="7C4C01DE" w14:textId="77777777" w:rsidR="00415BF2" w:rsidRDefault="00000000">
            <w:pPr>
              <w:widowControl w:val="0"/>
              <w:spacing w:line="276" w:lineRule="auto"/>
              <w:ind w:left="0" w:right="36"/>
              <w:jc w:val="center"/>
              <w:rPr>
                <w:b w:val="0"/>
                <w:bCs w:val="0"/>
              </w:rPr>
            </w:pPr>
            <w:r>
              <w:rPr>
                <w:b w:val="0"/>
                <w:bCs w:val="0"/>
              </w:rPr>
              <w:t>7.10/11-5</w:t>
            </w:r>
          </w:p>
        </w:tc>
      </w:tr>
    </w:tbl>
    <w:p w14:paraId="4AF42BBC" w14:textId="77777777" w:rsidR="00415BF2" w:rsidRDefault="00000000">
      <w:pPr>
        <w:widowControl w:val="0"/>
        <w:pBdr>
          <w:top w:val="nil"/>
          <w:left w:val="nil"/>
          <w:bottom w:val="nil"/>
          <w:right w:val="nil"/>
          <w:between w:val="nil"/>
        </w:pBdr>
        <w:spacing w:line="276" w:lineRule="auto"/>
        <w:ind w:right="36" w:firstLine="360"/>
        <w:rPr>
          <w:b w:val="0"/>
          <w:bCs w:val="0"/>
        </w:rPr>
      </w:pPr>
      <w:r>
        <w:rPr>
          <w:b w:val="0"/>
          <w:bCs w:val="0"/>
        </w:rPr>
        <w:t xml:space="preserve">Rain tires are allowed at the discretion of the driver, in all classes. Any manufactured treaded kart racing tire is allowed. Open rain tire </w:t>
      </w:r>
      <w:proofErr w:type="gramStart"/>
      <w:r>
        <w:rPr>
          <w:b w:val="0"/>
          <w:bCs w:val="0"/>
        </w:rPr>
        <w:t>rule does</w:t>
      </w:r>
      <w:proofErr w:type="gramEnd"/>
      <w:r>
        <w:rPr>
          <w:b w:val="0"/>
          <w:bCs w:val="0"/>
        </w:rPr>
        <w:t xml:space="preserve"> not apply to special events, </w:t>
      </w:r>
      <w:proofErr w:type="spellStart"/>
      <w:r>
        <w:rPr>
          <w:b w:val="0"/>
          <w:bCs w:val="0"/>
        </w:rPr>
        <w:t>ie</w:t>
      </w:r>
      <w:proofErr w:type="spellEnd"/>
      <w:r>
        <w:rPr>
          <w:b w:val="0"/>
          <w:bCs w:val="0"/>
        </w:rPr>
        <w:t xml:space="preserve"> NWKA, and SNS. Tires used for qualifying must be used for all heats and mains. They can only be changed upon receiving permission from the tech director. Drivers should start the days racing with serviceable tires since failing tires from wear-out will be subject to a black flag as dangerous equipment and cannot be replaced. Damaged tires from racing accidents may be replaced on a like for like basis with permission from the tech director. Absolutely no tire treatments are allowed.</w:t>
      </w:r>
    </w:p>
    <w:p w14:paraId="143EA7C3" w14:textId="77777777" w:rsidR="00415BF2" w:rsidRDefault="00415BF2">
      <w:pPr>
        <w:widowControl w:val="0"/>
        <w:pBdr>
          <w:top w:val="nil"/>
          <w:left w:val="nil"/>
          <w:bottom w:val="nil"/>
          <w:right w:val="nil"/>
          <w:between w:val="nil"/>
        </w:pBdr>
        <w:spacing w:line="276" w:lineRule="auto"/>
        <w:ind w:right="36" w:firstLine="360"/>
        <w:rPr>
          <w:b w:val="0"/>
          <w:bCs w:val="0"/>
        </w:rPr>
      </w:pPr>
    </w:p>
    <w:p w14:paraId="42B69CDC" w14:textId="77777777" w:rsidR="00415BF2" w:rsidRDefault="00415BF2">
      <w:pPr>
        <w:widowControl w:val="0"/>
        <w:pBdr>
          <w:top w:val="nil"/>
          <w:left w:val="nil"/>
          <w:bottom w:val="nil"/>
          <w:right w:val="nil"/>
          <w:between w:val="nil"/>
        </w:pBdr>
        <w:spacing w:line="276" w:lineRule="auto"/>
        <w:ind w:right="36" w:firstLine="360"/>
        <w:rPr>
          <w:b w:val="0"/>
          <w:bCs w:val="0"/>
        </w:rPr>
      </w:pPr>
    </w:p>
    <w:p w14:paraId="72AC8686" w14:textId="77777777" w:rsidR="00415BF2" w:rsidRDefault="00000000">
      <w:pPr>
        <w:widowControl w:val="0"/>
        <w:pBdr>
          <w:top w:val="nil"/>
          <w:left w:val="nil"/>
          <w:bottom w:val="nil"/>
          <w:right w:val="nil"/>
          <w:between w:val="nil"/>
        </w:pBdr>
        <w:spacing w:before="0" w:line="276" w:lineRule="auto"/>
        <w:ind w:right="0" w:hanging="360"/>
        <w:rPr>
          <w:b w:val="0"/>
          <w:bCs w:val="0"/>
          <w:color w:val="000000"/>
        </w:rPr>
      </w:pPr>
      <w:r>
        <w:rPr>
          <w:color w:val="000000"/>
        </w:rPr>
        <w:t xml:space="preserve">5.  Driver Safety and Gear: </w:t>
      </w:r>
      <w:r>
        <w:rPr>
          <w:i/>
          <w:iCs/>
          <w:color w:val="000000"/>
        </w:rPr>
        <w:t>All gear must be for karting – no car racing suits (</w:t>
      </w:r>
      <w:proofErr w:type="spellStart"/>
      <w:r>
        <w:rPr>
          <w:i/>
          <w:iCs/>
          <w:color w:val="000000"/>
        </w:rPr>
        <w:t>nomex</w:t>
      </w:r>
      <w:proofErr w:type="spellEnd"/>
      <w:r>
        <w:rPr>
          <w:i/>
          <w:iCs/>
          <w:color w:val="000000"/>
        </w:rPr>
        <w:t>) will be allowed.</w:t>
      </w:r>
    </w:p>
    <w:p w14:paraId="5FB1C461" w14:textId="77777777" w:rsidR="00415BF2" w:rsidRDefault="00000000">
      <w:pPr>
        <w:widowControl w:val="0"/>
        <w:pBdr>
          <w:top w:val="nil"/>
          <w:left w:val="nil"/>
          <w:bottom w:val="nil"/>
          <w:right w:val="nil"/>
          <w:between w:val="nil"/>
        </w:pBdr>
        <w:spacing w:before="154" w:line="276" w:lineRule="auto"/>
        <w:ind w:left="720" w:right="36" w:hanging="360"/>
        <w:rPr>
          <w:b w:val="0"/>
          <w:bCs w:val="0"/>
          <w:color w:val="000000"/>
        </w:rPr>
      </w:pPr>
      <w:r>
        <w:t>a</w:t>
      </w:r>
      <w:proofErr w:type="gramStart"/>
      <w:r>
        <w:rPr>
          <w:color w:val="000000"/>
        </w:rPr>
        <w:t>)  Jackets</w:t>
      </w:r>
      <w:proofErr w:type="gramEnd"/>
      <w:r>
        <w:rPr>
          <w:color w:val="000000"/>
        </w:rPr>
        <w:t xml:space="preserve">: </w:t>
      </w:r>
      <w:r>
        <w:rPr>
          <w:b w:val="0"/>
          <w:bCs w:val="0"/>
          <w:color w:val="000000"/>
        </w:rPr>
        <w:t xml:space="preserve">Heavyweight leather, heavyweight denim, heavyweight vinyl material or approved heavyweight abrasion resistant nylon materials. </w:t>
      </w:r>
    </w:p>
    <w:p w14:paraId="41C7A743" w14:textId="77777777" w:rsidR="00415BF2" w:rsidRDefault="00000000">
      <w:pPr>
        <w:widowControl w:val="0"/>
        <w:pBdr>
          <w:top w:val="nil"/>
          <w:left w:val="nil"/>
          <w:bottom w:val="nil"/>
          <w:right w:val="nil"/>
          <w:between w:val="nil"/>
        </w:pBdr>
        <w:spacing w:before="32" w:line="276" w:lineRule="auto"/>
        <w:ind w:left="720" w:right="36" w:hanging="360"/>
        <w:rPr>
          <w:b w:val="0"/>
          <w:bCs w:val="0"/>
          <w:color w:val="000000"/>
        </w:rPr>
      </w:pPr>
      <w:r>
        <w:rPr>
          <w:color w:val="000000"/>
        </w:rPr>
        <w:t>b</w:t>
      </w:r>
      <w:proofErr w:type="gramStart"/>
      <w:r>
        <w:rPr>
          <w:color w:val="000000"/>
        </w:rPr>
        <w:t>)  Pants</w:t>
      </w:r>
      <w:proofErr w:type="gramEnd"/>
      <w:r>
        <w:rPr>
          <w:color w:val="000000"/>
        </w:rPr>
        <w:t xml:space="preserve">: </w:t>
      </w:r>
      <w:r>
        <w:rPr>
          <w:b w:val="0"/>
          <w:bCs w:val="0"/>
          <w:color w:val="000000"/>
        </w:rPr>
        <w:t xml:space="preserve">Heavyweight leather, heavyweight denim, heavyweight vinyl material or approved heavyweight abrasion resistant nylon materials. All pant legs will be secured in such a manner to ensure a closed pant to prevent clothing from catching on the kart. </w:t>
      </w:r>
    </w:p>
    <w:p w14:paraId="23689001" w14:textId="77777777" w:rsidR="00415BF2" w:rsidRDefault="00415BF2">
      <w:pPr>
        <w:widowControl w:val="0"/>
        <w:pBdr>
          <w:top w:val="nil"/>
          <w:left w:val="nil"/>
          <w:bottom w:val="nil"/>
          <w:right w:val="nil"/>
          <w:between w:val="nil"/>
        </w:pBdr>
        <w:spacing w:before="32" w:line="276" w:lineRule="auto"/>
        <w:ind w:left="720" w:right="506" w:hanging="360"/>
        <w:rPr>
          <w:color w:val="000000"/>
        </w:rPr>
      </w:pPr>
    </w:p>
    <w:p w14:paraId="7D6947F5" w14:textId="77777777" w:rsidR="00415BF2" w:rsidRDefault="00000000">
      <w:pPr>
        <w:widowControl w:val="0"/>
        <w:pBdr>
          <w:top w:val="nil"/>
          <w:left w:val="nil"/>
          <w:bottom w:val="nil"/>
          <w:right w:val="nil"/>
          <w:between w:val="nil"/>
        </w:pBdr>
        <w:spacing w:before="32" w:line="276" w:lineRule="auto"/>
        <w:ind w:left="720" w:right="506" w:hanging="360"/>
        <w:rPr>
          <w:b w:val="0"/>
          <w:bCs w:val="0"/>
          <w:color w:val="000000"/>
        </w:rPr>
      </w:pPr>
      <w:r>
        <w:rPr>
          <w:color w:val="000000"/>
        </w:rPr>
        <w:t>c</w:t>
      </w:r>
      <w:proofErr w:type="gramStart"/>
      <w:r>
        <w:rPr>
          <w:color w:val="000000"/>
        </w:rPr>
        <w:t>)  Footwear</w:t>
      </w:r>
      <w:proofErr w:type="gramEnd"/>
      <w:r>
        <w:rPr>
          <w:color w:val="000000"/>
        </w:rPr>
        <w:t xml:space="preserve">: </w:t>
      </w:r>
      <w:r>
        <w:rPr>
          <w:b w:val="0"/>
          <w:bCs w:val="0"/>
          <w:color w:val="000000"/>
        </w:rPr>
        <w:t xml:space="preserve">Boots or high-top shoes will be constructed of abrasion resistant materials. They will be constructed in a </w:t>
      </w:r>
      <w:r>
        <w:rPr>
          <w:b w:val="0"/>
          <w:bCs w:val="0"/>
        </w:rPr>
        <w:t>manner to</w:t>
      </w:r>
      <w:r>
        <w:rPr>
          <w:b w:val="0"/>
          <w:bCs w:val="0"/>
          <w:color w:val="000000"/>
        </w:rPr>
        <w:t xml:space="preserve"> cover the ankles and to prevent or minimize abrasions. </w:t>
      </w:r>
    </w:p>
    <w:p w14:paraId="4AFA7ACA" w14:textId="77777777" w:rsidR="00415BF2" w:rsidRDefault="00000000">
      <w:pPr>
        <w:widowControl w:val="0"/>
        <w:pBdr>
          <w:top w:val="nil"/>
          <w:left w:val="nil"/>
          <w:bottom w:val="nil"/>
          <w:right w:val="nil"/>
          <w:between w:val="nil"/>
        </w:pBdr>
        <w:spacing w:before="32" w:line="276" w:lineRule="auto"/>
        <w:ind w:left="720" w:right="399" w:hanging="360"/>
        <w:rPr>
          <w:b w:val="0"/>
          <w:bCs w:val="0"/>
          <w:color w:val="000000"/>
        </w:rPr>
      </w:pPr>
      <w:r>
        <w:rPr>
          <w:color w:val="000000"/>
        </w:rPr>
        <w:t>d</w:t>
      </w:r>
      <w:proofErr w:type="gramStart"/>
      <w:r>
        <w:rPr>
          <w:color w:val="000000"/>
        </w:rPr>
        <w:t>)  Neck</w:t>
      </w:r>
      <w:proofErr w:type="gramEnd"/>
      <w:r>
        <w:rPr>
          <w:color w:val="000000"/>
        </w:rPr>
        <w:t xml:space="preserve"> Collar: </w:t>
      </w:r>
      <w:r>
        <w:rPr>
          <w:b w:val="0"/>
          <w:bCs w:val="0"/>
          <w:color w:val="000000"/>
        </w:rPr>
        <w:t xml:space="preserve">Must comply with current rules and must be worn by all Junior, </w:t>
      </w:r>
      <w:r>
        <w:rPr>
          <w:b w:val="0"/>
          <w:bCs w:val="0"/>
        </w:rPr>
        <w:t xml:space="preserve">Cadet, </w:t>
      </w:r>
      <w:r>
        <w:rPr>
          <w:b w:val="0"/>
          <w:bCs w:val="0"/>
          <w:color w:val="000000"/>
        </w:rPr>
        <w:t>and Kid Kart drivers. (Highly recommended for all.)</w:t>
      </w:r>
    </w:p>
    <w:p w14:paraId="064569BC" w14:textId="77777777" w:rsidR="00415BF2" w:rsidRDefault="00000000">
      <w:pPr>
        <w:widowControl w:val="0"/>
        <w:pBdr>
          <w:top w:val="nil"/>
          <w:left w:val="nil"/>
          <w:bottom w:val="nil"/>
          <w:right w:val="nil"/>
          <w:between w:val="nil"/>
        </w:pBdr>
        <w:spacing w:before="32" w:line="276" w:lineRule="auto"/>
        <w:ind w:left="720" w:right="468" w:hanging="360"/>
        <w:rPr>
          <w:b w:val="0"/>
          <w:bCs w:val="0"/>
          <w:color w:val="000000"/>
        </w:rPr>
      </w:pPr>
      <w:r>
        <w:rPr>
          <w:color w:val="000000"/>
        </w:rPr>
        <w:t>e</w:t>
      </w:r>
      <w:proofErr w:type="gramStart"/>
      <w:r>
        <w:rPr>
          <w:color w:val="000000"/>
        </w:rPr>
        <w:t>)  Gloves</w:t>
      </w:r>
      <w:proofErr w:type="gramEnd"/>
      <w:r>
        <w:rPr>
          <w:color w:val="000000"/>
        </w:rPr>
        <w:t xml:space="preserve">: </w:t>
      </w:r>
      <w:r>
        <w:rPr>
          <w:b w:val="0"/>
          <w:bCs w:val="0"/>
          <w:color w:val="000000"/>
        </w:rPr>
        <w:t xml:space="preserve">All gloves will be made of heavy weight, abrasion resistant materials. </w:t>
      </w:r>
    </w:p>
    <w:p w14:paraId="2FF5F650" w14:textId="77777777" w:rsidR="00415BF2" w:rsidRDefault="00000000">
      <w:pPr>
        <w:widowControl w:val="0"/>
        <w:pBdr>
          <w:top w:val="nil"/>
          <w:left w:val="nil"/>
          <w:bottom w:val="nil"/>
          <w:right w:val="nil"/>
          <w:between w:val="nil"/>
        </w:pBdr>
        <w:spacing w:before="32" w:line="276" w:lineRule="auto"/>
        <w:ind w:left="720" w:right="468" w:hanging="360"/>
        <w:rPr>
          <w:b w:val="0"/>
          <w:bCs w:val="0"/>
          <w:color w:val="333333"/>
        </w:rPr>
      </w:pPr>
      <w:r>
        <w:rPr>
          <w:color w:val="000000"/>
        </w:rPr>
        <w:t>f</w:t>
      </w:r>
      <w:proofErr w:type="gramStart"/>
      <w:r>
        <w:rPr>
          <w:color w:val="000000"/>
        </w:rPr>
        <w:t xml:space="preserve">)  </w:t>
      </w:r>
      <w:r>
        <w:rPr>
          <w:color w:val="333333"/>
        </w:rPr>
        <w:t>Head</w:t>
      </w:r>
      <w:proofErr w:type="gramEnd"/>
      <w:r>
        <w:rPr>
          <w:color w:val="333333"/>
        </w:rPr>
        <w:t xml:space="preserve"> Gear: </w:t>
      </w:r>
      <w:r>
        <w:rPr>
          <w:b w:val="0"/>
          <w:bCs w:val="0"/>
          <w:color w:val="333333"/>
        </w:rPr>
        <w:t xml:space="preserve">Full coverage (full face) helmets designed for competitive </w:t>
      </w:r>
      <w:proofErr w:type="gramStart"/>
      <w:r>
        <w:rPr>
          <w:b w:val="0"/>
          <w:bCs w:val="0"/>
          <w:color w:val="333333"/>
        </w:rPr>
        <w:t>motorsports</w:t>
      </w:r>
      <w:proofErr w:type="gramEnd"/>
      <w:r>
        <w:rPr>
          <w:b w:val="0"/>
          <w:bCs w:val="0"/>
          <w:color w:val="333333"/>
        </w:rPr>
        <w:t xml:space="preserve"> use are mandatory and must comply with one of the following: </w:t>
      </w:r>
    </w:p>
    <w:p w14:paraId="09F72A91" w14:textId="77777777" w:rsidR="00415BF2" w:rsidRDefault="00000000">
      <w:pPr>
        <w:widowControl w:val="0"/>
        <w:pBdr>
          <w:top w:val="nil"/>
          <w:left w:val="nil"/>
          <w:bottom w:val="nil"/>
          <w:right w:val="nil"/>
          <w:between w:val="nil"/>
        </w:pBdr>
        <w:spacing w:before="32" w:line="276" w:lineRule="auto"/>
        <w:ind w:left="1080" w:right="0" w:hanging="360"/>
        <w:rPr>
          <w:color w:val="333333"/>
        </w:rPr>
      </w:pPr>
      <w:r>
        <w:rPr>
          <w:color w:val="333333"/>
        </w:rPr>
        <w:t xml:space="preserve">Snell Foundation Specifications Legal Until </w:t>
      </w:r>
    </w:p>
    <w:p w14:paraId="6A28A56F" w14:textId="77777777" w:rsidR="00415BF2" w:rsidRDefault="00000000">
      <w:pPr>
        <w:widowControl w:val="0"/>
        <w:numPr>
          <w:ilvl w:val="0"/>
          <w:numId w:val="3"/>
        </w:numPr>
        <w:spacing w:before="0" w:line="276" w:lineRule="auto"/>
        <w:rPr>
          <w:b w:val="0"/>
          <w:bCs w:val="0"/>
          <w:color w:val="333333"/>
        </w:rPr>
      </w:pPr>
      <w:r>
        <w:rPr>
          <w:b w:val="0"/>
          <w:bCs w:val="0"/>
          <w:color w:val="333333"/>
        </w:rPr>
        <w:t xml:space="preserve">K, M or SA 2020 - 12/31/2030 </w:t>
      </w:r>
    </w:p>
    <w:p w14:paraId="345F8C56" w14:textId="77777777" w:rsidR="00415BF2" w:rsidRDefault="00000000">
      <w:pPr>
        <w:widowControl w:val="0"/>
        <w:numPr>
          <w:ilvl w:val="0"/>
          <w:numId w:val="3"/>
        </w:numPr>
        <w:pBdr>
          <w:top w:val="nil"/>
          <w:left w:val="nil"/>
          <w:bottom w:val="nil"/>
          <w:right w:val="nil"/>
          <w:between w:val="nil"/>
        </w:pBdr>
        <w:spacing w:before="0" w:line="276" w:lineRule="auto"/>
        <w:ind w:right="0"/>
        <w:rPr>
          <w:b w:val="0"/>
          <w:bCs w:val="0"/>
          <w:color w:val="333333"/>
        </w:rPr>
      </w:pPr>
      <w:r>
        <w:rPr>
          <w:b w:val="0"/>
          <w:bCs w:val="0"/>
          <w:color w:val="333333"/>
        </w:rPr>
        <w:t xml:space="preserve">CMR or CMS (youth) - 10 years from manufacture date </w:t>
      </w:r>
    </w:p>
    <w:p w14:paraId="50978021" w14:textId="77777777" w:rsidR="00415BF2" w:rsidRDefault="00000000">
      <w:pPr>
        <w:widowControl w:val="0"/>
        <w:pBdr>
          <w:top w:val="nil"/>
          <w:left w:val="nil"/>
          <w:bottom w:val="nil"/>
          <w:right w:val="nil"/>
          <w:between w:val="nil"/>
        </w:pBdr>
        <w:spacing w:before="4" w:line="276" w:lineRule="auto"/>
        <w:ind w:left="720" w:right="0"/>
        <w:rPr>
          <w:color w:val="333333"/>
        </w:rPr>
      </w:pPr>
      <w:r>
        <w:rPr>
          <w:color w:val="333333"/>
        </w:rPr>
        <w:t xml:space="preserve">Note: All models of Snell 2000, 2005 and 2007, 2010, 2015 helmets are no longer legal. </w:t>
      </w:r>
    </w:p>
    <w:p w14:paraId="5F1B575D" w14:textId="77777777" w:rsidR="00415BF2" w:rsidRDefault="00000000">
      <w:pPr>
        <w:widowControl w:val="0"/>
        <w:pBdr>
          <w:top w:val="nil"/>
          <w:left w:val="nil"/>
          <w:bottom w:val="nil"/>
          <w:right w:val="nil"/>
          <w:between w:val="nil"/>
        </w:pBdr>
        <w:spacing w:before="289" w:line="276" w:lineRule="auto"/>
        <w:ind w:left="720" w:right="0"/>
        <w:rPr>
          <w:color w:val="333333"/>
        </w:rPr>
      </w:pPr>
      <w:r>
        <w:rPr>
          <w:color w:val="333333"/>
        </w:rPr>
        <w:t>SFI Specifications Legal Until</w:t>
      </w:r>
    </w:p>
    <w:p w14:paraId="36F381C6" w14:textId="77777777" w:rsidR="00415BF2" w:rsidRDefault="00000000">
      <w:pPr>
        <w:widowControl w:val="0"/>
        <w:numPr>
          <w:ilvl w:val="0"/>
          <w:numId w:val="6"/>
        </w:numPr>
        <w:pBdr>
          <w:top w:val="nil"/>
          <w:left w:val="nil"/>
          <w:bottom w:val="nil"/>
          <w:right w:val="nil"/>
          <w:between w:val="nil"/>
        </w:pBdr>
        <w:spacing w:before="4" w:line="276" w:lineRule="auto"/>
        <w:ind w:right="0"/>
        <w:rPr>
          <w:b w:val="0"/>
          <w:bCs w:val="0"/>
          <w:color w:val="333333"/>
        </w:rPr>
      </w:pPr>
      <w:r>
        <w:rPr>
          <w:b w:val="0"/>
          <w:bCs w:val="0"/>
        </w:rPr>
        <w:t xml:space="preserve">SFI 24.1/2020 (Youth) 12/31/2030 </w:t>
      </w:r>
    </w:p>
    <w:p w14:paraId="36C64D7D" w14:textId="77777777" w:rsidR="00415BF2" w:rsidRDefault="00000000">
      <w:pPr>
        <w:widowControl w:val="0"/>
        <w:numPr>
          <w:ilvl w:val="0"/>
          <w:numId w:val="6"/>
        </w:numPr>
        <w:pBdr>
          <w:top w:val="nil"/>
          <w:left w:val="nil"/>
          <w:bottom w:val="nil"/>
          <w:right w:val="nil"/>
          <w:between w:val="nil"/>
        </w:pBdr>
        <w:spacing w:before="4" w:line="276" w:lineRule="auto"/>
        <w:ind w:right="0"/>
        <w:rPr>
          <w:b w:val="0"/>
          <w:bCs w:val="0"/>
          <w:color w:val="333333"/>
        </w:rPr>
      </w:pPr>
      <w:r>
        <w:rPr>
          <w:b w:val="0"/>
          <w:bCs w:val="0"/>
        </w:rPr>
        <w:t>SFI 31.1 or 41.1/2020 12/31/2030</w:t>
      </w:r>
    </w:p>
    <w:p w14:paraId="709795F7" w14:textId="77777777" w:rsidR="00415BF2" w:rsidRDefault="00000000">
      <w:pPr>
        <w:widowControl w:val="0"/>
        <w:numPr>
          <w:ilvl w:val="0"/>
          <w:numId w:val="6"/>
        </w:numPr>
        <w:pBdr>
          <w:top w:val="nil"/>
          <w:left w:val="nil"/>
          <w:bottom w:val="nil"/>
          <w:right w:val="nil"/>
          <w:between w:val="nil"/>
        </w:pBdr>
        <w:spacing w:before="4" w:line="276" w:lineRule="auto"/>
        <w:ind w:right="0"/>
        <w:rPr>
          <w:b w:val="0"/>
          <w:bCs w:val="0"/>
          <w:color w:val="333333"/>
        </w:rPr>
      </w:pPr>
      <w:r>
        <w:rPr>
          <w:b w:val="0"/>
          <w:bCs w:val="0"/>
        </w:rPr>
        <w:t xml:space="preserve">SFI 24.1/2025 (Youth) 1/1/2037 </w:t>
      </w:r>
    </w:p>
    <w:p w14:paraId="0261119B" w14:textId="77777777" w:rsidR="00415BF2" w:rsidRDefault="00000000">
      <w:pPr>
        <w:widowControl w:val="0"/>
        <w:numPr>
          <w:ilvl w:val="0"/>
          <w:numId w:val="6"/>
        </w:numPr>
        <w:pBdr>
          <w:top w:val="nil"/>
          <w:left w:val="nil"/>
          <w:bottom w:val="nil"/>
          <w:right w:val="nil"/>
          <w:between w:val="nil"/>
        </w:pBdr>
        <w:spacing w:before="4" w:line="276" w:lineRule="auto"/>
        <w:ind w:right="0"/>
        <w:rPr>
          <w:b w:val="0"/>
          <w:bCs w:val="0"/>
        </w:rPr>
      </w:pPr>
      <w:r>
        <w:rPr>
          <w:b w:val="0"/>
          <w:bCs w:val="0"/>
        </w:rPr>
        <w:t xml:space="preserve">SFI 31.1 or 41.1/2025 1/1/2037 </w:t>
      </w:r>
    </w:p>
    <w:p w14:paraId="60ED17EF" w14:textId="77777777" w:rsidR="00415BF2" w:rsidRDefault="00000000">
      <w:pPr>
        <w:widowControl w:val="0"/>
        <w:pBdr>
          <w:top w:val="nil"/>
          <w:left w:val="nil"/>
          <w:bottom w:val="nil"/>
          <w:right w:val="nil"/>
          <w:between w:val="nil"/>
        </w:pBdr>
        <w:spacing w:before="289" w:line="276" w:lineRule="auto"/>
        <w:ind w:left="720" w:right="306"/>
        <w:rPr>
          <w:color w:val="333333"/>
        </w:rPr>
      </w:pPr>
      <w:r>
        <w:rPr>
          <w:b w:val="0"/>
          <w:bCs w:val="0"/>
          <w:color w:val="333333"/>
        </w:rPr>
        <w:t xml:space="preserve">The helmet must be in good condition and is subject to pre-race technical inspection. It may also be inspected if it is damaged in an accident*. The driver is responsible for making sure that his or her helmet fits properly and is securely fastened before entering </w:t>
      </w:r>
      <w:proofErr w:type="gramStart"/>
      <w:r>
        <w:rPr>
          <w:b w:val="0"/>
          <w:bCs w:val="0"/>
          <w:color w:val="333333"/>
        </w:rPr>
        <w:t>the racing</w:t>
      </w:r>
      <w:proofErr w:type="gramEnd"/>
      <w:r>
        <w:rPr>
          <w:b w:val="0"/>
          <w:bCs w:val="0"/>
          <w:color w:val="333333"/>
        </w:rPr>
        <w:t xml:space="preserve"> surface. In the case of a minor, this is the parent or </w:t>
      </w:r>
      <w:r>
        <w:rPr>
          <w:color w:val="333333"/>
        </w:rPr>
        <w:t>guardian's</w:t>
      </w:r>
      <w:r>
        <w:rPr>
          <w:b w:val="0"/>
          <w:bCs w:val="0"/>
          <w:color w:val="333333"/>
        </w:rPr>
        <w:t xml:space="preserve"> responsibility. Failure to properly secure the helmet before entering the racing surface may result in </w:t>
      </w:r>
      <w:proofErr w:type="gramStart"/>
      <w:r>
        <w:rPr>
          <w:b w:val="0"/>
          <w:bCs w:val="0"/>
          <w:color w:val="333333"/>
        </w:rPr>
        <w:t>a disqualification</w:t>
      </w:r>
      <w:proofErr w:type="gramEnd"/>
      <w:r>
        <w:rPr>
          <w:b w:val="0"/>
          <w:bCs w:val="0"/>
          <w:color w:val="333333"/>
        </w:rPr>
        <w:t xml:space="preserve">. </w:t>
      </w:r>
    </w:p>
    <w:p w14:paraId="02BC279D" w14:textId="77777777" w:rsidR="00415BF2" w:rsidRDefault="00000000">
      <w:pPr>
        <w:widowControl w:val="0"/>
        <w:pBdr>
          <w:top w:val="nil"/>
          <w:left w:val="nil"/>
          <w:bottom w:val="nil"/>
          <w:right w:val="nil"/>
          <w:between w:val="nil"/>
        </w:pBdr>
        <w:spacing w:before="7" w:line="276" w:lineRule="auto"/>
        <w:ind w:left="720" w:right="517" w:hanging="360"/>
        <w:rPr>
          <w:b w:val="0"/>
          <w:bCs w:val="0"/>
          <w:color w:val="000000"/>
        </w:rPr>
      </w:pPr>
      <w:r>
        <w:rPr>
          <w:color w:val="000000"/>
        </w:rPr>
        <w:t>g</w:t>
      </w:r>
      <w:proofErr w:type="gramStart"/>
      <w:r>
        <w:rPr>
          <w:color w:val="000000"/>
        </w:rPr>
        <w:t>)  Hair</w:t>
      </w:r>
      <w:proofErr w:type="gramEnd"/>
      <w:r>
        <w:rPr>
          <w:color w:val="000000"/>
        </w:rPr>
        <w:t xml:space="preserve">: </w:t>
      </w:r>
      <w:r>
        <w:rPr>
          <w:b w:val="0"/>
          <w:bCs w:val="0"/>
          <w:color w:val="000000"/>
        </w:rPr>
        <w:t xml:space="preserve">All long hair will be a safety tech item. Competitors with long hair will have to demonstrate a satisfactory method for retaining their hair. Simply tucking hair </w:t>
      </w:r>
      <w:r>
        <w:t>into a driving</w:t>
      </w:r>
      <w:r>
        <w:rPr>
          <w:b w:val="0"/>
          <w:bCs w:val="0"/>
          <w:color w:val="000000"/>
        </w:rPr>
        <w:t xml:space="preserve"> suit is not acceptable. </w:t>
      </w:r>
    </w:p>
    <w:p w14:paraId="074858DA" w14:textId="77777777" w:rsidR="00415BF2" w:rsidRDefault="00000000">
      <w:pPr>
        <w:widowControl w:val="0"/>
        <w:pBdr>
          <w:top w:val="nil"/>
          <w:left w:val="nil"/>
          <w:bottom w:val="nil"/>
          <w:right w:val="nil"/>
          <w:between w:val="nil"/>
        </w:pBdr>
        <w:spacing w:line="276" w:lineRule="auto"/>
        <w:ind w:left="720" w:right="36" w:hanging="360"/>
        <w:rPr>
          <w:color w:val="000000"/>
        </w:rPr>
      </w:pPr>
      <w:r>
        <w:rPr>
          <w:color w:val="000000"/>
        </w:rPr>
        <w:t>h</w:t>
      </w:r>
      <w:proofErr w:type="gramStart"/>
      <w:r>
        <w:rPr>
          <w:color w:val="000000"/>
        </w:rPr>
        <w:t>)  It</w:t>
      </w:r>
      <w:proofErr w:type="gramEnd"/>
      <w:r>
        <w:rPr>
          <w:color w:val="000000"/>
        </w:rPr>
        <w:t xml:space="preserve"> is the responsibility of the parents/guardian of any drivers 13 years or younger to ensure that they are wearing a chest protector any time they are </w:t>
      </w:r>
      <w:r>
        <w:rPr>
          <w:color w:val="000000"/>
        </w:rPr>
        <w:lastRenderedPageBreak/>
        <w:t xml:space="preserve">operating a kart at TCKC, </w:t>
      </w:r>
      <w:r>
        <w:rPr>
          <w:color w:val="000000"/>
          <w:u w:val="single"/>
        </w:rPr>
        <w:t>NO EXCEPTIONS!!</w:t>
      </w:r>
      <w:r>
        <w:rPr>
          <w:color w:val="000000"/>
        </w:rPr>
        <w:t xml:space="preserve"> </w:t>
      </w:r>
    </w:p>
    <w:p w14:paraId="7D855A1E" w14:textId="77777777" w:rsidR="00415BF2" w:rsidRDefault="00000000">
      <w:pPr>
        <w:spacing w:line="276" w:lineRule="auto"/>
        <w:ind w:hanging="360"/>
        <w:rPr>
          <w:b w:val="0"/>
          <w:bCs w:val="0"/>
        </w:rPr>
      </w:pPr>
      <w:r>
        <w:rPr>
          <w:color w:val="000000"/>
        </w:rPr>
        <w:t>6</w:t>
      </w:r>
      <w:proofErr w:type="gramStart"/>
      <w:r>
        <w:rPr>
          <w:color w:val="000000"/>
        </w:rPr>
        <w:t>.  Weight</w:t>
      </w:r>
      <w:proofErr w:type="gramEnd"/>
      <w:r>
        <w:rPr>
          <w:color w:val="000000"/>
        </w:rPr>
        <w:t xml:space="preserve"> and weight attachment as per NWKA 10.6.7.17 </w:t>
      </w:r>
      <w:r>
        <w:rPr>
          <w:b w:val="0"/>
          <w:bCs w:val="0"/>
        </w:rPr>
        <w:t xml:space="preserve">All Weight/Ballast must be white in color and be securely fastened to the kart. Fasteners must be a minimum of 5/16 or 8mm bolt. and shall be fastened to the kart with double nuts or a nut secured with a cotter pin or safety wire through a hole drilled in the bolt. Any ballast </w:t>
      </w:r>
      <w:proofErr w:type="gramStart"/>
      <w:r>
        <w:rPr>
          <w:b w:val="0"/>
          <w:bCs w:val="0"/>
        </w:rPr>
        <w:t>in excess of</w:t>
      </w:r>
      <w:proofErr w:type="gramEnd"/>
      <w:r>
        <w:rPr>
          <w:b w:val="0"/>
          <w:bCs w:val="0"/>
        </w:rPr>
        <w:t xml:space="preserve"> Six (6) pounds must be secured with two 5/16 or 8mm bolts. When ballast is mounted directly to the seat, adequate reinforcement, such as large washers, will be used to prevent the bolt from pulling through the seat. Ballast will not be carried on the driver’s person.</w:t>
      </w:r>
    </w:p>
    <w:p w14:paraId="7FDF2733" w14:textId="77777777" w:rsidR="00415BF2" w:rsidRDefault="00000000">
      <w:pPr>
        <w:spacing w:line="276" w:lineRule="auto"/>
        <w:ind w:hanging="360"/>
        <w:rPr>
          <w:b w:val="0"/>
          <w:bCs w:val="0"/>
          <w:color w:val="000000"/>
        </w:rPr>
      </w:pPr>
      <w:r>
        <w:rPr>
          <w:color w:val="000000"/>
        </w:rPr>
        <w:t>7.</w:t>
      </w:r>
      <w:r>
        <w:rPr>
          <w:b w:val="0"/>
          <w:bCs w:val="0"/>
          <w:color w:val="000000"/>
        </w:rPr>
        <w:tab/>
        <w:t xml:space="preserve">Kid Karts adhere to NWKA rules section 20.8.2 (Comer 50/51, and Honda GX 35 not allowed.) </w:t>
      </w:r>
      <w:r>
        <w:rPr>
          <w:b w:val="0"/>
          <w:bCs w:val="0"/>
        </w:rPr>
        <w:t xml:space="preserve">Honda GX50 Hanson Racing </w:t>
      </w:r>
      <w:proofErr w:type="gramStart"/>
      <w:r>
        <w:rPr>
          <w:b w:val="0"/>
          <w:bCs w:val="0"/>
        </w:rPr>
        <w:t>sealed</w:t>
      </w:r>
      <w:proofErr w:type="gramEnd"/>
      <w:r>
        <w:rPr>
          <w:b w:val="0"/>
          <w:bCs w:val="0"/>
        </w:rPr>
        <w:t xml:space="preserve"> engines allowed. Motors must remain stock with no modifications allowed.</w:t>
      </w:r>
    </w:p>
    <w:p w14:paraId="2EEFB941" w14:textId="77777777" w:rsidR="00415BF2" w:rsidRDefault="00000000">
      <w:pPr>
        <w:widowControl w:val="0"/>
        <w:pBdr>
          <w:top w:val="nil"/>
          <w:left w:val="nil"/>
          <w:bottom w:val="nil"/>
          <w:right w:val="nil"/>
          <w:between w:val="nil"/>
        </w:pBdr>
        <w:spacing w:line="276" w:lineRule="auto"/>
        <w:ind w:left="368" w:right="419" w:hanging="368"/>
        <w:rPr>
          <w:b w:val="0"/>
          <w:bCs w:val="0"/>
          <w:color w:val="000000"/>
        </w:rPr>
      </w:pPr>
      <w:r>
        <w:rPr>
          <w:color w:val="000000"/>
        </w:rPr>
        <w:t>8</w:t>
      </w:r>
      <w:proofErr w:type="gramStart"/>
      <w:r>
        <w:rPr>
          <w:color w:val="000000"/>
        </w:rPr>
        <w:t xml:space="preserve">. </w:t>
      </w:r>
      <w:r>
        <w:rPr>
          <w:color w:val="000000"/>
        </w:rPr>
        <w:tab/>
      </w:r>
      <w:r>
        <w:rPr>
          <w:b w:val="0"/>
          <w:bCs w:val="0"/>
          <w:color w:val="000000"/>
        </w:rPr>
        <w:t>Pre</w:t>
      </w:r>
      <w:proofErr w:type="gramEnd"/>
      <w:r>
        <w:rPr>
          <w:b w:val="0"/>
          <w:bCs w:val="0"/>
          <w:color w:val="000000"/>
        </w:rPr>
        <w:t xml:space="preserve"> tech will be performed by the driver or parent/guardian in the case of a minor. The Pre-Tech Certification Sheet will be required to be completed and turned into tech director/representative before the kart qualifies on race day. Failure to do so will result in a penalty at the discretion of the Tech director.</w:t>
      </w:r>
    </w:p>
    <w:p w14:paraId="3DA2B17B" w14:textId="77777777" w:rsidR="00415BF2" w:rsidRDefault="00000000">
      <w:pPr>
        <w:spacing w:line="276" w:lineRule="auto"/>
        <w:ind w:hanging="360"/>
        <w:rPr>
          <w:b w:val="0"/>
          <w:bCs w:val="0"/>
        </w:rPr>
      </w:pPr>
      <w:r>
        <w:t>9</w:t>
      </w:r>
      <w:proofErr w:type="gramStart"/>
      <w:r>
        <w:t xml:space="preserve">. </w:t>
      </w:r>
      <w:r>
        <w:tab/>
        <w:t>Fuel</w:t>
      </w:r>
      <w:proofErr w:type="gramEnd"/>
      <w:r>
        <w:t xml:space="preserve"> Rule: </w:t>
      </w:r>
      <w:r>
        <w:rPr>
          <w:b w:val="0"/>
          <w:bCs w:val="0"/>
        </w:rPr>
        <w:t xml:space="preserve">Fuel must contain no additives and be 100% gasoline in all classes, (and oil as required for 2 cycle engines). All fuel will be subject to Tech Inspection. Each competitor is allowed one courtesy fuel check. A list </w:t>
      </w:r>
      <w:proofErr w:type="gramStart"/>
      <w:r>
        <w:rPr>
          <w:b w:val="0"/>
          <w:bCs w:val="0"/>
        </w:rPr>
        <w:t>on</w:t>
      </w:r>
      <w:proofErr w:type="gramEnd"/>
      <w:r>
        <w:rPr>
          <w:b w:val="0"/>
          <w:bCs w:val="0"/>
        </w:rPr>
        <w:t xml:space="preserve"> non-ethanol fuels can be found on </w:t>
      </w:r>
      <w:hyperlink r:id="rId9">
        <w:r>
          <w:rPr>
            <w:b w:val="0"/>
            <w:bCs w:val="0"/>
            <w:color w:val="0000FF"/>
            <w:u w:val="single"/>
          </w:rPr>
          <w:t>www.pure-gas.org</w:t>
        </w:r>
      </w:hyperlink>
      <w:r>
        <w:rPr>
          <w:b w:val="0"/>
          <w:bCs w:val="0"/>
        </w:rPr>
        <w:t>.</w:t>
      </w:r>
    </w:p>
    <w:p w14:paraId="257F7E5F" w14:textId="77777777" w:rsidR="00415BF2" w:rsidRDefault="00415BF2">
      <w:pPr>
        <w:spacing w:line="276" w:lineRule="auto"/>
        <w:ind w:firstLine="360"/>
      </w:pPr>
    </w:p>
    <w:p w14:paraId="271FCF51"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0A6110E0"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48D10890"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16425614"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09ED07F9"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6557929A" w14:textId="77777777" w:rsidR="00415BF2" w:rsidRDefault="00415BF2">
      <w:pPr>
        <w:widowControl w:val="0"/>
        <w:pBdr>
          <w:top w:val="nil"/>
          <w:left w:val="nil"/>
          <w:bottom w:val="nil"/>
          <w:right w:val="nil"/>
          <w:between w:val="nil"/>
        </w:pBdr>
        <w:spacing w:before="0" w:line="276" w:lineRule="auto"/>
        <w:ind w:left="0" w:right="0"/>
        <w:rPr>
          <w:color w:val="000000"/>
          <w:sz w:val="48"/>
          <w:szCs w:val="48"/>
        </w:rPr>
      </w:pPr>
    </w:p>
    <w:p w14:paraId="6BA01228"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76E57E2A" w14:textId="77777777" w:rsidR="00415BF2" w:rsidRDefault="00415BF2">
      <w:pPr>
        <w:widowControl w:val="0"/>
        <w:pBdr>
          <w:top w:val="nil"/>
          <w:left w:val="nil"/>
          <w:bottom w:val="nil"/>
          <w:right w:val="nil"/>
          <w:between w:val="nil"/>
        </w:pBdr>
        <w:spacing w:before="0" w:line="276" w:lineRule="auto"/>
        <w:ind w:left="0" w:right="0"/>
        <w:jc w:val="center"/>
        <w:rPr>
          <w:color w:val="000000"/>
          <w:sz w:val="48"/>
          <w:szCs w:val="48"/>
        </w:rPr>
      </w:pPr>
    </w:p>
    <w:p w14:paraId="198121B8" w14:textId="77777777" w:rsidR="00415BF2" w:rsidRDefault="00415BF2" w:rsidP="00742D63">
      <w:pPr>
        <w:widowControl w:val="0"/>
        <w:pBdr>
          <w:top w:val="nil"/>
          <w:left w:val="nil"/>
          <w:bottom w:val="nil"/>
          <w:right w:val="nil"/>
          <w:between w:val="nil"/>
        </w:pBdr>
        <w:spacing w:before="0" w:line="276" w:lineRule="auto"/>
        <w:ind w:left="0" w:right="0"/>
        <w:rPr>
          <w:sz w:val="48"/>
          <w:szCs w:val="48"/>
          <w:u w:val="single"/>
        </w:rPr>
      </w:pPr>
    </w:p>
    <w:p w14:paraId="09F74E56" w14:textId="77777777" w:rsidR="00415BF2" w:rsidRDefault="00000000">
      <w:pPr>
        <w:widowControl w:val="0"/>
        <w:pBdr>
          <w:top w:val="nil"/>
          <w:left w:val="nil"/>
          <w:bottom w:val="nil"/>
          <w:right w:val="nil"/>
          <w:between w:val="nil"/>
        </w:pBdr>
        <w:spacing w:before="0" w:line="276" w:lineRule="auto"/>
        <w:ind w:left="0" w:right="0"/>
        <w:jc w:val="center"/>
        <w:rPr>
          <w:b w:val="0"/>
          <w:bCs w:val="0"/>
          <w:color w:val="000000"/>
          <w:sz w:val="48"/>
          <w:szCs w:val="48"/>
          <w:u w:val="single"/>
        </w:rPr>
      </w:pPr>
      <w:r>
        <w:rPr>
          <w:color w:val="000000"/>
          <w:sz w:val="48"/>
          <w:szCs w:val="48"/>
          <w:u w:val="single"/>
        </w:rPr>
        <w:lastRenderedPageBreak/>
        <w:t>202</w:t>
      </w:r>
      <w:r>
        <w:rPr>
          <w:sz w:val="48"/>
          <w:szCs w:val="48"/>
          <w:u w:val="single"/>
        </w:rPr>
        <w:t>6</w:t>
      </w:r>
      <w:r>
        <w:rPr>
          <w:color w:val="000000"/>
          <w:sz w:val="48"/>
          <w:szCs w:val="48"/>
          <w:u w:val="single"/>
        </w:rPr>
        <w:t xml:space="preserve"> RACE RULES</w:t>
      </w:r>
      <w:r>
        <w:rPr>
          <w:b w:val="0"/>
          <w:bCs w:val="0"/>
          <w:color w:val="000000"/>
          <w:sz w:val="48"/>
          <w:szCs w:val="48"/>
          <w:u w:val="single"/>
        </w:rPr>
        <w:t xml:space="preserve"> </w:t>
      </w:r>
    </w:p>
    <w:p w14:paraId="6F84FF73" w14:textId="77777777" w:rsidR="00415BF2" w:rsidRDefault="00000000">
      <w:pPr>
        <w:widowControl w:val="0"/>
        <w:pBdr>
          <w:top w:val="nil"/>
          <w:left w:val="nil"/>
          <w:bottom w:val="nil"/>
          <w:right w:val="nil"/>
          <w:between w:val="nil"/>
        </w:pBdr>
        <w:spacing w:before="294" w:line="276" w:lineRule="auto"/>
        <w:ind w:right="36" w:hanging="360"/>
        <w:rPr>
          <w:b w:val="0"/>
          <w:bCs w:val="0"/>
          <w:color w:val="000000"/>
        </w:rPr>
      </w:pPr>
      <w:r>
        <w:rPr>
          <w:color w:val="000000"/>
        </w:rPr>
        <w:t>1</w:t>
      </w:r>
      <w:proofErr w:type="gramStart"/>
      <w:r>
        <w:rPr>
          <w:color w:val="000000"/>
        </w:rPr>
        <w:t xml:space="preserve">.  </w:t>
      </w:r>
      <w:r>
        <w:rPr>
          <w:b w:val="0"/>
          <w:bCs w:val="0"/>
          <w:color w:val="000000"/>
        </w:rPr>
        <w:t>First</w:t>
      </w:r>
      <w:proofErr w:type="gramEnd"/>
      <w:r>
        <w:rPr>
          <w:b w:val="0"/>
          <w:bCs w:val="0"/>
          <w:color w:val="000000"/>
        </w:rPr>
        <w:t xml:space="preserve"> time Junior and </w:t>
      </w:r>
      <w:r>
        <w:rPr>
          <w:b w:val="0"/>
          <w:bCs w:val="0"/>
        </w:rPr>
        <w:t xml:space="preserve">Cadet drivers </w:t>
      </w:r>
      <w:r>
        <w:rPr>
          <w:b w:val="0"/>
          <w:bCs w:val="0"/>
          <w:color w:val="000000"/>
        </w:rPr>
        <w:t xml:space="preserve">are required to </w:t>
      </w:r>
      <w:proofErr w:type="gramStart"/>
      <w:r>
        <w:rPr>
          <w:b w:val="0"/>
          <w:bCs w:val="0"/>
          <w:color w:val="000000"/>
        </w:rPr>
        <w:t>grid</w:t>
      </w:r>
      <w:proofErr w:type="gramEnd"/>
      <w:r>
        <w:rPr>
          <w:b w:val="0"/>
          <w:bCs w:val="0"/>
          <w:color w:val="000000"/>
        </w:rPr>
        <w:t xml:space="preserve"> at the back of the pack for the first 3 full races, and Senior drivers for the first 2 full races. During the actual racing events, first time drivers may pass and move ahead during the race. A large </w:t>
      </w:r>
      <w:r>
        <w:rPr>
          <w:color w:val="000000"/>
        </w:rPr>
        <w:t xml:space="preserve">X </w:t>
      </w:r>
      <w:r>
        <w:rPr>
          <w:b w:val="0"/>
          <w:bCs w:val="0"/>
          <w:color w:val="000000"/>
        </w:rPr>
        <w:t xml:space="preserve">must be placed on the back of the driver’s helmet to warn others they are a new driver. First time drivers must gain technical and driving experience prior to attempting to race by completing at least two days of practice in advance of their first race. On race day, </w:t>
      </w:r>
      <w:proofErr w:type="gramStart"/>
      <w:r>
        <w:rPr>
          <w:b w:val="0"/>
          <w:bCs w:val="0"/>
          <w:color w:val="000000"/>
        </w:rPr>
        <w:t>first</w:t>
      </w:r>
      <w:proofErr w:type="gramEnd"/>
      <w:r>
        <w:rPr>
          <w:b w:val="0"/>
          <w:bCs w:val="0"/>
          <w:color w:val="000000"/>
        </w:rPr>
        <w:t xml:space="preserve"> time drivers must display adequate control of the kart. The above discussion applies only to first</w:t>
      </w:r>
      <w:r>
        <w:t xml:space="preserve"> </w:t>
      </w:r>
      <w:r>
        <w:rPr>
          <w:b w:val="0"/>
          <w:bCs w:val="0"/>
        </w:rPr>
        <w:t>time drivers, not seasoned drivers new to a different class.</w:t>
      </w:r>
      <w:r>
        <w:t xml:space="preserve"> </w:t>
      </w:r>
    </w:p>
    <w:p w14:paraId="5C48C02F" w14:textId="77777777" w:rsidR="00415BF2" w:rsidRDefault="00000000">
      <w:pPr>
        <w:widowControl w:val="0"/>
        <w:pBdr>
          <w:top w:val="nil"/>
          <w:left w:val="nil"/>
          <w:bottom w:val="nil"/>
          <w:right w:val="nil"/>
          <w:between w:val="nil"/>
        </w:pBdr>
        <w:spacing w:before="302" w:line="276" w:lineRule="auto"/>
        <w:ind w:right="36" w:hanging="360"/>
        <w:rPr>
          <w:b w:val="0"/>
          <w:bCs w:val="0"/>
          <w:color w:val="000000"/>
        </w:rPr>
      </w:pPr>
      <w:r>
        <w:rPr>
          <w:color w:val="000000"/>
        </w:rPr>
        <w:t>2</w:t>
      </w:r>
      <w:proofErr w:type="gramStart"/>
      <w:r>
        <w:rPr>
          <w:color w:val="000000"/>
        </w:rPr>
        <w:t xml:space="preserve">.  </w:t>
      </w:r>
      <w:r>
        <w:rPr>
          <w:b w:val="0"/>
          <w:bCs w:val="0"/>
          <w:color w:val="000000"/>
        </w:rPr>
        <w:t>At</w:t>
      </w:r>
      <w:proofErr w:type="gramEnd"/>
      <w:r>
        <w:rPr>
          <w:b w:val="0"/>
          <w:bCs w:val="0"/>
          <w:color w:val="000000"/>
        </w:rPr>
        <w:t xml:space="preserve"> the Flaggers and Race </w:t>
      </w:r>
      <w:proofErr w:type="gramStart"/>
      <w:r>
        <w:rPr>
          <w:b w:val="0"/>
          <w:bCs w:val="0"/>
          <w:color w:val="000000"/>
        </w:rPr>
        <w:t>Directors</w:t>
      </w:r>
      <w:proofErr w:type="gramEnd"/>
      <w:r>
        <w:rPr>
          <w:b w:val="0"/>
          <w:bCs w:val="0"/>
          <w:color w:val="000000"/>
        </w:rPr>
        <w:t xml:space="preserve"> discretion, a driver may be warned, sanctioned</w:t>
      </w:r>
      <w:r>
        <w:t xml:space="preserve"> </w:t>
      </w:r>
      <w:r>
        <w:rPr>
          <w:b w:val="0"/>
          <w:bCs w:val="0"/>
          <w:color w:val="000000"/>
        </w:rPr>
        <w:t xml:space="preserve">and even prevented from racing if they display signs that they are a danger to themselves </w:t>
      </w:r>
      <w:r>
        <w:rPr>
          <w:b w:val="0"/>
          <w:bCs w:val="0"/>
        </w:rPr>
        <w:t>or other</w:t>
      </w:r>
      <w:r>
        <w:rPr>
          <w:b w:val="0"/>
          <w:bCs w:val="0"/>
          <w:color w:val="000000"/>
        </w:rPr>
        <w:t xml:space="preserve"> drivers. Typical dangerous maneuvers include but are not</w:t>
      </w:r>
      <w:r>
        <w:t xml:space="preserve"> </w:t>
      </w:r>
      <w:r>
        <w:rPr>
          <w:b w:val="0"/>
          <w:bCs w:val="0"/>
          <w:color w:val="000000"/>
        </w:rPr>
        <w:t xml:space="preserve">limited </w:t>
      </w:r>
      <w:proofErr w:type="gramStart"/>
      <w:r>
        <w:rPr>
          <w:b w:val="0"/>
          <w:bCs w:val="0"/>
          <w:color w:val="000000"/>
        </w:rPr>
        <w:t>to:</w:t>
      </w:r>
      <w:proofErr w:type="gramEnd"/>
      <w:r>
        <w:rPr>
          <w:b w:val="0"/>
          <w:bCs w:val="0"/>
          <w:color w:val="000000"/>
        </w:rPr>
        <w:t xml:space="preserve"> failure to hold a steady line, aggressive cutting </w:t>
      </w:r>
      <w:proofErr w:type="gramStart"/>
      <w:r>
        <w:rPr>
          <w:b w:val="0"/>
          <w:bCs w:val="0"/>
          <w:color w:val="000000"/>
        </w:rPr>
        <w:t>off of</w:t>
      </w:r>
      <w:proofErr w:type="gramEnd"/>
      <w:r>
        <w:rPr>
          <w:b w:val="0"/>
          <w:bCs w:val="0"/>
          <w:color w:val="000000"/>
        </w:rPr>
        <w:t xml:space="preserve"> another driver in a corner, excessive blocking of a faster kart and excessive bumping of a kart from behind.</w:t>
      </w:r>
    </w:p>
    <w:p w14:paraId="6E01AA02" w14:textId="77777777" w:rsidR="00415BF2" w:rsidRDefault="00000000">
      <w:pPr>
        <w:widowControl w:val="0"/>
        <w:pBdr>
          <w:top w:val="nil"/>
          <w:left w:val="nil"/>
          <w:bottom w:val="nil"/>
          <w:right w:val="nil"/>
          <w:between w:val="nil"/>
        </w:pBdr>
        <w:spacing w:before="302" w:line="276" w:lineRule="auto"/>
        <w:ind w:right="36" w:hanging="360"/>
        <w:rPr>
          <w:b w:val="0"/>
          <w:bCs w:val="0"/>
          <w:color w:val="000000"/>
        </w:rPr>
      </w:pPr>
      <w:r>
        <w:rPr>
          <w:color w:val="000000"/>
        </w:rPr>
        <w:t>3</w:t>
      </w:r>
      <w:proofErr w:type="gramStart"/>
      <w:r>
        <w:rPr>
          <w:color w:val="000000"/>
        </w:rPr>
        <w:t xml:space="preserve">.  </w:t>
      </w:r>
      <w:r>
        <w:rPr>
          <w:b w:val="0"/>
          <w:bCs w:val="0"/>
          <w:color w:val="000000"/>
        </w:rPr>
        <w:t>Racing</w:t>
      </w:r>
      <w:proofErr w:type="gramEnd"/>
      <w:r>
        <w:rPr>
          <w:b w:val="0"/>
          <w:bCs w:val="0"/>
          <w:color w:val="000000"/>
        </w:rPr>
        <w:t xml:space="preserve"> Day Schedule. Registration will be from </w:t>
      </w:r>
      <w:r>
        <w:rPr>
          <w:color w:val="000000"/>
        </w:rPr>
        <w:t xml:space="preserve">7:00am </w:t>
      </w:r>
      <w:r>
        <w:rPr>
          <w:b w:val="0"/>
          <w:bCs w:val="0"/>
          <w:color w:val="000000"/>
        </w:rPr>
        <w:t xml:space="preserve">to </w:t>
      </w:r>
      <w:r>
        <w:rPr>
          <w:color w:val="000000"/>
        </w:rPr>
        <w:t xml:space="preserve">10:00am (2:00pm to 5:00pm for Night Races) </w:t>
      </w:r>
      <w:r>
        <w:rPr>
          <w:b w:val="0"/>
          <w:bCs w:val="0"/>
          <w:color w:val="000000"/>
          <w:u w:val="single"/>
        </w:rPr>
        <w:t>NO REGISTRATION WILL BE TAKEN AFTER DRIVERS</w:t>
      </w:r>
      <w:r>
        <w:rPr>
          <w:b w:val="0"/>
          <w:bCs w:val="0"/>
          <w:color w:val="000000"/>
        </w:rPr>
        <w:t xml:space="preserve"> </w:t>
      </w:r>
      <w:r>
        <w:rPr>
          <w:b w:val="0"/>
          <w:bCs w:val="0"/>
          <w:color w:val="000000"/>
          <w:u w:val="single"/>
        </w:rPr>
        <w:t>MEETING.</w:t>
      </w:r>
      <w:r>
        <w:rPr>
          <w:b w:val="0"/>
          <w:bCs w:val="0"/>
          <w:color w:val="000000"/>
        </w:rPr>
        <w:t xml:space="preserve"> </w:t>
      </w:r>
    </w:p>
    <w:p w14:paraId="50E3EDE3" w14:textId="77777777" w:rsidR="00415BF2" w:rsidRDefault="00000000">
      <w:pPr>
        <w:widowControl w:val="0"/>
        <w:pBdr>
          <w:top w:val="nil"/>
          <w:left w:val="nil"/>
          <w:bottom w:val="nil"/>
          <w:right w:val="nil"/>
          <w:between w:val="nil"/>
        </w:pBdr>
        <w:spacing w:before="302" w:line="276" w:lineRule="auto"/>
        <w:ind w:right="36" w:hanging="360"/>
        <w:rPr>
          <w:b w:val="0"/>
          <w:bCs w:val="0"/>
          <w:color w:val="000000"/>
        </w:rPr>
      </w:pPr>
      <w:r>
        <w:rPr>
          <w:color w:val="000000"/>
        </w:rPr>
        <w:t xml:space="preserve">4. </w:t>
      </w:r>
      <w:r>
        <w:t>P</w:t>
      </w:r>
      <w:r>
        <w:rPr>
          <w:color w:val="000000"/>
        </w:rPr>
        <w:t>ractice</w:t>
      </w:r>
      <w:r>
        <w:rPr>
          <w:b w:val="0"/>
          <w:bCs w:val="0"/>
          <w:color w:val="000000"/>
        </w:rPr>
        <w:t xml:space="preserve"> will begin at </w:t>
      </w:r>
      <w:r>
        <w:rPr>
          <w:color w:val="000000"/>
        </w:rPr>
        <w:t xml:space="preserve">8:00am/Day &amp; 3:00pm/Night </w:t>
      </w:r>
      <w:r>
        <w:rPr>
          <w:b w:val="0"/>
          <w:bCs w:val="0"/>
          <w:color w:val="000000"/>
        </w:rPr>
        <w:t>for those who have registered. In the interest o</w:t>
      </w:r>
      <w:r>
        <w:rPr>
          <w:b w:val="0"/>
          <w:bCs w:val="0"/>
        </w:rPr>
        <w:t>f</w:t>
      </w:r>
      <w:r>
        <w:rPr>
          <w:b w:val="0"/>
          <w:bCs w:val="0"/>
          <w:color w:val="000000"/>
        </w:rPr>
        <w:t xml:space="preserve"> safety, practice will be separated by classes, ages and speed as determined by the race director. The practice schedule and the track clock will be easy to read in the pits. If a kart becomes inoperable during a practice session, it is the drivers and their pit crew’s responsibility to get the kart back to the pits in a safe and timely manner, such that the next practice session will not be delayed. </w:t>
      </w:r>
    </w:p>
    <w:p w14:paraId="5329EB51" w14:textId="77777777" w:rsidR="00415BF2" w:rsidRDefault="00000000">
      <w:pPr>
        <w:widowControl w:val="0"/>
        <w:pBdr>
          <w:top w:val="nil"/>
          <w:left w:val="nil"/>
          <w:bottom w:val="nil"/>
          <w:right w:val="nil"/>
          <w:between w:val="nil"/>
        </w:pBdr>
        <w:spacing w:line="276" w:lineRule="auto"/>
        <w:ind w:right="36" w:firstLine="360"/>
        <w:rPr>
          <w:color w:val="000000"/>
        </w:rPr>
      </w:pPr>
      <w:r>
        <w:rPr>
          <w:b w:val="0"/>
          <w:bCs w:val="0"/>
          <w:color w:val="000000"/>
        </w:rPr>
        <w:t xml:space="preserve">The </w:t>
      </w:r>
      <w:proofErr w:type="gramStart"/>
      <w:r>
        <w:rPr>
          <w:b w:val="0"/>
          <w:bCs w:val="0"/>
          <w:color w:val="000000"/>
        </w:rPr>
        <w:t>drivers</w:t>
      </w:r>
      <w:proofErr w:type="gramEnd"/>
      <w:r>
        <w:rPr>
          <w:b w:val="0"/>
          <w:bCs w:val="0"/>
          <w:color w:val="000000"/>
        </w:rPr>
        <w:t xml:space="preserve"> meeting will start at approximately </w:t>
      </w:r>
      <w:r>
        <w:rPr>
          <w:color w:val="000000"/>
        </w:rPr>
        <w:t>10:20am/Day &amp; 5:20pm/Night</w:t>
      </w:r>
      <w:r>
        <w:rPr>
          <w:b w:val="0"/>
          <w:bCs w:val="0"/>
          <w:color w:val="000000"/>
        </w:rPr>
        <w:t xml:space="preserve">. </w:t>
      </w:r>
      <w:r>
        <w:t>Q</w:t>
      </w:r>
      <w:r>
        <w:rPr>
          <w:color w:val="000000"/>
        </w:rPr>
        <w:t xml:space="preserve">ualifying </w:t>
      </w:r>
      <w:r>
        <w:rPr>
          <w:b w:val="0"/>
          <w:bCs w:val="0"/>
          <w:color w:val="000000"/>
        </w:rPr>
        <w:t xml:space="preserve">will start as soon as the drivers meeting concludes and the tower is ready at approximately </w:t>
      </w:r>
      <w:r>
        <w:rPr>
          <w:color w:val="000000"/>
        </w:rPr>
        <w:t>11:00am/Day &amp; 6:00pm/Night.</w:t>
      </w:r>
    </w:p>
    <w:p w14:paraId="0A3551B4" w14:textId="77777777" w:rsidR="00415BF2" w:rsidRDefault="00415BF2">
      <w:pPr>
        <w:widowControl w:val="0"/>
        <w:pBdr>
          <w:top w:val="nil"/>
          <w:left w:val="nil"/>
          <w:bottom w:val="nil"/>
          <w:right w:val="nil"/>
          <w:between w:val="nil"/>
        </w:pBdr>
        <w:spacing w:line="276" w:lineRule="auto"/>
        <w:ind w:right="1283" w:firstLine="360"/>
        <w:rPr>
          <w:b w:val="0"/>
          <w:bCs w:val="0"/>
          <w:sz w:val="12"/>
          <w:szCs w:val="12"/>
        </w:rPr>
      </w:pPr>
    </w:p>
    <w:p w14:paraId="3A8C209C" w14:textId="77777777" w:rsidR="00415BF2" w:rsidRDefault="00000000">
      <w:pPr>
        <w:widowControl w:val="0"/>
        <w:pBdr>
          <w:top w:val="nil"/>
          <w:left w:val="nil"/>
          <w:bottom w:val="nil"/>
          <w:right w:val="nil"/>
          <w:between w:val="nil"/>
        </w:pBdr>
        <w:spacing w:before="0" w:line="276" w:lineRule="auto"/>
        <w:ind w:right="36" w:hanging="360"/>
        <w:rPr>
          <w:b w:val="0"/>
          <w:bCs w:val="0"/>
          <w:color w:val="000000"/>
        </w:rPr>
      </w:pPr>
      <w:r>
        <w:rPr>
          <w:color w:val="000000"/>
        </w:rPr>
        <w:t>5</w:t>
      </w:r>
      <w:proofErr w:type="gramStart"/>
      <w:r>
        <w:rPr>
          <w:color w:val="000000"/>
        </w:rPr>
        <w:t xml:space="preserve">.  </w:t>
      </w:r>
      <w:r>
        <w:rPr>
          <w:b w:val="0"/>
          <w:bCs w:val="0"/>
          <w:color w:val="000000"/>
        </w:rPr>
        <w:t>At</w:t>
      </w:r>
      <w:proofErr w:type="gramEnd"/>
      <w:r>
        <w:rPr>
          <w:b w:val="0"/>
          <w:bCs w:val="0"/>
          <w:color w:val="000000"/>
        </w:rPr>
        <w:t xml:space="preserve"> the track representative’s discretion, classes with 4 karts or less may be combined with another class for qualifying and racing. </w:t>
      </w:r>
    </w:p>
    <w:p w14:paraId="2CCBDFAF" w14:textId="77777777" w:rsidR="00415BF2" w:rsidRDefault="00000000">
      <w:pPr>
        <w:widowControl w:val="0"/>
        <w:pBdr>
          <w:top w:val="nil"/>
          <w:left w:val="nil"/>
          <w:bottom w:val="nil"/>
          <w:right w:val="nil"/>
          <w:between w:val="nil"/>
        </w:pBdr>
        <w:spacing w:before="317" w:line="276" w:lineRule="auto"/>
        <w:ind w:right="36" w:hanging="360"/>
        <w:rPr>
          <w:b w:val="0"/>
          <w:bCs w:val="0"/>
          <w:color w:val="000000"/>
        </w:rPr>
      </w:pPr>
      <w:r>
        <w:rPr>
          <w:color w:val="000000"/>
        </w:rPr>
        <w:t>6</w:t>
      </w:r>
      <w:proofErr w:type="gramStart"/>
      <w:r>
        <w:rPr>
          <w:color w:val="000000"/>
        </w:rPr>
        <w:t xml:space="preserve">.  </w:t>
      </w:r>
      <w:r>
        <w:rPr>
          <w:b w:val="0"/>
          <w:bCs w:val="0"/>
          <w:color w:val="000000"/>
        </w:rPr>
        <w:t>All</w:t>
      </w:r>
      <w:proofErr w:type="gramEnd"/>
      <w:r>
        <w:rPr>
          <w:b w:val="0"/>
          <w:bCs w:val="0"/>
          <w:color w:val="000000"/>
        </w:rPr>
        <w:t xml:space="preserve"> Championship Classes (except </w:t>
      </w:r>
      <w:proofErr w:type="spellStart"/>
      <w:r>
        <w:rPr>
          <w:b w:val="0"/>
          <w:bCs w:val="0"/>
          <w:color w:val="000000"/>
        </w:rPr>
        <w:t>Rotax</w:t>
      </w:r>
      <w:proofErr w:type="spellEnd"/>
      <w:r>
        <w:rPr>
          <w:b w:val="0"/>
          <w:bCs w:val="0"/>
          <w:color w:val="000000"/>
        </w:rPr>
        <w:t xml:space="preserve">) will have (1) 5 Minute Qualifying session. Some smaller classes may be combined for qualifying sessions. The </w:t>
      </w:r>
      <w:proofErr w:type="spellStart"/>
      <w:r>
        <w:rPr>
          <w:b w:val="0"/>
          <w:bCs w:val="0"/>
        </w:rPr>
        <w:t>Rotax</w:t>
      </w:r>
      <w:proofErr w:type="spellEnd"/>
      <w:r>
        <w:rPr>
          <w:b w:val="0"/>
          <w:bCs w:val="0"/>
          <w:color w:val="000000"/>
        </w:rPr>
        <w:t xml:space="preserve"> </w:t>
      </w:r>
      <w:r>
        <w:rPr>
          <w:b w:val="0"/>
          <w:bCs w:val="0"/>
        </w:rPr>
        <w:t>Class will pea-pick for their starting heat race positions.</w:t>
      </w:r>
    </w:p>
    <w:p w14:paraId="2450FC57" w14:textId="77777777" w:rsidR="00415BF2" w:rsidRDefault="00000000">
      <w:pPr>
        <w:widowControl w:val="0"/>
        <w:pBdr>
          <w:top w:val="nil"/>
          <w:left w:val="nil"/>
          <w:bottom w:val="nil"/>
          <w:right w:val="nil"/>
          <w:between w:val="nil"/>
        </w:pBdr>
        <w:spacing w:before="315" w:line="276" w:lineRule="auto"/>
        <w:ind w:right="36" w:hanging="360"/>
        <w:rPr>
          <w:b w:val="0"/>
          <w:bCs w:val="0"/>
        </w:rPr>
      </w:pPr>
      <w:r>
        <w:rPr>
          <w:color w:val="000000"/>
        </w:rPr>
        <w:t>7</w:t>
      </w:r>
      <w:proofErr w:type="gramStart"/>
      <w:r>
        <w:rPr>
          <w:color w:val="000000"/>
        </w:rPr>
        <w:t xml:space="preserve">.  </w:t>
      </w:r>
      <w:r>
        <w:rPr>
          <w:b w:val="0"/>
          <w:bCs w:val="0"/>
        </w:rPr>
        <w:t>All</w:t>
      </w:r>
      <w:proofErr w:type="gramEnd"/>
      <w:r>
        <w:rPr>
          <w:b w:val="0"/>
          <w:bCs w:val="0"/>
        </w:rPr>
        <w:t xml:space="preserve"> classes</w:t>
      </w:r>
      <w:r>
        <w:rPr>
          <w:b w:val="0"/>
          <w:bCs w:val="0"/>
          <w:color w:val="000000"/>
        </w:rPr>
        <w:t xml:space="preserve"> (except </w:t>
      </w:r>
      <w:proofErr w:type="spellStart"/>
      <w:r>
        <w:rPr>
          <w:b w:val="0"/>
          <w:bCs w:val="0"/>
          <w:color w:val="000000"/>
        </w:rPr>
        <w:t>Rotax</w:t>
      </w:r>
      <w:proofErr w:type="spellEnd"/>
      <w:r>
        <w:rPr>
          <w:b w:val="0"/>
          <w:bCs w:val="0"/>
          <w:color w:val="000000"/>
        </w:rPr>
        <w:t xml:space="preserve">) will run a timed 7 minute + 1 lap positioning heat race and a 10-minute + 1 lap main event, the latter being the points race. The first heat lineup will </w:t>
      </w:r>
      <w:r>
        <w:rPr>
          <w:b w:val="0"/>
          <w:bCs w:val="0"/>
        </w:rPr>
        <w:t>be based</w:t>
      </w:r>
      <w:r>
        <w:rPr>
          <w:b w:val="0"/>
          <w:bCs w:val="0"/>
          <w:color w:val="000000"/>
        </w:rPr>
        <w:t xml:space="preserve"> </w:t>
      </w:r>
      <w:r>
        <w:rPr>
          <w:b w:val="0"/>
          <w:bCs w:val="0"/>
        </w:rPr>
        <w:t>on the fastest</w:t>
      </w:r>
      <w:r>
        <w:rPr>
          <w:b w:val="0"/>
          <w:bCs w:val="0"/>
          <w:color w:val="000000"/>
        </w:rPr>
        <w:t xml:space="preserve"> qualifying time.</w:t>
      </w:r>
      <w:r>
        <w:rPr>
          <w:color w:val="000000"/>
        </w:rPr>
        <w:t xml:space="preserve"> </w:t>
      </w:r>
      <w:r>
        <w:rPr>
          <w:b w:val="0"/>
          <w:bCs w:val="0"/>
          <w:color w:val="000000"/>
        </w:rPr>
        <w:t xml:space="preserve">The main will line up based </w:t>
      </w:r>
      <w:r>
        <w:rPr>
          <w:b w:val="0"/>
          <w:bCs w:val="0"/>
        </w:rPr>
        <w:t>on the finishing</w:t>
      </w:r>
      <w:r>
        <w:rPr>
          <w:b w:val="0"/>
          <w:bCs w:val="0"/>
          <w:color w:val="000000"/>
        </w:rPr>
        <w:t xml:space="preserve"> position of the heat. </w:t>
      </w:r>
      <w:proofErr w:type="spellStart"/>
      <w:r>
        <w:rPr>
          <w:b w:val="0"/>
          <w:bCs w:val="0"/>
        </w:rPr>
        <w:t>Rotax</w:t>
      </w:r>
      <w:proofErr w:type="spellEnd"/>
      <w:r>
        <w:rPr>
          <w:b w:val="0"/>
          <w:bCs w:val="0"/>
          <w:color w:val="000000"/>
        </w:rPr>
        <w:t xml:space="preserve"> will </w:t>
      </w:r>
      <w:proofErr w:type="gramStart"/>
      <w:r>
        <w:rPr>
          <w:b w:val="0"/>
          <w:bCs w:val="0"/>
          <w:color w:val="000000"/>
        </w:rPr>
        <w:t>run time</w:t>
      </w:r>
      <w:proofErr w:type="gramEnd"/>
      <w:r>
        <w:rPr>
          <w:b w:val="0"/>
          <w:bCs w:val="0"/>
          <w:color w:val="000000"/>
        </w:rPr>
        <w:t xml:space="preserve"> (2) 6 </w:t>
      </w:r>
      <w:proofErr w:type="gramStart"/>
      <w:r>
        <w:rPr>
          <w:b w:val="0"/>
          <w:bCs w:val="0"/>
          <w:color w:val="000000"/>
        </w:rPr>
        <w:t>minute</w:t>
      </w:r>
      <w:proofErr w:type="gramEnd"/>
      <w:r>
        <w:rPr>
          <w:b w:val="0"/>
          <w:bCs w:val="0"/>
          <w:color w:val="000000"/>
        </w:rPr>
        <w:t xml:space="preserve"> + 1 lap</w:t>
      </w:r>
      <w:r>
        <w:rPr>
          <w:b w:val="0"/>
          <w:bCs w:val="0"/>
        </w:rPr>
        <w:t xml:space="preserve"> heat race and a 10-minute +1 lap </w:t>
      </w:r>
      <w:r>
        <w:rPr>
          <w:b w:val="0"/>
          <w:bCs w:val="0"/>
        </w:rPr>
        <w:lastRenderedPageBreak/>
        <w:t xml:space="preserve">main event, the main being the championship points race.  The first heat race will be based straight off the pea-pick, the 2nd heat race will be inverted </w:t>
      </w:r>
      <w:proofErr w:type="gramStart"/>
      <w:r>
        <w:rPr>
          <w:b w:val="0"/>
          <w:bCs w:val="0"/>
        </w:rPr>
        <w:t>off of</w:t>
      </w:r>
      <w:proofErr w:type="gramEnd"/>
      <w:r>
        <w:rPr>
          <w:b w:val="0"/>
          <w:bCs w:val="0"/>
        </w:rPr>
        <w:t xml:space="preserve"> the pea-pick. Positioning points will be awarded during each heat race which will determine the starting position for the main (reverse finishing points). All mains are </w:t>
      </w:r>
      <w:proofErr w:type="gramStart"/>
      <w:r>
        <w:rPr>
          <w:b w:val="0"/>
          <w:bCs w:val="0"/>
        </w:rPr>
        <w:t>heads-up,</w:t>
      </w:r>
      <w:proofErr w:type="gramEnd"/>
      <w:r>
        <w:rPr>
          <w:b w:val="0"/>
          <w:bCs w:val="0"/>
        </w:rPr>
        <w:t xml:space="preserve"> </w:t>
      </w:r>
      <w:proofErr w:type="gramStart"/>
      <w:r>
        <w:rPr>
          <w:b w:val="0"/>
          <w:bCs w:val="0"/>
        </w:rPr>
        <w:t>winner</w:t>
      </w:r>
      <w:proofErr w:type="gramEnd"/>
      <w:r>
        <w:rPr>
          <w:b w:val="0"/>
          <w:bCs w:val="0"/>
        </w:rPr>
        <w:t xml:space="preserve"> take all races.  </w:t>
      </w:r>
    </w:p>
    <w:p w14:paraId="51ED5F2F" w14:textId="77777777" w:rsidR="00415BF2" w:rsidRDefault="00000000">
      <w:pPr>
        <w:widowControl w:val="0"/>
        <w:pBdr>
          <w:top w:val="nil"/>
          <w:left w:val="nil"/>
          <w:bottom w:val="nil"/>
          <w:right w:val="nil"/>
          <w:between w:val="nil"/>
        </w:pBdr>
        <w:spacing w:before="315" w:line="276" w:lineRule="auto"/>
        <w:ind w:right="36" w:hanging="360"/>
        <w:rPr>
          <w:b w:val="0"/>
          <w:bCs w:val="0"/>
          <w:color w:val="000000"/>
        </w:rPr>
      </w:pPr>
      <w:r>
        <w:rPr>
          <w:color w:val="000000"/>
        </w:rPr>
        <w:t>8</w:t>
      </w:r>
      <w:proofErr w:type="gramStart"/>
      <w:r>
        <w:rPr>
          <w:color w:val="000000"/>
        </w:rPr>
        <w:t xml:space="preserve">.  </w:t>
      </w:r>
      <w:r>
        <w:rPr>
          <w:b w:val="0"/>
          <w:bCs w:val="0"/>
          <w:color w:val="000000"/>
        </w:rPr>
        <w:t>Points</w:t>
      </w:r>
      <w:proofErr w:type="gramEnd"/>
      <w:r>
        <w:rPr>
          <w:b w:val="0"/>
          <w:bCs w:val="0"/>
          <w:color w:val="000000"/>
        </w:rPr>
        <w:t xml:space="preserve"> are awarded</w:t>
      </w:r>
      <w:r>
        <w:rPr>
          <w:color w:val="000000"/>
        </w:rPr>
        <w:t xml:space="preserve"> </w:t>
      </w:r>
      <w:r>
        <w:rPr>
          <w:b w:val="0"/>
          <w:bCs w:val="0"/>
          <w:color w:val="000000"/>
        </w:rPr>
        <w:t xml:space="preserve">based on the finishing positions of all drivers in the mains and will be per the table listed </w:t>
      </w:r>
      <w:r>
        <w:rPr>
          <w:b w:val="0"/>
          <w:bCs w:val="0"/>
        </w:rPr>
        <w:t xml:space="preserve">below. Points will only count towards the season championship for paid club members. No retroactive points will be awarded for membership payment received after the third club race. Any driver </w:t>
      </w:r>
      <w:r>
        <w:rPr>
          <w:b w:val="0"/>
          <w:bCs w:val="0"/>
          <w:color w:val="000000"/>
        </w:rPr>
        <w:t>which is disqualified as determined by the race/tech directors will receive last place points and will be unable to drop the race for championship points.</w:t>
      </w:r>
    </w:p>
    <w:p w14:paraId="1A697627" w14:textId="77777777" w:rsidR="00415BF2" w:rsidRDefault="00000000">
      <w:pPr>
        <w:widowControl w:val="0"/>
        <w:pBdr>
          <w:top w:val="nil"/>
          <w:left w:val="nil"/>
          <w:bottom w:val="nil"/>
          <w:right w:val="nil"/>
          <w:between w:val="nil"/>
        </w:pBdr>
        <w:spacing w:before="315" w:line="276" w:lineRule="auto"/>
        <w:ind w:right="36" w:hanging="360"/>
      </w:pPr>
      <w:r>
        <w:rPr>
          <w:noProof/>
        </w:rPr>
        <w:drawing>
          <wp:inline distT="114300" distB="114300" distL="114300" distR="114300" wp14:anchorId="33B1AB68" wp14:editId="420971FF">
            <wp:extent cx="6067425" cy="3519488"/>
            <wp:effectExtent l="0" t="0" r="0" b="0"/>
            <wp:docPr id="8555825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705" t="65835" r="22800" b="2699"/>
                    <a:stretch>
                      <a:fillRect/>
                    </a:stretch>
                  </pic:blipFill>
                  <pic:spPr>
                    <a:xfrm>
                      <a:off x="0" y="0"/>
                      <a:ext cx="6067425" cy="3519488"/>
                    </a:xfrm>
                    <a:prstGeom prst="rect">
                      <a:avLst/>
                    </a:prstGeom>
                    <a:ln/>
                  </pic:spPr>
                </pic:pic>
              </a:graphicData>
            </a:graphic>
          </wp:inline>
        </w:drawing>
      </w:r>
    </w:p>
    <w:p w14:paraId="5AE6751B" w14:textId="77777777" w:rsidR="00415BF2" w:rsidRDefault="00000000">
      <w:pPr>
        <w:widowControl w:val="0"/>
        <w:pBdr>
          <w:top w:val="nil"/>
          <w:left w:val="nil"/>
          <w:bottom w:val="nil"/>
          <w:right w:val="nil"/>
          <w:between w:val="nil"/>
        </w:pBdr>
        <w:spacing w:before="395" w:line="276" w:lineRule="auto"/>
        <w:ind w:right="36" w:hanging="360"/>
        <w:rPr>
          <w:b w:val="0"/>
          <w:bCs w:val="0"/>
          <w:color w:val="000000"/>
        </w:rPr>
      </w:pPr>
      <w:r>
        <w:rPr>
          <w:color w:val="000000"/>
        </w:rPr>
        <w:t>9</w:t>
      </w:r>
      <w:proofErr w:type="gramStart"/>
      <w:r>
        <w:rPr>
          <w:color w:val="000000"/>
        </w:rPr>
        <w:t>.  Grid</w:t>
      </w:r>
      <w:proofErr w:type="gramEnd"/>
      <w:r>
        <w:rPr>
          <w:color w:val="000000"/>
        </w:rPr>
        <w:t xml:space="preserve"> exit:</w:t>
      </w:r>
      <w:r>
        <w:rPr>
          <w:b w:val="0"/>
          <w:bCs w:val="0"/>
          <w:color w:val="000000"/>
        </w:rPr>
        <w:t xml:space="preserve"> When exiting the pit area, the driver shall check for on-coming traffic and exit only when the exit is clear and after receiving a signal from the pit steward when one is present. Kart should stay above the double white line until after the start finish line, then they can merge when clear or in turn 1. For heats and races all karts must be on track to take the green, after the green has been thrown no karts may enter the track.</w:t>
      </w:r>
    </w:p>
    <w:p w14:paraId="56277CD3" w14:textId="77777777" w:rsidR="00415BF2" w:rsidRDefault="00000000">
      <w:pPr>
        <w:widowControl w:val="0"/>
        <w:pBdr>
          <w:top w:val="nil"/>
          <w:left w:val="nil"/>
          <w:bottom w:val="nil"/>
          <w:right w:val="nil"/>
          <w:between w:val="nil"/>
        </w:pBdr>
        <w:spacing w:before="158" w:line="276" w:lineRule="auto"/>
        <w:ind w:right="36" w:hanging="360"/>
        <w:rPr>
          <w:b w:val="0"/>
          <w:bCs w:val="0"/>
          <w:color w:val="000000"/>
        </w:rPr>
      </w:pPr>
      <w:r>
        <w:rPr>
          <w:color w:val="000000"/>
        </w:rPr>
        <w:t>10</w:t>
      </w:r>
      <w:proofErr w:type="gramStart"/>
      <w:r>
        <w:rPr>
          <w:color w:val="000000"/>
        </w:rPr>
        <w:t>.  Starts</w:t>
      </w:r>
      <w:proofErr w:type="gramEnd"/>
      <w:r>
        <w:rPr>
          <w:color w:val="000000"/>
        </w:rPr>
        <w:t>:</w:t>
      </w:r>
      <w:r>
        <w:rPr>
          <w:b w:val="0"/>
          <w:bCs w:val="0"/>
          <w:color w:val="000000"/>
        </w:rPr>
        <w:t xml:space="preserve"> Pole position shall set the pace at a reasonable speed per Flagman’s discretion. If the pack leaders cannot pace themselves properly, allowing </w:t>
      </w:r>
      <w:proofErr w:type="gramStart"/>
      <w:r>
        <w:rPr>
          <w:b w:val="0"/>
          <w:bCs w:val="0"/>
          <w:color w:val="000000"/>
        </w:rPr>
        <w:t>the majority of</w:t>
      </w:r>
      <w:proofErr w:type="gramEnd"/>
      <w:r>
        <w:rPr>
          <w:b w:val="0"/>
          <w:bCs w:val="0"/>
          <w:color w:val="000000"/>
        </w:rPr>
        <w:t xml:space="preserve"> the pack to position themselves after two laps, at the starter’s discretion, </w:t>
      </w:r>
      <w:proofErr w:type="gramStart"/>
      <w:r>
        <w:rPr>
          <w:b w:val="0"/>
          <w:bCs w:val="0"/>
          <w:color w:val="000000"/>
        </w:rPr>
        <w:t>both of the front</w:t>
      </w:r>
      <w:proofErr w:type="gramEnd"/>
      <w:r>
        <w:rPr>
          <w:b w:val="0"/>
          <w:bCs w:val="0"/>
          <w:color w:val="000000"/>
        </w:rPr>
        <w:t xml:space="preserve"> karts will be moved one row back. The pole driver should pay close attention to the acceleration cone/line to avoid restarts and loss of position. </w:t>
      </w:r>
    </w:p>
    <w:p w14:paraId="43EC99B2"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lastRenderedPageBreak/>
        <w:t xml:space="preserve">11. </w:t>
      </w:r>
      <w:r>
        <w:rPr>
          <w:b w:val="0"/>
          <w:bCs w:val="0"/>
        </w:rPr>
        <w:t xml:space="preserve">During parade laps track personnel or drivers may restart a kart. Any restarting must be timely and performed </w:t>
      </w:r>
      <w:r>
        <w:rPr>
          <w:b w:val="0"/>
          <w:bCs w:val="0"/>
          <w:color w:val="000000"/>
        </w:rPr>
        <w:t xml:space="preserve">in a safe manner for all racers. Although it is the intention to try and start each heat as a pack, the flagman is not bound to wait excessively for inoperative karts to re-start or for excessively slow </w:t>
      </w:r>
      <w:r>
        <w:rPr>
          <w:b w:val="0"/>
          <w:bCs w:val="0"/>
        </w:rPr>
        <w:t>drivers to catch</w:t>
      </w:r>
      <w:r>
        <w:rPr>
          <w:b w:val="0"/>
          <w:bCs w:val="0"/>
          <w:color w:val="000000"/>
        </w:rPr>
        <w:t xml:space="preserve"> up to the rest of the drivers. The green flag may be thrown at the flagger’s discretion.</w:t>
      </w:r>
    </w:p>
    <w:p w14:paraId="66D122D8" w14:textId="77777777" w:rsidR="00415BF2" w:rsidRDefault="00000000">
      <w:pPr>
        <w:widowControl w:val="0"/>
        <w:pBdr>
          <w:top w:val="nil"/>
          <w:left w:val="nil"/>
          <w:bottom w:val="nil"/>
          <w:right w:val="nil"/>
          <w:between w:val="nil"/>
        </w:pBdr>
        <w:spacing w:line="276" w:lineRule="auto"/>
        <w:ind w:right="36" w:hanging="360"/>
        <w:rPr>
          <w:b w:val="0"/>
          <w:bCs w:val="0"/>
        </w:rPr>
      </w:pPr>
      <w:bookmarkStart w:id="0" w:name="_heading=h.8fh164sicq8p" w:colFirst="0" w:colLast="0"/>
      <w:bookmarkEnd w:id="0"/>
      <w:r>
        <w:rPr>
          <w:color w:val="000000"/>
        </w:rPr>
        <w:t>12. Stopping on Course:</w:t>
      </w:r>
      <w:r>
        <w:rPr>
          <w:b w:val="0"/>
          <w:bCs w:val="0"/>
        </w:rPr>
        <w:t xml:space="preserve"> </w:t>
      </w:r>
      <w:r>
        <w:rPr>
          <w:b w:val="0"/>
          <w:bCs w:val="0"/>
          <w:color w:val="000000"/>
        </w:rPr>
        <w:t>If a driver has a mechanical failure, they are to raise their hand(s),</w:t>
      </w:r>
      <w:r>
        <w:rPr>
          <w:b w:val="0"/>
          <w:bCs w:val="0"/>
        </w:rPr>
        <w:t xml:space="preserve"> </w:t>
      </w:r>
      <w:r>
        <w:rPr>
          <w:b w:val="0"/>
          <w:bCs w:val="0"/>
          <w:color w:val="000000"/>
        </w:rPr>
        <w:t>slow safely, and pull off the course with caution. They</w:t>
      </w:r>
      <w:r>
        <w:rPr>
          <w:b w:val="0"/>
          <w:bCs w:val="0"/>
        </w:rPr>
        <w:t xml:space="preserve"> </w:t>
      </w:r>
      <w:r>
        <w:rPr>
          <w:b w:val="0"/>
          <w:bCs w:val="0"/>
          <w:color w:val="000000"/>
        </w:rPr>
        <w:t>are to move their kart safely away from the established</w:t>
      </w:r>
      <w:r>
        <w:rPr>
          <w:b w:val="0"/>
          <w:bCs w:val="0"/>
        </w:rPr>
        <w:t xml:space="preserve"> </w:t>
      </w:r>
      <w:r>
        <w:rPr>
          <w:b w:val="0"/>
          <w:bCs w:val="0"/>
          <w:color w:val="000000"/>
        </w:rPr>
        <w:t>course, or assist the corner worker in doing so, and then</w:t>
      </w:r>
      <w:r>
        <w:rPr>
          <w:b w:val="0"/>
          <w:bCs w:val="0"/>
        </w:rPr>
        <w:t xml:space="preserve"> </w:t>
      </w:r>
      <w:r>
        <w:rPr>
          <w:b w:val="0"/>
          <w:bCs w:val="0"/>
          <w:color w:val="000000"/>
        </w:rPr>
        <w:t>move behind the nearest barrier protection. The driver is</w:t>
      </w:r>
      <w:r>
        <w:rPr>
          <w:b w:val="0"/>
          <w:bCs w:val="0"/>
        </w:rPr>
        <w:t xml:space="preserve"> </w:t>
      </w:r>
      <w:r>
        <w:rPr>
          <w:b w:val="0"/>
          <w:bCs w:val="0"/>
          <w:color w:val="000000"/>
        </w:rPr>
        <w:t>not to leave the protected area until instructed.</w:t>
      </w:r>
    </w:p>
    <w:p w14:paraId="0032A8DE" w14:textId="77777777" w:rsidR="00415BF2" w:rsidRDefault="00000000">
      <w:pPr>
        <w:widowControl w:val="0"/>
        <w:numPr>
          <w:ilvl w:val="0"/>
          <w:numId w:val="10"/>
        </w:numPr>
        <w:pBdr>
          <w:top w:val="nil"/>
          <w:left w:val="nil"/>
          <w:bottom w:val="nil"/>
          <w:right w:val="nil"/>
          <w:between w:val="nil"/>
        </w:pBdr>
        <w:spacing w:line="276" w:lineRule="auto"/>
        <w:ind w:left="1350" w:right="36"/>
      </w:pPr>
      <w:r>
        <w:rPr>
          <w:b w:val="0"/>
          <w:bCs w:val="0"/>
        </w:rPr>
        <w:t xml:space="preserve"> </w:t>
      </w:r>
      <w:r>
        <w:t>Disabled Karts -</w:t>
      </w:r>
      <w:r>
        <w:rPr>
          <w:b w:val="0"/>
          <w:bCs w:val="0"/>
        </w:rPr>
        <w:t xml:space="preserve"> </w:t>
      </w:r>
      <w:r>
        <w:rPr>
          <w:b w:val="0"/>
          <w:bCs w:val="0"/>
          <w:color w:val="000000"/>
        </w:rPr>
        <w:t xml:space="preserve">Except for Kid Kart and Cadet classes (the only exceptions). On the first lap of an event, disabled karts drivers that can are encouraged to quickly get their karts back on track and restarted quickly and in a safe manner. After the first lap if the kart becomes disabled it is the </w:t>
      </w:r>
      <w:proofErr w:type="gramStart"/>
      <w:r>
        <w:rPr>
          <w:b w:val="0"/>
          <w:bCs w:val="0"/>
          <w:color w:val="000000"/>
        </w:rPr>
        <w:t>drivers</w:t>
      </w:r>
      <w:proofErr w:type="gramEnd"/>
      <w:r>
        <w:rPr>
          <w:b w:val="0"/>
          <w:bCs w:val="0"/>
          <w:color w:val="000000"/>
        </w:rPr>
        <w:t xml:space="preserve"> duty to quickly get themselves to safety and subsequently move their kart so that other drivers will not be harmed. A corner worker may help, but it is the driver’s responsibility to complete these tasks. A driver who is out of the race must remain in a safe position (preferably with the corner workers), until the race is completed. Anyone pushing or pulling their kart back to the </w:t>
      </w:r>
      <w:proofErr w:type="gramStart"/>
      <w:r>
        <w:rPr>
          <w:b w:val="0"/>
          <w:bCs w:val="0"/>
          <w:color w:val="000000"/>
        </w:rPr>
        <w:t>pits, or</w:t>
      </w:r>
      <w:proofErr w:type="gramEnd"/>
      <w:r>
        <w:rPr>
          <w:b w:val="0"/>
          <w:bCs w:val="0"/>
          <w:color w:val="000000"/>
        </w:rPr>
        <w:t xml:space="preserve"> crossing the track during a race will be disqualified for the day. If the driver creates a hazardous situation in either of the above situations, he/she will be disqualified for the day.</w:t>
      </w:r>
      <w:r>
        <w:rPr>
          <w:color w:val="000000"/>
        </w:rPr>
        <w:t xml:space="preserve"> </w:t>
      </w:r>
    </w:p>
    <w:p w14:paraId="3284EB72" w14:textId="77777777" w:rsidR="00415BF2" w:rsidRDefault="00000000">
      <w:pPr>
        <w:widowControl w:val="0"/>
        <w:numPr>
          <w:ilvl w:val="0"/>
          <w:numId w:val="10"/>
        </w:numPr>
        <w:pBdr>
          <w:top w:val="nil"/>
          <w:left w:val="nil"/>
          <w:bottom w:val="nil"/>
          <w:right w:val="nil"/>
          <w:between w:val="nil"/>
        </w:pBdr>
        <w:spacing w:before="0" w:line="276" w:lineRule="auto"/>
        <w:ind w:left="1350" w:right="565"/>
        <w:rPr>
          <w:b w:val="0"/>
          <w:bCs w:val="0"/>
        </w:rPr>
      </w:pPr>
      <w:r>
        <w:t xml:space="preserve">Restarting of Karts - </w:t>
      </w:r>
      <w:r>
        <w:rPr>
          <w:b w:val="0"/>
          <w:bCs w:val="0"/>
        </w:rPr>
        <w:t xml:space="preserve">Restarting of a kart during green conditions is allowed, unless otherwise instructed by officials. Karts involved in a yellow or red flag may restart unless they were previously stopped on course or their engine not running was the cause of the caution. An official may instruct you to shut off or abort </w:t>
      </w:r>
      <w:proofErr w:type="gramStart"/>
      <w:r>
        <w:rPr>
          <w:b w:val="0"/>
          <w:bCs w:val="0"/>
        </w:rPr>
        <w:t>a restart</w:t>
      </w:r>
      <w:proofErr w:type="gramEnd"/>
      <w:r>
        <w:rPr>
          <w:b w:val="0"/>
          <w:bCs w:val="0"/>
        </w:rPr>
        <w:t xml:space="preserve"> of the engine and exit the kart at their discretion.</w:t>
      </w:r>
      <w:r>
        <w:t xml:space="preserve"> </w:t>
      </w:r>
    </w:p>
    <w:p w14:paraId="304940FE"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 xml:space="preserve">13.  </w:t>
      </w:r>
      <w:r>
        <w:rPr>
          <w:b w:val="0"/>
          <w:bCs w:val="0"/>
          <w:color w:val="000000"/>
        </w:rPr>
        <w:t xml:space="preserve">Restarts for disruption or accidents in the first lap will be at the discretion of the flagman and race director based on the circumstances of the event. </w:t>
      </w:r>
    </w:p>
    <w:p w14:paraId="054F2A91"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14</w:t>
      </w:r>
      <w:proofErr w:type="gramStart"/>
      <w:r>
        <w:rPr>
          <w:color w:val="000000"/>
        </w:rPr>
        <w:t xml:space="preserve">.  </w:t>
      </w:r>
      <w:r>
        <w:rPr>
          <w:b w:val="0"/>
          <w:bCs w:val="0"/>
          <w:color w:val="000000"/>
        </w:rPr>
        <w:t>If</w:t>
      </w:r>
      <w:proofErr w:type="gramEnd"/>
      <w:r>
        <w:rPr>
          <w:b w:val="0"/>
          <w:bCs w:val="0"/>
          <w:color w:val="000000"/>
        </w:rPr>
        <w:t xml:space="preserve"> a kart drops out after leaving the grid during the parade lap, do not change positions by crisscrossing. Back karts will move forward. If a kart cannot make the grid, karts are to be </w:t>
      </w:r>
      <w:r>
        <w:rPr>
          <w:b w:val="0"/>
          <w:bCs w:val="0"/>
        </w:rPr>
        <w:t>crisscrossed at the staging area only.</w:t>
      </w:r>
      <w:r>
        <w:rPr>
          <w:b w:val="0"/>
          <w:bCs w:val="0"/>
          <w:color w:val="000000"/>
        </w:rPr>
        <w:t xml:space="preserve"> </w:t>
      </w:r>
    </w:p>
    <w:p w14:paraId="4920AB6E" w14:textId="77777777" w:rsidR="00415BF2" w:rsidRDefault="00000000">
      <w:pPr>
        <w:widowControl w:val="0"/>
        <w:pBdr>
          <w:top w:val="nil"/>
          <w:left w:val="nil"/>
          <w:bottom w:val="nil"/>
          <w:right w:val="nil"/>
          <w:between w:val="nil"/>
        </w:pBdr>
        <w:tabs>
          <w:tab w:val="left" w:pos="8460"/>
        </w:tabs>
        <w:spacing w:line="276" w:lineRule="auto"/>
        <w:ind w:right="36" w:hanging="360"/>
      </w:pPr>
      <w:r>
        <w:rPr>
          <w:color w:val="000000"/>
        </w:rPr>
        <w:t>15</w:t>
      </w:r>
      <w:proofErr w:type="gramStart"/>
      <w:r>
        <w:rPr>
          <w:color w:val="000000"/>
        </w:rPr>
        <w:t xml:space="preserve">.  </w:t>
      </w:r>
      <w:r>
        <w:rPr>
          <w:b w:val="0"/>
          <w:bCs w:val="0"/>
          <w:color w:val="000000"/>
        </w:rPr>
        <w:t>Acceleration</w:t>
      </w:r>
      <w:proofErr w:type="gramEnd"/>
      <w:r>
        <w:rPr>
          <w:b w:val="0"/>
          <w:bCs w:val="0"/>
          <w:color w:val="000000"/>
        </w:rPr>
        <w:t xml:space="preserve"> toward race speed shall commence only after the kart has completely cleared the grid area. Leave the grid area slowly and carefully. </w:t>
      </w:r>
    </w:p>
    <w:p w14:paraId="055D81FE"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 xml:space="preserve">16.  </w:t>
      </w:r>
      <w:r>
        <w:rPr>
          <w:b w:val="0"/>
          <w:bCs w:val="0"/>
          <w:color w:val="000000"/>
        </w:rPr>
        <w:t xml:space="preserve">When approaching the pit area, the driver must come to a </w:t>
      </w:r>
      <w:r>
        <w:rPr>
          <w:b w:val="0"/>
          <w:bCs w:val="0"/>
          <w:color w:val="000000"/>
          <w:u w:val="single"/>
        </w:rPr>
        <w:t xml:space="preserve">complete stop </w:t>
      </w:r>
      <w:r>
        <w:rPr>
          <w:b w:val="0"/>
          <w:bCs w:val="0"/>
          <w:color w:val="000000"/>
        </w:rPr>
        <w:t xml:space="preserve">and kill the engine prior to entering the pits or weigh-in scales. </w:t>
      </w:r>
    </w:p>
    <w:p w14:paraId="6F509761" w14:textId="77777777" w:rsidR="00415BF2" w:rsidRDefault="00000000">
      <w:pPr>
        <w:widowControl w:val="0"/>
        <w:pBdr>
          <w:top w:val="nil"/>
          <w:left w:val="nil"/>
          <w:bottom w:val="nil"/>
          <w:right w:val="nil"/>
          <w:between w:val="nil"/>
        </w:pBdr>
        <w:spacing w:line="276" w:lineRule="auto"/>
        <w:ind w:right="553" w:hanging="360"/>
        <w:rPr>
          <w:b w:val="0"/>
          <w:bCs w:val="0"/>
          <w:color w:val="FF0000"/>
        </w:rPr>
      </w:pPr>
      <w:r>
        <w:rPr>
          <w:color w:val="000000"/>
        </w:rPr>
        <w:t>17</w:t>
      </w:r>
      <w:proofErr w:type="gramStart"/>
      <w:r>
        <w:t xml:space="preserve">.  </w:t>
      </w:r>
      <w:r>
        <w:rPr>
          <w:b w:val="0"/>
          <w:bCs w:val="0"/>
        </w:rPr>
        <w:t>A</w:t>
      </w:r>
      <w:proofErr w:type="gramEnd"/>
      <w:r>
        <w:rPr>
          <w:b w:val="0"/>
          <w:bCs w:val="0"/>
        </w:rPr>
        <w:t xml:space="preserve"> kart frame or engine can be only changed with the permission of the Technical Inspector. Any driver changing frames or engine without the permission of the Technical Inspector will be disqualified.</w:t>
      </w:r>
    </w:p>
    <w:p w14:paraId="01CC6797" w14:textId="77777777" w:rsidR="00415BF2" w:rsidRDefault="00000000">
      <w:pPr>
        <w:widowControl w:val="0"/>
        <w:pBdr>
          <w:top w:val="nil"/>
          <w:left w:val="nil"/>
          <w:bottom w:val="nil"/>
          <w:right w:val="nil"/>
          <w:between w:val="nil"/>
        </w:pBdr>
        <w:spacing w:line="276" w:lineRule="auto"/>
        <w:ind w:right="556" w:hanging="360"/>
      </w:pPr>
      <w:r>
        <w:rPr>
          <w:color w:val="000000"/>
        </w:rPr>
        <w:lastRenderedPageBreak/>
        <w:t>18</w:t>
      </w:r>
      <w:proofErr w:type="gramStart"/>
      <w:r>
        <w:rPr>
          <w:color w:val="000000"/>
        </w:rPr>
        <w:t xml:space="preserve">.  </w:t>
      </w:r>
      <w:r>
        <w:rPr>
          <w:b w:val="0"/>
          <w:bCs w:val="0"/>
          <w:color w:val="000000"/>
        </w:rPr>
        <w:t>There</w:t>
      </w:r>
      <w:proofErr w:type="gramEnd"/>
      <w:r>
        <w:rPr>
          <w:b w:val="0"/>
          <w:bCs w:val="0"/>
          <w:color w:val="000000"/>
        </w:rPr>
        <w:t xml:space="preserve"> will be no short tracking except </w:t>
      </w:r>
      <w:proofErr w:type="gramStart"/>
      <w:r>
        <w:rPr>
          <w:b w:val="0"/>
          <w:bCs w:val="0"/>
          <w:color w:val="000000"/>
        </w:rPr>
        <w:t>at</w:t>
      </w:r>
      <w:proofErr w:type="gramEnd"/>
      <w:r>
        <w:rPr>
          <w:b w:val="0"/>
          <w:bCs w:val="0"/>
          <w:color w:val="000000"/>
        </w:rPr>
        <w:t xml:space="preserve"> the direction of the corner worker. </w:t>
      </w:r>
    </w:p>
    <w:p w14:paraId="19AECF5E"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19</w:t>
      </w:r>
      <w:proofErr w:type="gramStart"/>
      <w:r>
        <w:rPr>
          <w:color w:val="000000"/>
        </w:rPr>
        <w:t xml:space="preserve">.  </w:t>
      </w:r>
      <w:r>
        <w:rPr>
          <w:b w:val="0"/>
          <w:bCs w:val="0"/>
          <w:color w:val="000000"/>
        </w:rPr>
        <w:t>No</w:t>
      </w:r>
      <w:proofErr w:type="gramEnd"/>
      <w:r>
        <w:rPr>
          <w:b w:val="0"/>
          <w:bCs w:val="0"/>
          <w:color w:val="000000"/>
        </w:rPr>
        <w:t xml:space="preserve"> one is allowed on the racecourse after the event has started, except officials. In case of an accident, the race officials will give directions. Failure to abide by this rule will result in disqualification of the karts involved. </w:t>
      </w:r>
    </w:p>
    <w:p w14:paraId="625615E0" w14:textId="77777777" w:rsidR="00415BF2" w:rsidRDefault="00000000">
      <w:pPr>
        <w:widowControl w:val="0"/>
        <w:pBdr>
          <w:top w:val="nil"/>
          <w:left w:val="nil"/>
          <w:bottom w:val="nil"/>
          <w:right w:val="nil"/>
          <w:between w:val="nil"/>
        </w:pBdr>
        <w:spacing w:line="276" w:lineRule="auto"/>
        <w:ind w:right="36" w:hanging="360"/>
      </w:pPr>
      <w:r>
        <w:rPr>
          <w:color w:val="000000"/>
        </w:rPr>
        <w:t xml:space="preserve">20.  </w:t>
      </w:r>
      <w:r>
        <w:rPr>
          <w:b w:val="0"/>
          <w:bCs w:val="0"/>
          <w:color w:val="000000"/>
        </w:rPr>
        <w:t xml:space="preserve">Anyone caught harassing the starter, timers, scorers, flagmen or any race official will be disqualified for the day by the race director. </w:t>
      </w:r>
    </w:p>
    <w:p w14:paraId="1B922338"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21</w:t>
      </w:r>
      <w:proofErr w:type="gramStart"/>
      <w:r>
        <w:rPr>
          <w:color w:val="000000"/>
        </w:rPr>
        <w:t xml:space="preserve">.  </w:t>
      </w:r>
      <w:r>
        <w:rPr>
          <w:b w:val="0"/>
          <w:bCs w:val="0"/>
          <w:color w:val="000000"/>
        </w:rPr>
        <w:t>Each</w:t>
      </w:r>
      <w:proofErr w:type="gramEnd"/>
      <w:r>
        <w:rPr>
          <w:b w:val="0"/>
          <w:bCs w:val="0"/>
          <w:color w:val="000000"/>
        </w:rPr>
        <w:t xml:space="preserve"> competitor is responsible for the knowledge of, and adherence to the following flags signals: </w:t>
      </w:r>
    </w:p>
    <w:p w14:paraId="505DE3F3" w14:textId="77777777" w:rsidR="00415BF2" w:rsidRDefault="00000000">
      <w:pPr>
        <w:widowControl w:val="0"/>
        <w:pBdr>
          <w:top w:val="nil"/>
          <w:left w:val="nil"/>
          <w:bottom w:val="nil"/>
          <w:right w:val="nil"/>
          <w:between w:val="nil"/>
        </w:pBdr>
        <w:spacing w:line="240" w:lineRule="auto"/>
        <w:ind w:left="720" w:right="36" w:hanging="360"/>
        <w:rPr>
          <w:b w:val="0"/>
          <w:bCs w:val="0"/>
          <w:color w:val="000000"/>
        </w:rPr>
      </w:pPr>
      <w:r>
        <w:rPr>
          <w:color w:val="000000"/>
        </w:rPr>
        <w:t>a</w:t>
      </w:r>
      <w:proofErr w:type="gramStart"/>
      <w:r>
        <w:rPr>
          <w:color w:val="000000"/>
        </w:rPr>
        <w:t>)  Green</w:t>
      </w:r>
      <w:proofErr w:type="gramEnd"/>
      <w:r>
        <w:rPr>
          <w:color w:val="000000"/>
        </w:rPr>
        <w:t xml:space="preserve"> -</w:t>
      </w:r>
      <w:r>
        <w:rPr>
          <w:b w:val="0"/>
          <w:bCs w:val="0"/>
          <w:color w:val="000000"/>
        </w:rPr>
        <w:t xml:space="preserve"> Displayed at the start of competition, or practice and kept visible as long as the track is clear for racing. </w:t>
      </w:r>
    </w:p>
    <w:p w14:paraId="3CFEBB7E" w14:textId="77777777" w:rsidR="00415BF2" w:rsidRDefault="00000000">
      <w:pPr>
        <w:widowControl w:val="0"/>
        <w:pBdr>
          <w:top w:val="nil"/>
          <w:left w:val="nil"/>
          <w:bottom w:val="nil"/>
          <w:right w:val="nil"/>
          <w:between w:val="nil"/>
        </w:pBdr>
        <w:spacing w:line="240" w:lineRule="auto"/>
        <w:ind w:left="720" w:right="36" w:hanging="360"/>
        <w:rPr>
          <w:b w:val="0"/>
          <w:bCs w:val="0"/>
          <w:color w:val="000000"/>
        </w:rPr>
      </w:pPr>
      <w:r>
        <w:rPr>
          <w:color w:val="000000"/>
        </w:rPr>
        <w:t>b</w:t>
      </w:r>
      <w:proofErr w:type="gramStart"/>
      <w:r>
        <w:rPr>
          <w:color w:val="000000"/>
        </w:rPr>
        <w:t>)  Yellow</w:t>
      </w:r>
      <w:proofErr w:type="gramEnd"/>
      <w:r>
        <w:rPr>
          <w:color w:val="000000"/>
        </w:rPr>
        <w:t xml:space="preserve"> -</w:t>
      </w:r>
      <w:r>
        <w:rPr>
          <w:b w:val="0"/>
          <w:bCs w:val="0"/>
          <w:color w:val="000000"/>
        </w:rPr>
        <w:t xml:space="preserve"> Caution, be prepared to stop. Track partially blocked by an accident, emergency vehicles, or debris. Slow down, hold your position, and use caution. Do not pass on a yellow flag. </w:t>
      </w:r>
    </w:p>
    <w:p w14:paraId="136B9EED" w14:textId="77777777" w:rsidR="00415BF2" w:rsidRDefault="00000000">
      <w:pPr>
        <w:widowControl w:val="0"/>
        <w:pBdr>
          <w:top w:val="nil"/>
          <w:left w:val="nil"/>
          <w:bottom w:val="nil"/>
          <w:right w:val="nil"/>
          <w:between w:val="nil"/>
        </w:pBdr>
        <w:spacing w:line="240" w:lineRule="auto"/>
        <w:ind w:left="720" w:right="36" w:hanging="360"/>
        <w:rPr>
          <w:b w:val="0"/>
          <w:bCs w:val="0"/>
          <w:color w:val="000000"/>
        </w:rPr>
      </w:pPr>
      <w:r>
        <w:rPr>
          <w:color w:val="000000"/>
        </w:rPr>
        <w:t>c</w:t>
      </w:r>
      <w:proofErr w:type="gramStart"/>
      <w:r>
        <w:rPr>
          <w:color w:val="000000"/>
        </w:rPr>
        <w:t>)  Red</w:t>
      </w:r>
      <w:proofErr w:type="gramEnd"/>
      <w:r>
        <w:rPr>
          <w:color w:val="000000"/>
        </w:rPr>
        <w:t xml:space="preserve"> -</w:t>
      </w:r>
      <w:r>
        <w:rPr>
          <w:b w:val="0"/>
          <w:bCs w:val="0"/>
          <w:color w:val="000000"/>
        </w:rPr>
        <w:t xml:space="preserve"> Stop immediately. Raise your arm and stop without endangering other karts. The red flag will be displayed only at the start/finish line. Do not work on your </w:t>
      </w:r>
      <w:proofErr w:type="gramStart"/>
      <w:r>
        <w:rPr>
          <w:b w:val="0"/>
          <w:bCs w:val="0"/>
          <w:color w:val="000000"/>
        </w:rPr>
        <w:t>kart, and</w:t>
      </w:r>
      <w:proofErr w:type="gramEnd"/>
      <w:r>
        <w:rPr>
          <w:b w:val="0"/>
          <w:bCs w:val="0"/>
          <w:color w:val="000000"/>
        </w:rPr>
        <w:t xml:space="preserve"> wait for instructions from the officials. </w:t>
      </w:r>
    </w:p>
    <w:p w14:paraId="22BCAEE2" w14:textId="77777777" w:rsidR="00415BF2" w:rsidRDefault="00000000">
      <w:pPr>
        <w:widowControl w:val="0"/>
        <w:pBdr>
          <w:top w:val="nil"/>
          <w:left w:val="nil"/>
          <w:bottom w:val="nil"/>
          <w:right w:val="nil"/>
          <w:between w:val="nil"/>
        </w:pBdr>
        <w:spacing w:line="240" w:lineRule="auto"/>
        <w:ind w:left="720" w:right="0" w:hanging="360"/>
        <w:rPr>
          <w:b w:val="0"/>
          <w:bCs w:val="0"/>
          <w:color w:val="000000"/>
        </w:rPr>
      </w:pPr>
      <w:r>
        <w:rPr>
          <w:color w:val="000000"/>
        </w:rPr>
        <w:t>d</w:t>
      </w:r>
      <w:proofErr w:type="gramStart"/>
      <w:r>
        <w:rPr>
          <w:color w:val="000000"/>
        </w:rPr>
        <w:t>)  Yellow</w:t>
      </w:r>
      <w:proofErr w:type="gramEnd"/>
      <w:r>
        <w:rPr>
          <w:color w:val="000000"/>
        </w:rPr>
        <w:t xml:space="preserve"> &amp; Red -</w:t>
      </w:r>
      <w:r>
        <w:rPr>
          <w:b w:val="0"/>
          <w:bCs w:val="0"/>
          <w:color w:val="000000"/>
        </w:rPr>
        <w:t xml:space="preserve"> Re-start. Drivers </w:t>
      </w:r>
      <w:r>
        <w:rPr>
          <w:b w:val="0"/>
          <w:bCs w:val="0"/>
        </w:rPr>
        <w:t>reform the pack</w:t>
      </w:r>
      <w:r>
        <w:rPr>
          <w:b w:val="0"/>
          <w:bCs w:val="0"/>
          <w:color w:val="000000"/>
        </w:rPr>
        <w:t xml:space="preserve"> for a re-start at a slow pace. </w:t>
      </w:r>
    </w:p>
    <w:p w14:paraId="3B8DE433" w14:textId="77777777" w:rsidR="00415BF2" w:rsidRDefault="00000000">
      <w:pPr>
        <w:widowControl w:val="0"/>
        <w:pBdr>
          <w:top w:val="nil"/>
          <w:left w:val="nil"/>
          <w:bottom w:val="nil"/>
          <w:right w:val="nil"/>
          <w:between w:val="nil"/>
        </w:pBdr>
        <w:spacing w:before="274" w:line="240" w:lineRule="auto"/>
        <w:ind w:left="720" w:right="36" w:hanging="360"/>
        <w:rPr>
          <w:b w:val="0"/>
          <w:bCs w:val="0"/>
          <w:color w:val="000000"/>
        </w:rPr>
      </w:pPr>
      <w:r>
        <w:rPr>
          <w:color w:val="000000"/>
        </w:rPr>
        <w:t>e</w:t>
      </w:r>
      <w:proofErr w:type="gramStart"/>
      <w:r>
        <w:rPr>
          <w:color w:val="000000"/>
        </w:rPr>
        <w:t>)  Black</w:t>
      </w:r>
      <w:proofErr w:type="gramEnd"/>
      <w:r>
        <w:rPr>
          <w:color w:val="000000"/>
        </w:rPr>
        <w:t xml:space="preserve"> -</w:t>
      </w:r>
      <w:r>
        <w:rPr>
          <w:b w:val="0"/>
          <w:bCs w:val="0"/>
          <w:color w:val="000000"/>
        </w:rPr>
        <w:t xml:space="preserve"> If waving, safely enter the pits and scale, your race is over. If the black flag is rolled and pointed at you, this is a warning. You have been observed driving poorly or dangerously. </w:t>
      </w:r>
    </w:p>
    <w:p w14:paraId="4D785909" w14:textId="77777777" w:rsidR="00415BF2" w:rsidRDefault="00000000">
      <w:pPr>
        <w:widowControl w:val="0"/>
        <w:pBdr>
          <w:top w:val="nil"/>
          <w:left w:val="nil"/>
          <w:bottom w:val="nil"/>
          <w:right w:val="nil"/>
          <w:between w:val="nil"/>
        </w:pBdr>
        <w:spacing w:before="274" w:line="240" w:lineRule="auto"/>
        <w:ind w:left="720" w:right="30" w:hanging="360"/>
        <w:rPr>
          <w:b w:val="0"/>
          <w:bCs w:val="0"/>
          <w:color w:val="000000"/>
        </w:rPr>
      </w:pPr>
      <w:r>
        <w:rPr>
          <w:color w:val="000000"/>
        </w:rPr>
        <w:t>f</w:t>
      </w:r>
      <w:proofErr w:type="gramStart"/>
      <w:r>
        <w:rPr>
          <w:color w:val="000000"/>
        </w:rPr>
        <w:t>)  Meatball</w:t>
      </w:r>
      <w:proofErr w:type="gramEnd"/>
      <w:r>
        <w:rPr>
          <w:color w:val="000000"/>
        </w:rPr>
        <w:t xml:space="preserve"> -</w:t>
      </w:r>
      <w:r>
        <w:rPr>
          <w:b w:val="0"/>
          <w:bCs w:val="0"/>
          <w:color w:val="000000"/>
        </w:rPr>
        <w:t xml:space="preserve"> (Black with orange ball) Stop at pits next lap, dangerous or</w:t>
      </w:r>
      <w:r>
        <w:t xml:space="preserve"> </w:t>
      </w:r>
      <w:r>
        <w:rPr>
          <w:b w:val="0"/>
          <w:bCs w:val="0"/>
          <w:color w:val="000000"/>
        </w:rPr>
        <w:t xml:space="preserve">mechanical problems. </w:t>
      </w:r>
    </w:p>
    <w:p w14:paraId="1CFC8650" w14:textId="77777777" w:rsidR="00415BF2" w:rsidRDefault="00000000">
      <w:pPr>
        <w:widowControl w:val="0"/>
        <w:pBdr>
          <w:top w:val="nil"/>
          <w:left w:val="nil"/>
          <w:bottom w:val="nil"/>
          <w:right w:val="nil"/>
          <w:between w:val="nil"/>
        </w:pBdr>
        <w:spacing w:line="240" w:lineRule="auto"/>
        <w:ind w:left="720" w:right="1415" w:hanging="360"/>
        <w:rPr>
          <w:b w:val="0"/>
          <w:bCs w:val="0"/>
          <w:color w:val="000000"/>
        </w:rPr>
      </w:pPr>
      <w:r>
        <w:rPr>
          <w:color w:val="000000"/>
        </w:rPr>
        <w:t>g</w:t>
      </w:r>
      <w:proofErr w:type="gramStart"/>
      <w:r>
        <w:rPr>
          <w:color w:val="000000"/>
        </w:rPr>
        <w:t>)  Blue</w:t>
      </w:r>
      <w:proofErr w:type="gramEnd"/>
      <w:r>
        <w:rPr>
          <w:color w:val="000000"/>
        </w:rPr>
        <w:t xml:space="preserve"> -</w:t>
      </w:r>
      <w:r>
        <w:rPr>
          <w:b w:val="0"/>
          <w:bCs w:val="0"/>
          <w:color w:val="000000"/>
        </w:rPr>
        <w:t xml:space="preserve"> The lapping driver is attempting to pass, give him consideration. </w:t>
      </w:r>
    </w:p>
    <w:p w14:paraId="1EB96EF3" w14:textId="77777777" w:rsidR="00415BF2" w:rsidRDefault="00000000">
      <w:pPr>
        <w:widowControl w:val="0"/>
        <w:pBdr>
          <w:top w:val="nil"/>
          <w:left w:val="nil"/>
          <w:bottom w:val="nil"/>
          <w:right w:val="nil"/>
          <w:between w:val="nil"/>
        </w:pBdr>
        <w:spacing w:line="240" w:lineRule="auto"/>
        <w:ind w:left="720" w:right="1415" w:hanging="360"/>
      </w:pPr>
      <w:r>
        <w:rPr>
          <w:color w:val="000000"/>
        </w:rPr>
        <w:t>h</w:t>
      </w:r>
      <w:proofErr w:type="gramStart"/>
      <w:r>
        <w:rPr>
          <w:color w:val="000000"/>
        </w:rPr>
        <w:t>)  White</w:t>
      </w:r>
      <w:proofErr w:type="gramEnd"/>
      <w:r>
        <w:rPr>
          <w:color w:val="000000"/>
        </w:rPr>
        <w:t xml:space="preserve"> -</w:t>
      </w:r>
      <w:r>
        <w:rPr>
          <w:b w:val="0"/>
          <w:bCs w:val="0"/>
          <w:color w:val="000000"/>
        </w:rPr>
        <w:t xml:space="preserve"> One lap of racing left. </w:t>
      </w:r>
    </w:p>
    <w:p w14:paraId="4AE2297B" w14:textId="77777777" w:rsidR="00415BF2" w:rsidRDefault="00000000">
      <w:pPr>
        <w:widowControl w:val="0"/>
        <w:pBdr>
          <w:top w:val="nil"/>
          <w:left w:val="nil"/>
          <w:bottom w:val="nil"/>
          <w:right w:val="nil"/>
          <w:between w:val="nil"/>
        </w:pBdr>
        <w:spacing w:line="240" w:lineRule="auto"/>
        <w:ind w:left="720" w:right="36" w:hanging="360"/>
      </w:pPr>
      <w:proofErr w:type="spellStart"/>
      <w:r>
        <w:rPr>
          <w:color w:val="000000"/>
        </w:rPr>
        <w:t>i</w:t>
      </w:r>
      <w:proofErr w:type="spellEnd"/>
      <w:proofErr w:type="gramStart"/>
      <w:r>
        <w:rPr>
          <w:color w:val="000000"/>
        </w:rPr>
        <w:t>)  Checkered</w:t>
      </w:r>
      <w:proofErr w:type="gramEnd"/>
      <w:r>
        <w:rPr>
          <w:color w:val="000000"/>
        </w:rPr>
        <w:t xml:space="preserve"> -</w:t>
      </w:r>
      <w:r>
        <w:rPr>
          <w:b w:val="0"/>
          <w:bCs w:val="0"/>
          <w:color w:val="000000"/>
        </w:rPr>
        <w:t xml:space="preserve"> This is the flag that you have been racing to see. This means</w:t>
      </w:r>
      <w:r>
        <w:t xml:space="preserve"> </w:t>
      </w:r>
      <w:r>
        <w:rPr>
          <w:b w:val="0"/>
          <w:bCs w:val="0"/>
          <w:color w:val="000000"/>
        </w:rPr>
        <w:t xml:space="preserve">the race is over. </w:t>
      </w:r>
    </w:p>
    <w:p w14:paraId="615E3F47" w14:textId="77777777" w:rsidR="00415BF2" w:rsidRDefault="00000000">
      <w:pPr>
        <w:widowControl w:val="0"/>
        <w:pBdr>
          <w:top w:val="nil"/>
          <w:left w:val="nil"/>
          <w:bottom w:val="nil"/>
          <w:right w:val="nil"/>
          <w:between w:val="nil"/>
        </w:pBdr>
        <w:spacing w:line="240" w:lineRule="auto"/>
        <w:ind w:left="720" w:right="1415" w:hanging="360"/>
        <w:rPr>
          <w:b w:val="0"/>
          <w:bCs w:val="0"/>
          <w:color w:val="000000"/>
        </w:rPr>
      </w:pPr>
      <w:r>
        <w:rPr>
          <w:color w:val="000000"/>
        </w:rPr>
        <w:t>j</w:t>
      </w:r>
      <w:proofErr w:type="gramStart"/>
      <w:r>
        <w:rPr>
          <w:color w:val="000000"/>
        </w:rPr>
        <w:t>)  Transponder</w:t>
      </w:r>
      <w:proofErr w:type="gramEnd"/>
      <w:r>
        <w:rPr>
          <w:color w:val="000000"/>
        </w:rPr>
        <w:t xml:space="preserve"> -</w:t>
      </w:r>
      <w:r>
        <w:rPr>
          <w:b w:val="0"/>
          <w:bCs w:val="0"/>
          <w:color w:val="000000"/>
        </w:rPr>
        <w:t xml:space="preserve"> (Black with Yellow Square) Transponder is not registering. Stop </w:t>
      </w:r>
      <w:r>
        <w:rPr>
          <w:b w:val="0"/>
          <w:bCs w:val="0"/>
        </w:rPr>
        <w:t>in the pits</w:t>
      </w:r>
      <w:r>
        <w:rPr>
          <w:b w:val="0"/>
          <w:bCs w:val="0"/>
          <w:color w:val="000000"/>
        </w:rPr>
        <w:t xml:space="preserve"> to correct the problem.</w:t>
      </w:r>
    </w:p>
    <w:p w14:paraId="77AE80B3" w14:textId="77777777" w:rsidR="00415BF2" w:rsidRDefault="00000000">
      <w:pPr>
        <w:widowControl w:val="0"/>
        <w:pBdr>
          <w:top w:val="nil"/>
          <w:left w:val="nil"/>
          <w:bottom w:val="nil"/>
          <w:right w:val="nil"/>
          <w:between w:val="nil"/>
        </w:pBdr>
        <w:spacing w:line="276" w:lineRule="auto"/>
        <w:ind w:right="36" w:hanging="360"/>
        <w:rPr>
          <w:b w:val="0"/>
          <w:bCs w:val="0"/>
          <w:color w:val="000000"/>
        </w:rPr>
      </w:pPr>
      <w:r>
        <w:rPr>
          <w:color w:val="000000"/>
        </w:rPr>
        <w:t>22</w:t>
      </w:r>
      <w:proofErr w:type="gramStart"/>
      <w:r>
        <w:rPr>
          <w:color w:val="000000"/>
        </w:rPr>
        <w:t xml:space="preserve">.  </w:t>
      </w:r>
      <w:r>
        <w:rPr>
          <w:b w:val="0"/>
          <w:bCs w:val="0"/>
          <w:color w:val="000000"/>
        </w:rPr>
        <w:t>Everyone</w:t>
      </w:r>
      <w:proofErr w:type="gramEnd"/>
      <w:r>
        <w:rPr>
          <w:b w:val="0"/>
          <w:bCs w:val="0"/>
          <w:color w:val="000000"/>
        </w:rPr>
        <w:t xml:space="preserve"> </w:t>
      </w:r>
      <w:proofErr w:type="gramStart"/>
      <w:r>
        <w:rPr>
          <w:b w:val="0"/>
          <w:bCs w:val="0"/>
          <w:color w:val="000000"/>
        </w:rPr>
        <w:t>shall</w:t>
      </w:r>
      <w:proofErr w:type="gramEnd"/>
      <w:r>
        <w:rPr>
          <w:b w:val="0"/>
          <w:bCs w:val="0"/>
          <w:color w:val="000000"/>
        </w:rPr>
        <w:t xml:space="preserve"> </w:t>
      </w:r>
      <w:r>
        <w:t xml:space="preserve">WEAR </w:t>
      </w:r>
      <w:r>
        <w:rPr>
          <w:b w:val="0"/>
          <w:bCs w:val="0"/>
          <w:color w:val="000000"/>
        </w:rPr>
        <w:t>their Pit Passes</w:t>
      </w:r>
      <w:r>
        <w:rPr>
          <w:color w:val="000000"/>
        </w:rPr>
        <w:t xml:space="preserve"> </w:t>
      </w:r>
      <w:r>
        <w:rPr>
          <w:b w:val="0"/>
          <w:bCs w:val="0"/>
          <w:color w:val="000000"/>
        </w:rPr>
        <w:t>while in the pits or driving. Any entrants’ family, friends or pit crews in the pits without a valid pit pass will result in that entrant’s disqualification for the day. It is the responsibility of the entrant to be sure anyone in his/her</w:t>
      </w:r>
      <w:r>
        <w:rPr>
          <w:b w:val="0"/>
          <w:bCs w:val="0"/>
        </w:rPr>
        <w:t xml:space="preserve"> pit area has a</w:t>
      </w:r>
      <w:r>
        <w:rPr>
          <w:b w:val="0"/>
          <w:bCs w:val="0"/>
          <w:color w:val="000000"/>
        </w:rPr>
        <w:t xml:space="preserve"> valid pit pass. Passes must be</w:t>
      </w:r>
      <w:r>
        <w:rPr>
          <w:b w:val="0"/>
          <w:bCs w:val="0"/>
        </w:rPr>
        <w:t xml:space="preserve"> visibly </w:t>
      </w:r>
      <w:r>
        <w:rPr>
          <w:b w:val="0"/>
          <w:bCs w:val="0"/>
          <w:color w:val="000000"/>
        </w:rPr>
        <w:t xml:space="preserve">displayed. </w:t>
      </w:r>
    </w:p>
    <w:p w14:paraId="7C8C412B" w14:textId="77777777" w:rsidR="00415BF2" w:rsidRDefault="00000000">
      <w:pPr>
        <w:widowControl w:val="0"/>
        <w:pBdr>
          <w:top w:val="nil"/>
          <w:left w:val="nil"/>
          <w:bottom w:val="nil"/>
          <w:right w:val="nil"/>
          <w:between w:val="nil"/>
        </w:pBdr>
        <w:spacing w:line="276" w:lineRule="auto"/>
        <w:ind w:right="36" w:hanging="360"/>
      </w:pPr>
      <w:r>
        <w:rPr>
          <w:color w:val="000000"/>
        </w:rPr>
        <w:t>23</w:t>
      </w:r>
      <w:proofErr w:type="gramStart"/>
      <w:r>
        <w:rPr>
          <w:color w:val="000000"/>
        </w:rPr>
        <w:t xml:space="preserve">.  </w:t>
      </w:r>
      <w:r>
        <w:rPr>
          <w:b w:val="0"/>
          <w:bCs w:val="0"/>
          <w:color w:val="000000"/>
        </w:rPr>
        <w:t>A</w:t>
      </w:r>
      <w:proofErr w:type="gramEnd"/>
      <w:r>
        <w:rPr>
          <w:b w:val="0"/>
          <w:bCs w:val="0"/>
          <w:color w:val="000000"/>
        </w:rPr>
        <w:t xml:space="preserve"> </w:t>
      </w:r>
      <w:r>
        <w:rPr>
          <w:color w:val="000000"/>
        </w:rPr>
        <w:t xml:space="preserve">NO STAND </w:t>
      </w:r>
      <w:r>
        <w:rPr>
          <w:b w:val="0"/>
          <w:bCs w:val="0"/>
          <w:color w:val="000000"/>
        </w:rPr>
        <w:t xml:space="preserve">safety zone will be established along the starting gate and extending to the northern end of the covered grid, the purpose being to allow exiting drivers to better see oncoming traffic and to allow the pit steward better control of the gate. </w:t>
      </w:r>
    </w:p>
    <w:p w14:paraId="2BAD0F6D" w14:textId="77777777" w:rsidR="00415BF2" w:rsidRDefault="00415BF2">
      <w:pPr>
        <w:widowControl w:val="0"/>
        <w:pBdr>
          <w:top w:val="nil"/>
          <w:left w:val="nil"/>
          <w:bottom w:val="nil"/>
          <w:right w:val="nil"/>
          <w:between w:val="nil"/>
        </w:pBdr>
        <w:spacing w:line="276" w:lineRule="auto"/>
        <w:ind w:right="582" w:hanging="360"/>
        <w:rPr>
          <w:color w:val="000000"/>
        </w:rPr>
      </w:pPr>
    </w:p>
    <w:p w14:paraId="2935855E" w14:textId="77777777" w:rsidR="00415BF2" w:rsidRDefault="00000000">
      <w:pPr>
        <w:widowControl w:val="0"/>
        <w:pBdr>
          <w:top w:val="nil"/>
          <w:left w:val="nil"/>
          <w:bottom w:val="nil"/>
          <w:right w:val="nil"/>
          <w:between w:val="nil"/>
        </w:pBdr>
        <w:spacing w:line="276" w:lineRule="auto"/>
        <w:ind w:right="582" w:hanging="360"/>
        <w:rPr>
          <w:b w:val="0"/>
          <w:bCs w:val="0"/>
          <w:color w:val="000000"/>
        </w:rPr>
      </w:pPr>
      <w:r>
        <w:rPr>
          <w:color w:val="000000"/>
        </w:rPr>
        <w:lastRenderedPageBreak/>
        <w:t>24</w:t>
      </w:r>
      <w:proofErr w:type="gramStart"/>
      <w:r>
        <w:rPr>
          <w:color w:val="000000"/>
        </w:rPr>
        <w:t>.  Penalties</w:t>
      </w:r>
      <w:proofErr w:type="gramEnd"/>
      <w:r>
        <w:rPr>
          <w:color w:val="000000"/>
        </w:rPr>
        <w:t xml:space="preserve">: </w:t>
      </w:r>
      <w:r>
        <w:rPr>
          <w:b w:val="0"/>
          <w:bCs w:val="0"/>
          <w:color w:val="000000"/>
        </w:rPr>
        <w:t xml:space="preserve">The race officials may impose the following penalties, or variations, that they see appropriate, as penalty for driving infractions or unsportsmanlike driving. </w:t>
      </w:r>
    </w:p>
    <w:p w14:paraId="054A268B" w14:textId="77777777" w:rsidR="00415BF2" w:rsidRDefault="00000000">
      <w:pPr>
        <w:widowControl w:val="0"/>
        <w:numPr>
          <w:ilvl w:val="0"/>
          <w:numId w:val="4"/>
        </w:numPr>
        <w:pBdr>
          <w:top w:val="nil"/>
          <w:left w:val="nil"/>
          <w:bottom w:val="nil"/>
          <w:right w:val="nil"/>
          <w:between w:val="nil"/>
        </w:pBdr>
        <w:spacing w:line="276" w:lineRule="auto"/>
        <w:ind w:right="633"/>
        <w:rPr>
          <w:b w:val="0"/>
          <w:bCs w:val="0"/>
        </w:rPr>
      </w:pPr>
      <w:r>
        <w:rPr>
          <w:b w:val="0"/>
          <w:bCs w:val="0"/>
          <w:color w:val="000000"/>
        </w:rPr>
        <w:t>Penalties for starting infractions: Breaking out of the starting lanes prior to the start signal</w:t>
      </w:r>
      <w:r>
        <w:rPr>
          <w:b w:val="0"/>
          <w:bCs w:val="0"/>
        </w:rPr>
        <w:t xml:space="preserve"> and/or </w:t>
      </w:r>
      <w:r>
        <w:rPr>
          <w:b w:val="0"/>
          <w:bCs w:val="0"/>
          <w:color w:val="000000"/>
        </w:rPr>
        <w:t>out</w:t>
      </w:r>
      <w:r>
        <w:rPr>
          <w:b w:val="0"/>
          <w:bCs w:val="0"/>
        </w:rPr>
        <w:t>side pole (2nd) beating pole (1st) to the start/finish line</w:t>
      </w:r>
      <w:r>
        <w:rPr>
          <w:b w:val="0"/>
          <w:bCs w:val="0"/>
          <w:color w:val="000000"/>
        </w:rPr>
        <w:t xml:space="preserve"> w</w:t>
      </w:r>
      <w:r>
        <w:rPr>
          <w:b w:val="0"/>
          <w:bCs w:val="0"/>
        </w:rPr>
        <w:t>ould</w:t>
      </w:r>
      <w:r>
        <w:rPr>
          <w:b w:val="0"/>
          <w:bCs w:val="0"/>
          <w:color w:val="000000"/>
        </w:rPr>
        <w:t xml:space="preserve"> be considered a </w:t>
      </w:r>
      <w:r>
        <w:rPr>
          <w:b w:val="0"/>
          <w:bCs w:val="0"/>
        </w:rPr>
        <w:t xml:space="preserve">penalty.  </w:t>
      </w:r>
      <w:r>
        <w:rPr>
          <w:b w:val="0"/>
          <w:bCs w:val="0"/>
          <w:color w:val="000000"/>
        </w:rPr>
        <w:t xml:space="preserve">The race director will assess penalties. The race director may assess time penalties and/ or position penalties and may assess a DQ penalty, based on the severity of the infraction(s). Typically, 2 wheels outside the lanes early will be a 2 second post-race penalty. All 4 wheels outside the </w:t>
      </w:r>
      <w:proofErr w:type="gramStart"/>
      <w:r>
        <w:rPr>
          <w:b w:val="0"/>
          <w:bCs w:val="0"/>
          <w:color w:val="000000"/>
        </w:rPr>
        <w:t>lanes early</w:t>
      </w:r>
      <w:proofErr w:type="gramEnd"/>
      <w:r>
        <w:rPr>
          <w:b w:val="0"/>
          <w:bCs w:val="0"/>
          <w:color w:val="000000"/>
        </w:rPr>
        <w:t xml:space="preserve"> will be a 5 second post-race penalty.</w:t>
      </w:r>
    </w:p>
    <w:p w14:paraId="08B5493D" w14:textId="77777777" w:rsidR="00415BF2" w:rsidRDefault="00000000">
      <w:pPr>
        <w:widowControl w:val="0"/>
        <w:numPr>
          <w:ilvl w:val="0"/>
          <w:numId w:val="4"/>
        </w:numPr>
        <w:pBdr>
          <w:top w:val="nil"/>
          <w:left w:val="nil"/>
          <w:bottom w:val="nil"/>
          <w:right w:val="nil"/>
          <w:between w:val="nil"/>
        </w:pBdr>
        <w:spacing w:line="276" w:lineRule="auto"/>
        <w:ind w:right="633"/>
        <w:rPr>
          <w:b w:val="0"/>
          <w:bCs w:val="0"/>
          <w:color w:val="000000"/>
        </w:rPr>
      </w:pPr>
      <w:r>
        <w:rPr>
          <w:b w:val="0"/>
          <w:bCs w:val="0"/>
          <w:color w:val="000000"/>
        </w:rPr>
        <w:t xml:space="preserve">Penalties for driving infractions: The race director will assess penalties based on the severity of the infraction. Loss of a given number of post-race positions. (i.e. 1, 3 or 5 positions) or a time penalty may also be assessed- post race. (i.e. 3 seconds, 5 seconds, 10 seconds). Blocking </w:t>
      </w:r>
      <w:proofErr w:type="gramStart"/>
      <w:r>
        <w:rPr>
          <w:b w:val="0"/>
          <w:bCs w:val="0"/>
          <w:color w:val="000000"/>
        </w:rPr>
        <w:t>is considered to be</w:t>
      </w:r>
      <w:proofErr w:type="gramEnd"/>
      <w:r>
        <w:rPr>
          <w:b w:val="0"/>
          <w:bCs w:val="0"/>
          <w:color w:val="000000"/>
        </w:rPr>
        <w:t xml:space="preserve"> an unsportsmanlike maneuver. A driver will </w:t>
      </w:r>
      <w:proofErr w:type="gramStart"/>
      <w:r>
        <w:rPr>
          <w:b w:val="0"/>
          <w:bCs w:val="0"/>
          <w:color w:val="000000"/>
        </w:rPr>
        <w:t>be considered to be</w:t>
      </w:r>
      <w:proofErr w:type="gramEnd"/>
      <w:r>
        <w:rPr>
          <w:b w:val="0"/>
          <w:bCs w:val="0"/>
          <w:color w:val="000000"/>
        </w:rPr>
        <w:t xml:space="preserve"> blocking if they make more than one move off the preferred racing line on any given straight away. Swerving or making erratic moves to keep a trailing driver from passing will also be considered blocking. Blocking will be subject to post race penalties. </w:t>
      </w:r>
    </w:p>
    <w:p w14:paraId="2DC7591E" w14:textId="77777777" w:rsidR="00415BF2" w:rsidRDefault="00000000">
      <w:pPr>
        <w:widowControl w:val="0"/>
        <w:numPr>
          <w:ilvl w:val="0"/>
          <w:numId w:val="4"/>
        </w:numPr>
        <w:pBdr>
          <w:top w:val="nil"/>
          <w:left w:val="nil"/>
          <w:bottom w:val="nil"/>
          <w:right w:val="nil"/>
          <w:between w:val="nil"/>
        </w:pBdr>
        <w:spacing w:line="276" w:lineRule="auto"/>
        <w:ind w:right="633"/>
        <w:rPr>
          <w:b w:val="0"/>
          <w:bCs w:val="0"/>
          <w:color w:val="000000"/>
        </w:rPr>
      </w:pPr>
      <w:r>
        <w:rPr>
          <w:b w:val="0"/>
          <w:bCs w:val="0"/>
          <w:color w:val="000000"/>
        </w:rPr>
        <w:t>Pushback bumpers will not be penalized for push backs at club racing. Special races like SNS will follow NWKA rules.</w:t>
      </w:r>
    </w:p>
    <w:p w14:paraId="53B290F7" w14:textId="77777777" w:rsidR="00415BF2" w:rsidRDefault="00000000">
      <w:pPr>
        <w:widowControl w:val="0"/>
        <w:pBdr>
          <w:top w:val="nil"/>
          <w:left w:val="nil"/>
          <w:bottom w:val="nil"/>
          <w:right w:val="nil"/>
          <w:between w:val="nil"/>
        </w:pBdr>
        <w:spacing w:line="276" w:lineRule="auto"/>
        <w:ind w:right="633" w:hanging="360"/>
        <w:rPr>
          <w:b w:val="0"/>
          <w:bCs w:val="0"/>
        </w:rPr>
      </w:pPr>
      <w:r>
        <w:rPr>
          <w:color w:val="000000"/>
        </w:rPr>
        <w:t>25</w:t>
      </w:r>
      <w:proofErr w:type="gramStart"/>
      <w:r>
        <w:rPr>
          <w:color w:val="000000"/>
        </w:rPr>
        <w:t>.  Rules</w:t>
      </w:r>
      <w:proofErr w:type="gramEnd"/>
      <w:r>
        <w:rPr>
          <w:color w:val="000000"/>
        </w:rPr>
        <w:t xml:space="preserve"> Protests: </w:t>
      </w:r>
      <w:r>
        <w:rPr>
          <w:b w:val="0"/>
          <w:bCs w:val="0"/>
        </w:rPr>
        <w:t xml:space="preserve">For on track rules decisions only, judgement calls cannot be protested. All protests shall be in writing, dated and signed by the </w:t>
      </w:r>
      <w:proofErr w:type="gramStart"/>
      <w:r>
        <w:rPr>
          <w:b w:val="0"/>
          <w:bCs w:val="0"/>
        </w:rPr>
        <w:t>participant</w:t>
      </w:r>
      <w:proofErr w:type="gramEnd"/>
      <w:r>
        <w:rPr>
          <w:b w:val="0"/>
          <w:bCs w:val="0"/>
        </w:rPr>
        <w:t>. All such protests shall be handed to the race director or proxy within 30 minutes following the race/event infraction occurred. If the protest is non-equipment or judgement call related, a $100 protest deposit must be submitted with the written protest to be considered. If the protest is successful, the deposit will be returned. If the protest is unsuccessful, the deposit will be forfeited to TCKC.</w:t>
      </w:r>
    </w:p>
    <w:p w14:paraId="04702EFF" w14:textId="77777777" w:rsidR="00415BF2" w:rsidRDefault="00000000">
      <w:pPr>
        <w:widowControl w:val="0"/>
        <w:pBdr>
          <w:top w:val="nil"/>
          <w:left w:val="nil"/>
          <w:bottom w:val="nil"/>
          <w:right w:val="nil"/>
          <w:between w:val="nil"/>
        </w:pBdr>
        <w:spacing w:line="276" w:lineRule="auto"/>
        <w:ind w:right="633" w:hanging="360"/>
        <w:rPr>
          <w:b w:val="0"/>
          <w:bCs w:val="0"/>
          <w:color w:val="000000"/>
        </w:rPr>
      </w:pPr>
      <w:r>
        <w:rPr>
          <w:color w:val="000000"/>
        </w:rPr>
        <w:t xml:space="preserve">26. Equipment Protests: </w:t>
      </w:r>
      <w:r>
        <w:rPr>
          <w:b w:val="0"/>
          <w:bCs w:val="0"/>
          <w:color w:val="000000"/>
        </w:rPr>
        <w:t xml:space="preserve">If an individual believes someone in his/her class is using an illegal part or engine a written protest along with a $200.00 protest deposit is required. Should the individual being protested pass a complete tech tear down the $200.00 protest deposit shall be passed onto that individual for reassembly cost. </w:t>
      </w:r>
      <w:r>
        <w:rPr>
          <w:b w:val="0"/>
          <w:bCs w:val="0"/>
        </w:rPr>
        <w:t>Should the individual</w:t>
      </w:r>
      <w:r>
        <w:rPr>
          <w:b w:val="0"/>
          <w:bCs w:val="0"/>
          <w:color w:val="000000"/>
        </w:rPr>
        <w:t xml:space="preserve"> </w:t>
      </w:r>
      <w:proofErr w:type="gramStart"/>
      <w:r>
        <w:rPr>
          <w:b w:val="0"/>
          <w:bCs w:val="0"/>
          <w:color w:val="000000"/>
        </w:rPr>
        <w:t>fail</w:t>
      </w:r>
      <w:proofErr w:type="gramEnd"/>
      <w:r>
        <w:rPr>
          <w:b w:val="0"/>
          <w:bCs w:val="0"/>
          <w:color w:val="000000"/>
        </w:rPr>
        <w:t xml:space="preserve"> tech, the protester will receive the $200.00 deposit back </w:t>
      </w:r>
      <w:r>
        <w:rPr>
          <w:b w:val="0"/>
          <w:bCs w:val="0"/>
        </w:rPr>
        <w:t>and the individual</w:t>
      </w:r>
      <w:r>
        <w:rPr>
          <w:b w:val="0"/>
          <w:bCs w:val="0"/>
          <w:color w:val="000000"/>
        </w:rPr>
        <w:t xml:space="preserve"> being protested will be disqualified and </w:t>
      </w:r>
      <w:proofErr w:type="gramStart"/>
      <w:r>
        <w:rPr>
          <w:b w:val="0"/>
          <w:bCs w:val="0"/>
          <w:color w:val="000000"/>
        </w:rPr>
        <w:t>have to</w:t>
      </w:r>
      <w:proofErr w:type="gramEnd"/>
      <w:r>
        <w:rPr>
          <w:b w:val="0"/>
          <w:bCs w:val="0"/>
          <w:color w:val="000000"/>
        </w:rPr>
        <w:t xml:space="preserve"> reassemble their equipment at his/her own cost. </w:t>
      </w:r>
    </w:p>
    <w:p w14:paraId="5EC7A941" w14:textId="77777777" w:rsidR="00415BF2" w:rsidRDefault="00000000">
      <w:pPr>
        <w:widowControl w:val="0"/>
        <w:pBdr>
          <w:top w:val="nil"/>
          <w:left w:val="nil"/>
          <w:bottom w:val="nil"/>
          <w:right w:val="nil"/>
          <w:between w:val="nil"/>
        </w:pBdr>
        <w:spacing w:line="276" w:lineRule="auto"/>
        <w:ind w:right="0" w:hanging="360"/>
        <w:rPr>
          <w:color w:val="000000"/>
        </w:rPr>
      </w:pPr>
      <w:r>
        <w:rPr>
          <w:color w:val="000000"/>
        </w:rPr>
        <w:t>27</w:t>
      </w:r>
      <w:r>
        <w:t xml:space="preserve">. Claim Rules: </w:t>
      </w:r>
      <w:r>
        <w:rPr>
          <w:b w:val="0"/>
          <w:bCs w:val="0"/>
        </w:rPr>
        <w:t>TCKC does not follow NWKA claim rules for club races.</w:t>
      </w:r>
    </w:p>
    <w:p w14:paraId="2CB4FA6E" w14:textId="77777777" w:rsidR="00415BF2" w:rsidRDefault="00000000">
      <w:pPr>
        <w:widowControl w:val="0"/>
        <w:pBdr>
          <w:top w:val="nil"/>
          <w:left w:val="nil"/>
          <w:bottom w:val="nil"/>
          <w:right w:val="nil"/>
          <w:between w:val="nil"/>
        </w:pBdr>
        <w:spacing w:line="276" w:lineRule="auto"/>
        <w:ind w:right="0" w:hanging="360"/>
      </w:pPr>
      <w:r>
        <w:rPr>
          <w:color w:val="000000"/>
        </w:rPr>
        <w:t xml:space="preserve">28. </w:t>
      </w:r>
      <w:r>
        <w:rPr>
          <w:b w:val="0"/>
          <w:bCs w:val="0"/>
          <w:color w:val="000000"/>
        </w:rPr>
        <w:t xml:space="preserve">The race director, consulting with at least 2 </w:t>
      </w:r>
      <w:proofErr w:type="gramStart"/>
      <w:r>
        <w:rPr>
          <w:b w:val="0"/>
          <w:bCs w:val="0"/>
          <w:color w:val="000000"/>
        </w:rPr>
        <w:t>officials</w:t>
      </w:r>
      <w:proofErr w:type="gramEnd"/>
      <w:r>
        <w:rPr>
          <w:b w:val="0"/>
          <w:bCs w:val="0"/>
          <w:color w:val="000000"/>
        </w:rPr>
        <w:t xml:space="preserve"> shall have the final word on any grievance. </w:t>
      </w:r>
      <w:r>
        <w:rPr>
          <w:color w:val="000000"/>
        </w:rPr>
        <w:t xml:space="preserve">Any official with the need to discuss a problem with a Junior </w:t>
      </w:r>
      <w:r>
        <w:t xml:space="preserve">or Cadet </w:t>
      </w:r>
      <w:r>
        <w:rPr>
          <w:color w:val="000000"/>
        </w:rPr>
        <w:t xml:space="preserve">driver must be sure that the </w:t>
      </w:r>
      <w:r>
        <w:t xml:space="preserve">Junior or Cadet driver’s </w:t>
      </w:r>
      <w:r>
        <w:rPr>
          <w:color w:val="000000"/>
        </w:rPr>
        <w:t xml:space="preserve">parent or guardian is present for the entire discussion. </w:t>
      </w:r>
    </w:p>
    <w:p w14:paraId="35F8234E" w14:textId="77777777" w:rsidR="00415BF2" w:rsidRDefault="00000000">
      <w:pPr>
        <w:widowControl w:val="0"/>
        <w:pBdr>
          <w:top w:val="nil"/>
          <w:left w:val="nil"/>
          <w:bottom w:val="nil"/>
          <w:right w:val="nil"/>
          <w:between w:val="nil"/>
        </w:pBdr>
        <w:spacing w:line="276" w:lineRule="auto"/>
        <w:ind w:right="0" w:hanging="360"/>
        <w:rPr>
          <w:b w:val="0"/>
          <w:bCs w:val="0"/>
          <w:color w:val="000000"/>
        </w:rPr>
      </w:pPr>
      <w:r>
        <w:rPr>
          <w:color w:val="000000"/>
        </w:rPr>
        <w:t>29</w:t>
      </w:r>
      <w:proofErr w:type="gramStart"/>
      <w:r>
        <w:rPr>
          <w:color w:val="000000"/>
        </w:rPr>
        <w:t>.  N</w:t>
      </w:r>
      <w:r>
        <w:t>OTICE</w:t>
      </w:r>
      <w:proofErr w:type="gramEnd"/>
      <w:r>
        <w:t xml:space="preserve"> -</w:t>
      </w:r>
      <w:r>
        <w:rPr>
          <w:color w:val="000000"/>
        </w:rPr>
        <w:t xml:space="preserve"> </w:t>
      </w:r>
      <w:r>
        <w:rPr>
          <w:b w:val="0"/>
          <w:bCs w:val="0"/>
          <w:color w:val="000000"/>
        </w:rPr>
        <w:t xml:space="preserve">These rules apply to race days </w:t>
      </w:r>
      <w:r>
        <w:rPr>
          <w:color w:val="000000"/>
        </w:rPr>
        <w:t xml:space="preserve">AND </w:t>
      </w:r>
      <w:r>
        <w:rPr>
          <w:b w:val="0"/>
          <w:bCs w:val="0"/>
          <w:color w:val="000000"/>
        </w:rPr>
        <w:t xml:space="preserve">open practice days. </w:t>
      </w:r>
    </w:p>
    <w:p w14:paraId="0B6F3CE8" w14:textId="77777777" w:rsidR="00415BF2" w:rsidRDefault="00415BF2">
      <w:pPr>
        <w:spacing w:line="276" w:lineRule="auto"/>
        <w:ind w:firstLine="360"/>
        <w:rPr>
          <w:b w:val="0"/>
          <w:bCs w:val="0"/>
          <w:color w:val="000000"/>
        </w:rPr>
      </w:pPr>
    </w:p>
    <w:p w14:paraId="45805464" w14:textId="77777777" w:rsidR="00415BF2" w:rsidRDefault="00000000">
      <w:pPr>
        <w:widowControl w:val="0"/>
        <w:pBdr>
          <w:top w:val="nil"/>
          <w:left w:val="nil"/>
          <w:bottom w:val="nil"/>
          <w:right w:val="nil"/>
          <w:between w:val="nil"/>
        </w:pBdr>
        <w:ind w:right="0" w:hanging="360"/>
        <w:rPr>
          <w:b w:val="0"/>
          <w:bCs w:val="0"/>
          <w:color w:val="000000"/>
        </w:rPr>
      </w:pPr>
      <w:r>
        <w:rPr>
          <w:noProof/>
        </w:rPr>
        <w:drawing>
          <wp:inline distT="114300" distB="114300" distL="114300" distR="114300" wp14:anchorId="7F672CD5" wp14:editId="342FE87B">
            <wp:extent cx="6309360" cy="7264400"/>
            <wp:effectExtent l="0" t="0" r="0" b="0"/>
            <wp:docPr id="8555825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09360" cy="7264400"/>
                    </a:xfrm>
                    <a:prstGeom prst="rect">
                      <a:avLst/>
                    </a:prstGeom>
                    <a:ln/>
                  </pic:spPr>
                </pic:pic>
              </a:graphicData>
            </a:graphic>
          </wp:inline>
        </w:drawing>
      </w:r>
    </w:p>
    <w:sectPr w:rsidR="00415BF2">
      <w:footerReference w:type="default" r:id="rId12"/>
      <w:pgSz w:w="12240" w:h="15840"/>
      <w:pgMar w:top="878" w:right="864" w:bottom="1181"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05120" w14:textId="77777777" w:rsidR="00A53EB1" w:rsidRDefault="00A53EB1">
      <w:pPr>
        <w:spacing w:before="0" w:line="240" w:lineRule="auto"/>
      </w:pPr>
      <w:r>
        <w:separator/>
      </w:r>
    </w:p>
  </w:endnote>
  <w:endnote w:type="continuationSeparator" w:id="0">
    <w:p w14:paraId="5C7910A9" w14:textId="77777777" w:rsidR="00A53EB1" w:rsidRDefault="00A53EB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BoldItalic r:id="rId1" w:fontKey="{1FA64130-24DF-463A-B876-9215D0D1D7DC}"/>
  </w:font>
  <w:font w:name="Calibri">
    <w:panose1 w:val="020F0502020204030204"/>
    <w:charset w:val="00"/>
    <w:family w:val="swiss"/>
    <w:pitch w:val="variable"/>
    <w:sig w:usb0="E4002EFF" w:usb1="C200247B" w:usb2="00000009" w:usb3="00000000" w:csb0="000001FF" w:csb1="00000000"/>
    <w:embedRegular r:id="rId2" w:fontKey="{E07F03FA-D2F2-4B0C-A8C5-B40BF13D80C1}"/>
  </w:font>
  <w:font w:name="Cambria">
    <w:panose1 w:val="02040503050406030204"/>
    <w:charset w:val="00"/>
    <w:family w:val="roman"/>
    <w:pitch w:val="variable"/>
    <w:sig w:usb0="E00006FF" w:usb1="420024FF" w:usb2="02000000" w:usb3="00000000" w:csb0="0000019F" w:csb1="00000000"/>
    <w:embedRegular r:id="rId3" w:fontKey="{C796EF8E-14A9-451C-9885-EB0190BAF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AE80" w14:textId="77777777" w:rsidR="00415BF2" w:rsidRDefault="00000000">
    <w:pPr>
      <w:ind w:firstLine="360"/>
      <w:jc w:val="right"/>
    </w:pPr>
    <w:r>
      <w:fldChar w:fldCharType="begin"/>
    </w:r>
    <w:r>
      <w:instrText>PAGE</w:instrText>
    </w:r>
    <w:r>
      <w:fldChar w:fldCharType="separate"/>
    </w:r>
    <w:r w:rsidR="00742D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BF505" w14:textId="77777777" w:rsidR="00A53EB1" w:rsidRDefault="00A53EB1">
      <w:pPr>
        <w:spacing w:before="0" w:line="240" w:lineRule="auto"/>
      </w:pPr>
      <w:r>
        <w:separator/>
      </w:r>
    </w:p>
  </w:footnote>
  <w:footnote w:type="continuationSeparator" w:id="0">
    <w:p w14:paraId="5799FC24" w14:textId="77777777" w:rsidR="00A53EB1" w:rsidRDefault="00A53EB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E47F0"/>
    <w:multiLevelType w:val="multilevel"/>
    <w:tmpl w:val="000C1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1E3264"/>
    <w:multiLevelType w:val="multilevel"/>
    <w:tmpl w:val="ACBC4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603913"/>
    <w:multiLevelType w:val="multilevel"/>
    <w:tmpl w:val="9650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CA4D5A"/>
    <w:multiLevelType w:val="multilevel"/>
    <w:tmpl w:val="80F0D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4732A6"/>
    <w:multiLevelType w:val="multilevel"/>
    <w:tmpl w:val="07BA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B16560"/>
    <w:multiLevelType w:val="multilevel"/>
    <w:tmpl w:val="D66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6B7E45"/>
    <w:multiLevelType w:val="multilevel"/>
    <w:tmpl w:val="0870F9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EDB6C01"/>
    <w:multiLevelType w:val="multilevel"/>
    <w:tmpl w:val="7B12C618"/>
    <w:lvl w:ilvl="0">
      <w:start w:val="1"/>
      <w:numFmt w:val="upperLetter"/>
      <w:lvlText w:val="%1."/>
      <w:lvlJc w:val="left"/>
      <w:pPr>
        <w:ind w:left="1170" w:hanging="360"/>
      </w:pPr>
      <w:rPr>
        <w:b/>
        <w:bCs/>
        <w:u w:val="none"/>
      </w:rPr>
    </w:lvl>
    <w:lvl w:ilvl="1">
      <w:start w:val="1"/>
      <w:numFmt w:val="lowerLetter"/>
      <w:lvlText w:val="%2."/>
      <w:lvlJc w:val="left"/>
      <w:pPr>
        <w:ind w:left="1890" w:hanging="360"/>
      </w:pPr>
      <w:rPr>
        <w:u w:val="none"/>
      </w:rPr>
    </w:lvl>
    <w:lvl w:ilvl="2">
      <w:start w:val="1"/>
      <w:numFmt w:val="lowerRoman"/>
      <w:lvlText w:val="%3."/>
      <w:lvlJc w:val="right"/>
      <w:pPr>
        <w:ind w:left="2610" w:hanging="360"/>
      </w:pPr>
      <w:rPr>
        <w:u w:val="none"/>
      </w:rPr>
    </w:lvl>
    <w:lvl w:ilvl="3">
      <w:start w:val="1"/>
      <w:numFmt w:val="decimal"/>
      <w:lvlText w:val="%4."/>
      <w:lvlJc w:val="left"/>
      <w:pPr>
        <w:ind w:left="3330" w:hanging="360"/>
      </w:pPr>
      <w:rPr>
        <w:u w:val="none"/>
      </w:rPr>
    </w:lvl>
    <w:lvl w:ilvl="4">
      <w:start w:val="1"/>
      <w:numFmt w:val="lowerLetter"/>
      <w:lvlText w:val="%5."/>
      <w:lvlJc w:val="left"/>
      <w:pPr>
        <w:ind w:left="4050" w:hanging="360"/>
      </w:pPr>
      <w:rPr>
        <w:u w:val="none"/>
      </w:rPr>
    </w:lvl>
    <w:lvl w:ilvl="5">
      <w:start w:val="1"/>
      <w:numFmt w:val="lowerRoman"/>
      <w:lvlText w:val="%6."/>
      <w:lvlJc w:val="right"/>
      <w:pPr>
        <w:ind w:left="4770" w:hanging="360"/>
      </w:pPr>
      <w:rPr>
        <w:u w:val="none"/>
      </w:rPr>
    </w:lvl>
    <w:lvl w:ilvl="6">
      <w:start w:val="1"/>
      <w:numFmt w:val="decimal"/>
      <w:lvlText w:val="%7."/>
      <w:lvlJc w:val="left"/>
      <w:pPr>
        <w:ind w:left="5490" w:hanging="360"/>
      </w:pPr>
      <w:rPr>
        <w:u w:val="none"/>
      </w:rPr>
    </w:lvl>
    <w:lvl w:ilvl="7">
      <w:start w:val="1"/>
      <w:numFmt w:val="lowerLetter"/>
      <w:lvlText w:val="%8."/>
      <w:lvlJc w:val="left"/>
      <w:pPr>
        <w:ind w:left="6210" w:hanging="360"/>
      </w:pPr>
      <w:rPr>
        <w:u w:val="none"/>
      </w:rPr>
    </w:lvl>
    <w:lvl w:ilvl="8">
      <w:start w:val="1"/>
      <w:numFmt w:val="lowerRoman"/>
      <w:lvlText w:val="%9."/>
      <w:lvlJc w:val="right"/>
      <w:pPr>
        <w:ind w:left="6930" w:hanging="360"/>
      </w:pPr>
      <w:rPr>
        <w:u w:val="none"/>
      </w:rPr>
    </w:lvl>
  </w:abstractNum>
  <w:abstractNum w:abstractNumId="8" w15:restartNumberingAfterBreak="0">
    <w:nsid w:val="5E4A0D86"/>
    <w:multiLevelType w:val="multilevel"/>
    <w:tmpl w:val="E7C89A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6D092F93"/>
    <w:multiLevelType w:val="multilevel"/>
    <w:tmpl w:val="C0B68D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4C754AA"/>
    <w:multiLevelType w:val="multilevel"/>
    <w:tmpl w:val="6FC2C4C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DA90E08"/>
    <w:multiLevelType w:val="multilevel"/>
    <w:tmpl w:val="0448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4708671">
    <w:abstractNumId w:val="4"/>
  </w:num>
  <w:num w:numId="2" w16cid:durableId="1170104158">
    <w:abstractNumId w:val="8"/>
  </w:num>
  <w:num w:numId="3" w16cid:durableId="402878864">
    <w:abstractNumId w:val="1"/>
  </w:num>
  <w:num w:numId="4" w16cid:durableId="795686711">
    <w:abstractNumId w:val="0"/>
  </w:num>
  <w:num w:numId="5" w16cid:durableId="608006090">
    <w:abstractNumId w:val="10"/>
  </w:num>
  <w:num w:numId="6" w16cid:durableId="1943025565">
    <w:abstractNumId w:val="6"/>
  </w:num>
  <w:num w:numId="7" w16cid:durableId="1661956470">
    <w:abstractNumId w:val="5"/>
  </w:num>
  <w:num w:numId="8" w16cid:durableId="1941527383">
    <w:abstractNumId w:val="9"/>
  </w:num>
  <w:num w:numId="9" w16cid:durableId="344406810">
    <w:abstractNumId w:val="11"/>
  </w:num>
  <w:num w:numId="10" w16cid:durableId="885873927">
    <w:abstractNumId w:val="7"/>
  </w:num>
  <w:num w:numId="11" w16cid:durableId="1057707818">
    <w:abstractNumId w:val="2"/>
  </w:num>
  <w:num w:numId="12" w16cid:durableId="1502624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BF2"/>
    <w:rsid w:val="00415BF2"/>
    <w:rsid w:val="004F5E03"/>
    <w:rsid w:val="00742D63"/>
    <w:rsid w:val="00A53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EE96"/>
  <w15:docId w15:val="{351CABFE-93B6-4C30-B1A2-B2C24868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z w:val="24"/>
        <w:szCs w:val="24"/>
        <w:lang w:val="en" w:eastAsia="en-US" w:bidi="ar-SA"/>
      </w:rPr>
    </w:rPrDefault>
    <w:pPrDefault>
      <w:pPr>
        <w:spacing w:before="152" w:line="360" w:lineRule="auto"/>
        <w:ind w:left="360" w:right="33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uiPriority w:val="39"/>
    <w:rsid w:val="004C22C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22C5"/>
    <w:rPr>
      <w:color w:val="0000FF" w:themeColor="hyperlink"/>
      <w:u w:val="single"/>
    </w:rPr>
  </w:style>
  <w:style w:type="character" w:customStyle="1" w:styleId="UnresolvedMention1">
    <w:name w:val="Unresolved Mention1"/>
    <w:basedOn w:val="DefaultParagraphFont"/>
    <w:uiPriority w:val="99"/>
    <w:semiHidden/>
    <w:unhideWhenUsed/>
    <w:rsid w:val="004C22C5"/>
    <w:rPr>
      <w:color w:val="605E5C"/>
      <w:shd w:val="clear" w:color="auto" w:fill="E1DFDD"/>
    </w:rPr>
  </w:style>
  <w:style w:type="paragraph" w:styleId="Revision">
    <w:name w:val="Revision"/>
    <w:hidden/>
    <w:uiPriority w:val="99"/>
    <w:semiHidden/>
    <w:rsid w:val="00323F9D"/>
    <w:pPr>
      <w:spacing w:before="0" w:line="240" w:lineRule="auto"/>
      <w:ind w:left="0" w:right="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0" w:line="240" w:lineRule="auto"/>
    </w:pPr>
    <w:tblPr>
      <w:tblStyleRowBandSize w:val="1"/>
      <w:tblStyleColBandSize w:val="1"/>
    </w:tblPr>
  </w:style>
  <w:style w:type="table" w:customStyle="1" w:styleId="a0">
    <w:basedOn w:val="TableNormal"/>
    <w:pPr>
      <w:spacing w:before="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ure-ga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KoYuVRCXZaqptNTeOt1A9BJ2A==">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4050</Words>
  <Characters>23090</Characters>
  <Application>Microsoft Office Word</Application>
  <DocSecurity>0</DocSecurity>
  <Lines>192</Lines>
  <Paragraphs>54</Paragraphs>
  <ScaleCrop>false</ScaleCrop>
  <Company/>
  <LinksUpToDate>false</LinksUpToDate>
  <CharactersWithSpaces>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Keck, William T</dc:creator>
  <cp:lastModifiedBy>caitlien meyer</cp:lastModifiedBy>
  <cp:revision>2</cp:revision>
  <dcterms:created xsi:type="dcterms:W3CDTF">2026-04-08T16:00:00Z</dcterms:created>
  <dcterms:modified xsi:type="dcterms:W3CDTF">2026-04-08T16:00:00Z</dcterms:modified>
</cp:coreProperties>
</file>